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0411" w14:textId="195C9A62" w:rsidR="00FD054B" w:rsidRPr="00572537" w:rsidRDefault="00FD054B">
      <w:pPr>
        <w:rPr>
          <w:rFonts w:ascii="Arial" w:hAnsi="Arial" w:cs="Arial"/>
        </w:rPr>
      </w:pPr>
      <w:r w:rsidRPr="00572537">
        <w:rPr>
          <w:rFonts w:ascii="Arial" w:hAnsi="Arial" w:cs="Arial"/>
          <w:b/>
          <w:noProof/>
          <w:color w:val="2F4690"/>
        </w:rPr>
        <mc:AlternateContent>
          <mc:Choice Requires="wps">
            <w:drawing>
              <wp:anchor distT="0" distB="0" distL="114300" distR="114300" simplePos="0" relativeHeight="251658240" behindDoc="0" locked="0" layoutInCell="1" allowOverlap="1" wp14:anchorId="671FB897" wp14:editId="62382DD7">
                <wp:simplePos x="0" y="0"/>
                <wp:positionH relativeFrom="column">
                  <wp:posOffset>-311727</wp:posOffset>
                </wp:positionH>
                <wp:positionV relativeFrom="paragraph">
                  <wp:posOffset>1713519</wp:posOffset>
                </wp:positionV>
                <wp:extent cx="6550269" cy="6660572"/>
                <wp:effectExtent l="0" t="0" r="0" b="0"/>
                <wp:wrapNone/>
                <wp:docPr id="8" name="Text Box 8"/>
                <wp:cNvGraphicFramePr/>
                <a:graphic xmlns:a="http://schemas.openxmlformats.org/drawingml/2006/main">
                  <a:graphicData uri="http://schemas.microsoft.com/office/word/2010/wordprocessingShape">
                    <wps:wsp>
                      <wps:cNvSpPr txBox="1"/>
                      <wps:spPr>
                        <a:xfrm>
                          <a:off x="0" y="0"/>
                          <a:ext cx="6550269" cy="6660572"/>
                        </a:xfrm>
                        <a:prstGeom prst="rect">
                          <a:avLst/>
                        </a:prstGeom>
                        <a:noFill/>
                        <a:ln w="6350">
                          <a:noFill/>
                        </a:ln>
                      </wps:spPr>
                      <wps:txbx>
                        <w:txbxContent>
                          <w:p w14:paraId="3C48D696" w14:textId="002E1AFD" w:rsidR="00CD704D" w:rsidRPr="00097043" w:rsidRDefault="00097043" w:rsidP="00CD704D">
                            <w:pPr>
                              <w:rPr>
                                <w:rFonts w:ascii="Arial" w:hAnsi="Arial" w:cs="Arial"/>
                                <w:color w:val="84A532"/>
                                <w:sz w:val="72"/>
                                <w:szCs w:val="72"/>
                              </w:rPr>
                            </w:pPr>
                            <w:r w:rsidRPr="00097043">
                              <w:rPr>
                                <w:rFonts w:ascii="Arial" w:hAnsi="Arial" w:cs="Arial"/>
                                <w:color w:val="84A532"/>
                                <w:sz w:val="72"/>
                                <w:szCs w:val="72"/>
                              </w:rPr>
                              <w:t xml:space="preserve">ABSTRACT SUBMISSION GUIDELINES </w:t>
                            </w:r>
                            <w:r>
                              <w:rPr>
                                <w:rFonts w:ascii="Arial" w:hAnsi="Arial" w:cs="Arial"/>
                                <w:color w:val="84A532"/>
                                <w:sz w:val="72"/>
                                <w:szCs w:val="72"/>
                              </w:rPr>
                              <w:t>&amp;</w:t>
                            </w:r>
                            <w:r w:rsidRPr="00097043">
                              <w:rPr>
                                <w:rFonts w:ascii="Arial" w:hAnsi="Arial" w:cs="Arial"/>
                                <w:color w:val="84A532"/>
                                <w:sz w:val="72"/>
                                <w:szCs w:val="72"/>
                              </w:rPr>
                              <w:t xml:space="preserve"> WORKSHEET</w:t>
                            </w:r>
                          </w:p>
                          <w:p w14:paraId="5A052290" w14:textId="77777777" w:rsidR="00F504B7" w:rsidRDefault="00F504B7" w:rsidP="00CD704D">
                            <w:pPr>
                              <w:rPr>
                                <w:rFonts w:ascii="Arial" w:hAnsi="Arial" w:cs="Arial"/>
                                <w:color w:val="48484A"/>
                                <w:sz w:val="28"/>
                                <w:szCs w:val="28"/>
                              </w:rPr>
                            </w:pPr>
                            <w:r>
                              <w:rPr>
                                <w:rFonts w:ascii="Arial" w:hAnsi="Arial" w:cs="Arial"/>
                                <w:color w:val="48484A"/>
                                <w:sz w:val="28"/>
                                <w:szCs w:val="28"/>
                              </w:rPr>
                              <w:br/>
                            </w:r>
                            <w:r>
                              <w:rPr>
                                <w:rFonts w:ascii="Arial" w:hAnsi="Arial" w:cs="Arial"/>
                                <w:color w:val="48484A"/>
                                <w:sz w:val="28"/>
                                <w:szCs w:val="28"/>
                              </w:rPr>
                              <w:br/>
                            </w:r>
                          </w:p>
                          <w:p w14:paraId="68B9D575" w14:textId="77777777" w:rsidR="00F504B7" w:rsidRDefault="00F504B7" w:rsidP="00CD704D">
                            <w:pPr>
                              <w:rPr>
                                <w:rFonts w:ascii="Arial" w:hAnsi="Arial" w:cs="Arial"/>
                                <w:color w:val="48484A"/>
                                <w:sz w:val="28"/>
                                <w:szCs w:val="28"/>
                              </w:rPr>
                            </w:pPr>
                          </w:p>
                          <w:p w14:paraId="515D1B52" w14:textId="120BC60F" w:rsidR="00CD704D" w:rsidRPr="00BA6176" w:rsidRDefault="00F504B7" w:rsidP="00CD704D">
                            <w:pPr>
                              <w:rPr>
                                <w:rFonts w:ascii="Arial" w:hAnsi="Arial" w:cs="Arial"/>
                                <w:color w:val="48484A"/>
                                <w:sz w:val="28"/>
                                <w:szCs w:val="28"/>
                                <w:shd w:val="clear" w:color="auto" w:fill="FFFFFF"/>
                              </w:rPr>
                            </w:pPr>
                            <w:r>
                              <w:rPr>
                                <w:rFonts w:ascii="Arial" w:hAnsi="Arial" w:cs="Arial"/>
                                <w:color w:val="48484A"/>
                                <w:sz w:val="28"/>
                                <w:szCs w:val="28"/>
                              </w:rPr>
                              <w:br/>
                            </w:r>
                            <w:r>
                              <w:rPr>
                                <w:rFonts w:ascii="Arial" w:hAnsi="Arial" w:cs="Arial"/>
                                <w:color w:val="48484A"/>
                                <w:sz w:val="28"/>
                                <w:szCs w:val="28"/>
                              </w:rPr>
                              <w:br/>
                            </w:r>
                            <w:r w:rsidR="00CD704D" w:rsidRPr="00BA6176">
                              <w:rPr>
                                <w:rFonts w:ascii="Arial" w:hAnsi="Arial" w:cs="Arial"/>
                                <w:color w:val="48484A"/>
                                <w:sz w:val="28"/>
                                <w:szCs w:val="28"/>
                              </w:rPr>
                              <w:t xml:space="preserve">MainTrain is the annual conference of </w:t>
                            </w:r>
                            <w:r w:rsidR="00CD704D" w:rsidRPr="00BA6176">
                              <w:rPr>
                                <w:rFonts w:ascii="Arial" w:hAnsi="Arial" w:cs="Arial"/>
                                <w:color w:val="48484A"/>
                                <w:sz w:val="28"/>
                                <w:szCs w:val="28"/>
                                <w:shd w:val="clear" w:color="auto" w:fill="FFFFFF"/>
                              </w:rPr>
                              <w:t>PEMAC Asset Management Association of Canada.</w:t>
                            </w:r>
                            <w:r w:rsidR="00A430AA">
                              <w:rPr>
                                <w:rFonts w:ascii="Arial" w:hAnsi="Arial" w:cs="Arial"/>
                                <w:color w:val="48484A"/>
                                <w:sz w:val="28"/>
                                <w:szCs w:val="28"/>
                                <w:shd w:val="clear" w:color="auto" w:fill="FFFFFF"/>
                              </w:rPr>
                              <w:t xml:space="preserve"> </w:t>
                            </w:r>
                            <w:r w:rsidR="006640A1">
                              <w:rPr>
                                <w:rFonts w:ascii="Arial" w:hAnsi="Arial" w:cs="Arial"/>
                                <w:color w:val="48484A"/>
                                <w:sz w:val="28"/>
                                <w:szCs w:val="28"/>
                                <w:shd w:val="clear" w:color="auto" w:fill="FFFFFF"/>
                              </w:rPr>
                              <w:t xml:space="preserve">MainTrain 2022 promotes </w:t>
                            </w:r>
                            <w:r w:rsidR="00A430AA">
                              <w:rPr>
                                <w:rFonts w:ascii="Arial" w:hAnsi="Arial" w:cs="Arial"/>
                                <w:color w:val="48484A"/>
                                <w:sz w:val="28"/>
                                <w:szCs w:val="28"/>
                                <w:shd w:val="clear" w:color="auto" w:fill="FFFFFF"/>
                              </w:rPr>
                              <w:t>knowledge</w:t>
                            </w:r>
                            <w:r w:rsidR="006640A1">
                              <w:rPr>
                                <w:rFonts w:ascii="Arial" w:hAnsi="Arial" w:cs="Arial"/>
                                <w:color w:val="48484A"/>
                                <w:sz w:val="28"/>
                                <w:szCs w:val="28"/>
                                <w:shd w:val="clear" w:color="auto" w:fill="FFFFFF"/>
                              </w:rPr>
                              <w:t xml:space="preserve"> sharing, professional development and networking during </w:t>
                            </w:r>
                            <w:r w:rsidR="00A430AA">
                              <w:rPr>
                                <w:rFonts w:ascii="Arial" w:hAnsi="Arial" w:cs="Arial"/>
                                <w:color w:val="48484A"/>
                                <w:sz w:val="28"/>
                                <w:szCs w:val="28"/>
                                <w:shd w:val="clear" w:color="auto" w:fill="FFFFFF"/>
                              </w:rPr>
                              <w:t>this hybrid in-person and online event</w:t>
                            </w:r>
                            <w:r w:rsidR="00CD704D" w:rsidRPr="00BA6176">
                              <w:rPr>
                                <w:rFonts w:ascii="Arial" w:hAnsi="Arial" w:cs="Arial"/>
                                <w:color w:val="48484A"/>
                                <w:sz w:val="28"/>
                                <w:szCs w:val="28"/>
                                <w:shd w:val="clear" w:color="auto" w:fill="FFFFFF"/>
                              </w:rPr>
                              <w:t xml:space="preserve">. </w:t>
                            </w:r>
                          </w:p>
                          <w:p w14:paraId="7BEE0907" w14:textId="77777777" w:rsidR="00CD704D" w:rsidRDefault="00CD704D" w:rsidP="00CD704D">
                            <w:pPr>
                              <w:rPr>
                                <w:rFonts w:ascii="Arial" w:hAnsi="Arial" w:cs="Arial"/>
                                <w:color w:val="48484A"/>
                                <w:shd w:val="clear" w:color="auto" w:fill="FFFFFF"/>
                              </w:rPr>
                            </w:pPr>
                          </w:p>
                          <w:p w14:paraId="75DD557D" w14:textId="77777777" w:rsidR="00CD704D" w:rsidRDefault="00CD704D" w:rsidP="00CD704D">
                            <w:pPr>
                              <w:rPr>
                                <w:rFonts w:ascii="Arial" w:hAnsi="Arial" w:cs="Arial"/>
                                <w:color w:val="48484A"/>
                                <w:shd w:val="clear" w:color="auto" w:fill="FFFFFF"/>
                              </w:rPr>
                            </w:pPr>
                          </w:p>
                          <w:p w14:paraId="472597AB" w14:textId="77777777" w:rsidR="00CD704D" w:rsidRDefault="00CD704D" w:rsidP="00CD704D">
                            <w:pPr>
                              <w:rPr>
                                <w:rFonts w:ascii="Arial" w:hAnsi="Arial" w:cs="Arial"/>
                                <w:color w:val="48484A"/>
                                <w:shd w:val="clear" w:color="auto" w:fill="FFFFFF"/>
                              </w:rPr>
                            </w:pPr>
                          </w:p>
                          <w:p w14:paraId="08384D52" w14:textId="77777777" w:rsidR="00CD704D" w:rsidRDefault="00CD704D" w:rsidP="00CD704D">
                            <w:pPr>
                              <w:rPr>
                                <w:rFonts w:ascii="Arial" w:hAnsi="Arial" w:cs="Arial"/>
                                <w:color w:val="48484A"/>
                                <w:shd w:val="clear" w:color="auto" w:fill="FFFFFF"/>
                              </w:rPr>
                            </w:pPr>
                          </w:p>
                          <w:p w14:paraId="72FB003A" w14:textId="77777777" w:rsidR="00CD704D" w:rsidRDefault="00CD704D" w:rsidP="00CD704D">
                            <w:pPr>
                              <w:rPr>
                                <w:rFonts w:ascii="Arial" w:hAnsi="Arial" w:cs="Arial"/>
                                <w:color w:val="48484A"/>
                                <w:shd w:val="clear" w:color="auto" w:fill="FFFFFF"/>
                              </w:rPr>
                            </w:pPr>
                          </w:p>
                          <w:p w14:paraId="2244AF2D" w14:textId="77777777" w:rsidR="00CD704D" w:rsidRDefault="00CD704D" w:rsidP="00CD704D">
                            <w:pPr>
                              <w:rPr>
                                <w:rFonts w:ascii="Arial" w:hAnsi="Arial" w:cs="Arial"/>
                                <w:color w:val="48484A"/>
                                <w:shd w:val="clear" w:color="auto" w:fill="FFFFFF"/>
                              </w:rPr>
                            </w:pPr>
                          </w:p>
                          <w:p w14:paraId="40011FCC" w14:textId="77777777" w:rsidR="00CD704D" w:rsidRDefault="00CD704D" w:rsidP="00CD704D">
                            <w:pPr>
                              <w:rPr>
                                <w:rFonts w:ascii="Arial" w:hAnsi="Arial" w:cs="Arial"/>
                                <w:color w:val="48484A"/>
                                <w:shd w:val="clear" w:color="auto" w:fill="FFFFFF"/>
                              </w:rPr>
                            </w:pPr>
                          </w:p>
                          <w:p w14:paraId="062DB5C5" w14:textId="77777777" w:rsidR="00CD704D" w:rsidRDefault="00CD704D" w:rsidP="00CD704D">
                            <w:pPr>
                              <w:rPr>
                                <w:rFonts w:ascii="Arial" w:hAnsi="Arial" w:cs="Arial"/>
                                <w:color w:val="48484A"/>
                                <w:shd w:val="clear" w:color="auto" w:fill="FFFFFF"/>
                              </w:rPr>
                            </w:pPr>
                          </w:p>
                          <w:p w14:paraId="22A3062F" w14:textId="77777777" w:rsidR="00CD704D" w:rsidRDefault="00CD704D" w:rsidP="00CD704D">
                            <w:pPr>
                              <w:rPr>
                                <w:rFonts w:ascii="Arial" w:hAnsi="Arial" w:cs="Arial"/>
                                <w:color w:val="48484A"/>
                                <w:shd w:val="clear" w:color="auto" w:fill="FFFFFF"/>
                              </w:rPr>
                            </w:pPr>
                          </w:p>
                          <w:p w14:paraId="45374C7D" w14:textId="77777777" w:rsidR="00F504B7" w:rsidRPr="00F504B7" w:rsidRDefault="00F504B7" w:rsidP="00CD704D">
                            <w:pPr>
                              <w:rPr>
                                <w:rFonts w:ascii="Arial" w:hAnsi="Arial" w:cs="Arial"/>
                                <w:color w:val="84A531"/>
                                <w:shd w:val="clear" w:color="auto" w:fill="FFFFFF"/>
                              </w:rPr>
                            </w:pPr>
                          </w:p>
                          <w:p w14:paraId="6330F4B7" w14:textId="59FC2B70" w:rsidR="00CD704D" w:rsidRPr="00F504B7" w:rsidRDefault="00CD704D" w:rsidP="00CD704D">
                            <w:pPr>
                              <w:rPr>
                                <w:rFonts w:ascii="Arial" w:hAnsi="Arial" w:cs="Arial"/>
                                <w:b/>
                                <w:bCs/>
                                <w:color w:val="84A531"/>
                                <w:shd w:val="clear" w:color="auto" w:fill="FFFFFF"/>
                              </w:rPr>
                            </w:pPr>
                            <w:r w:rsidRPr="00F504B7">
                              <w:rPr>
                                <w:rFonts w:ascii="Arial" w:hAnsi="Arial" w:cs="Arial"/>
                                <w:b/>
                                <w:bCs/>
                                <w:color w:val="84A531"/>
                                <w:shd w:val="clear" w:color="auto" w:fill="FFFFFF"/>
                              </w:rPr>
                              <w:t>Ghaz Marinho</w:t>
                            </w:r>
                            <w:r w:rsidR="00F504B7" w:rsidRPr="00F504B7">
                              <w:rPr>
                                <w:rFonts w:ascii="Arial" w:hAnsi="Arial" w:cs="Arial"/>
                                <w:b/>
                                <w:bCs/>
                                <w:color w:val="84A531"/>
                                <w:shd w:val="clear" w:color="auto" w:fill="FFFFFF"/>
                              </w:rPr>
                              <w:t>, Events Coordinator</w:t>
                            </w:r>
                          </w:p>
                          <w:p w14:paraId="682900CC" w14:textId="77777777" w:rsidR="00CD704D" w:rsidRPr="0024024D" w:rsidRDefault="003677B5" w:rsidP="00CD704D">
                            <w:pPr>
                              <w:rPr>
                                <w:rFonts w:ascii="Arial" w:hAnsi="Arial" w:cs="Arial"/>
                                <w:color w:val="48484A"/>
                                <w:shd w:val="clear" w:color="auto" w:fill="FFFFFF"/>
                              </w:rPr>
                            </w:pPr>
                            <w:hyperlink r:id="rId11" w:history="1">
                              <w:r w:rsidR="00CD704D" w:rsidRPr="0024024D">
                                <w:rPr>
                                  <w:rStyle w:val="Hyperlink"/>
                                  <w:rFonts w:ascii="Arial" w:hAnsi="Arial" w:cs="Arial"/>
                                  <w:color w:val="48484A"/>
                                </w:rPr>
                                <w:t>events@pemac.org</w:t>
                              </w:r>
                            </w:hyperlink>
                            <w:r w:rsidR="00CD704D">
                              <w:rPr>
                                <w:rFonts w:ascii="Arial" w:hAnsi="Arial" w:cs="Arial"/>
                                <w:color w:val="48484A"/>
                              </w:rPr>
                              <w:t xml:space="preserve">     </w:t>
                            </w:r>
                            <w:r w:rsidR="00CD704D" w:rsidRPr="0024024D">
                              <w:rPr>
                                <w:rFonts w:ascii="Arial" w:hAnsi="Arial" w:cs="Arial"/>
                                <w:color w:val="48484A"/>
                              </w:rPr>
                              <w:t>|</w:t>
                            </w:r>
                            <w:r w:rsidR="00CD704D">
                              <w:rPr>
                                <w:rFonts w:ascii="Arial" w:hAnsi="Arial" w:cs="Arial"/>
                                <w:color w:val="48484A"/>
                              </w:rPr>
                              <w:t xml:space="preserve">     </w:t>
                            </w:r>
                            <w:r w:rsidR="00CD704D" w:rsidRPr="0024024D">
                              <w:rPr>
                                <w:rFonts w:ascii="Arial" w:hAnsi="Arial" w:cs="Arial"/>
                                <w:color w:val="48484A"/>
                                <w:shd w:val="clear" w:color="auto" w:fill="FFFFFF"/>
                              </w:rPr>
                              <w:t>1 (905) 823-7255 x4</w:t>
                            </w:r>
                            <w:r w:rsidR="00CD704D">
                              <w:rPr>
                                <w:rFonts w:ascii="Arial" w:hAnsi="Arial" w:cs="Arial"/>
                                <w:color w:val="48484A"/>
                              </w:rPr>
                              <w:t xml:space="preserve">     </w:t>
                            </w:r>
                            <w:r w:rsidR="00CD704D" w:rsidRPr="0024024D">
                              <w:rPr>
                                <w:rFonts w:ascii="Arial" w:hAnsi="Arial" w:cs="Arial"/>
                                <w:color w:val="48484A"/>
                                <w:shd w:val="clear" w:color="auto" w:fill="FFFFFF"/>
                              </w:rPr>
                              <w:t>|</w:t>
                            </w:r>
                            <w:r w:rsidR="00CD704D">
                              <w:rPr>
                                <w:rFonts w:ascii="Arial" w:hAnsi="Arial" w:cs="Arial"/>
                                <w:color w:val="48484A"/>
                              </w:rPr>
                              <w:t xml:space="preserve">     </w:t>
                            </w:r>
                            <w:r w:rsidR="00CD704D" w:rsidRPr="0024024D">
                              <w:rPr>
                                <w:rFonts w:ascii="Arial" w:hAnsi="Arial" w:cs="Arial"/>
                                <w:color w:val="48484A"/>
                                <w:shd w:val="clear" w:color="auto" w:fill="FFFFFF"/>
                              </w:rPr>
                              <w:t>MainTrain.ca</w:t>
                            </w:r>
                          </w:p>
                          <w:p w14:paraId="081076AB" w14:textId="77777777" w:rsidR="00CD704D" w:rsidRPr="0024024D" w:rsidRDefault="00CD704D" w:rsidP="00CD704D">
                            <w:pPr>
                              <w:rPr>
                                <w:rFonts w:ascii="Arial" w:hAnsi="Arial" w:cs="Arial"/>
                                <w:color w:val="48484A"/>
                                <w:shd w:val="clear" w:color="auto" w:fill="FFFFFF"/>
                              </w:rPr>
                            </w:pPr>
                          </w:p>
                          <w:p w14:paraId="7AA52874" w14:textId="77777777" w:rsidR="00CD704D" w:rsidRDefault="00CD704D" w:rsidP="00CD704D">
                            <w:pPr>
                              <w:rPr>
                                <w:rFonts w:ascii="Arial" w:hAnsi="Arial" w:cs="Arial"/>
                                <w:color w:val="48484A"/>
                              </w:rPr>
                            </w:pPr>
                          </w:p>
                          <w:p w14:paraId="2D0DDC08" w14:textId="77777777" w:rsidR="00CD704D" w:rsidRPr="0024024D" w:rsidRDefault="00CD704D" w:rsidP="00CD704D">
                            <w:pPr>
                              <w:rPr>
                                <w:rFonts w:ascii="Arial" w:hAnsi="Arial" w:cs="Arial"/>
                                <w:color w:val="48484A"/>
                              </w:rPr>
                            </w:pPr>
                            <w:r w:rsidRPr="00A25935">
                              <w:rPr>
                                <w:rFonts w:ascii="Arial" w:hAnsi="Arial" w:cs="Arial"/>
                                <w:b/>
                                <w:bCs/>
                                <w:color w:val="48484A"/>
                              </w:rPr>
                              <w:t>PEMAC Asset Management Association of Canada</w:t>
                            </w:r>
                            <w:r w:rsidRPr="0024024D">
                              <w:rPr>
                                <w:rFonts w:ascii="Arial" w:hAnsi="Arial" w:cs="Arial"/>
                                <w:color w:val="48484A"/>
                              </w:rPr>
                              <w:br/>
                              <w:t>2 Robert Speck Parkway Suite 750</w:t>
                            </w:r>
                            <w:r w:rsidRPr="0024024D">
                              <w:rPr>
                                <w:rFonts w:ascii="Arial" w:hAnsi="Arial" w:cs="Arial"/>
                                <w:color w:val="48484A"/>
                              </w:rPr>
                              <w:br/>
                              <w:t>Mississauga, ON L4Z 1H8</w:t>
                            </w:r>
                            <w:r w:rsidRPr="0024024D">
                              <w:rPr>
                                <w:rFonts w:ascii="Arial" w:hAnsi="Arial" w:cs="Arial"/>
                                <w:color w:val="48484A"/>
                              </w:rPr>
                              <w:br/>
                              <w:t>Toll Free: 1 (877) 523-7255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FB897" id="_x0000_t202" coordsize="21600,21600" o:spt="202" path="m,l,21600r21600,l21600,xe">
                <v:stroke joinstyle="miter"/>
                <v:path gradientshapeok="t" o:connecttype="rect"/>
              </v:shapetype>
              <v:shape id="Text Box 8" o:spid="_x0000_s1026" type="#_x0000_t202" style="position:absolute;margin-left:-24.55pt;margin-top:134.9pt;width:515.75pt;height:524.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" filled="f" stroked="f" strokeweight=".5pt">
                <v:textbox>
                  <w:txbxContent>
                    <w:p w14:paraId="3C48D696" w14:textId="002E1AFD" w:rsidR="00CD704D" w:rsidRPr="00097043" w:rsidRDefault="00097043" w:rsidP="00CD704D">
                      <w:pPr>
                        <w:rPr>
                          <w:rFonts w:ascii="Arial" w:hAnsi="Arial" w:cs="Arial"/>
                          <w:color w:val="84A532"/>
                          <w:sz w:val="72"/>
                          <w:szCs w:val="72"/>
                        </w:rPr>
                      </w:pPr>
                      <w:r w:rsidRPr="00097043">
                        <w:rPr>
                          <w:rFonts w:ascii="Arial" w:hAnsi="Arial" w:cs="Arial"/>
                          <w:color w:val="84A532"/>
                          <w:sz w:val="72"/>
                          <w:szCs w:val="72"/>
                        </w:rPr>
                        <w:t xml:space="preserve">ABSTRACT SUBMISSION GUIDELINES </w:t>
                      </w:r>
                      <w:r>
                        <w:rPr>
                          <w:rFonts w:ascii="Arial" w:hAnsi="Arial" w:cs="Arial"/>
                          <w:color w:val="84A532"/>
                          <w:sz w:val="72"/>
                          <w:szCs w:val="72"/>
                        </w:rPr>
                        <w:t>&amp;</w:t>
                      </w:r>
                      <w:r w:rsidRPr="00097043">
                        <w:rPr>
                          <w:rFonts w:ascii="Arial" w:hAnsi="Arial" w:cs="Arial"/>
                          <w:color w:val="84A532"/>
                          <w:sz w:val="72"/>
                          <w:szCs w:val="72"/>
                        </w:rPr>
                        <w:t xml:space="preserve"> WORKSHEET</w:t>
                      </w:r>
                    </w:p>
                    <w:p w14:paraId="5A052290" w14:textId="77777777" w:rsidR="00F504B7" w:rsidRDefault="00F504B7" w:rsidP="00CD704D">
                      <w:pPr>
                        <w:rPr>
                          <w:rFonts w:ascii="Arial" w:hAnsi="Arial" w:cs="Arial"/>
                          <w:color w:val="48484A"/>
                          <w:sz w:val="28"/>
                          <w:szCs w:val="28"/>
                        </w:rPr>
                      </w:pPr>
                      <w:r>
                        <w:rPr>
                          <w:rFonts w:ascii="Arial" w:hAnsi="Arial" w:cs="Arial"/>
                          <w:color w:val="48484A"/>
                          <w:sz w:val="28"/>
                          <w:szCs w:val="28"/>
                        </w:rPr>
                        <w:br/>
                      </w:r>
                      <w:r>
                        <w:rPr>
                          <w:rFonts w:ascii="Arial" w:hAnsi="Arial" w:cs="Arial"/>
                          <w:color w:val="48484A"/>
                          <w:sz w:val="28"/>
                          <w:szCs w:val="28"/>
                        </w:rPr>
                        <w:br/>
                      </w:r>
                    </w:p>
                    <w:p w14:paraId="68B9D575" w14:textId="77777777" w:rsidR="00F504B7" w:rsidRDefault="00F504B7" w:rsidP="00CD704D">
                      <w:pPr>
                        <w:rPr>
                          <w:rFonts w:ascii="Arial" w:hAnsi="Arial" w:cs="Arial"/>
                          <w:color w:val="48484A"/>
                          <w:sz w:val="28"/>
                          <w:szCs w:val="28"/>
                        </w:rPr>
                      </w:pPr>
                    </w:p>
                    <w:p w14:paraId="515D1B52" w14:textId="120BC60F" w:rsidR="00CD704D" w:rsidRPr="00BA6176" w:rsidRDefault="00F504B7" w:rsidP="00CD704D">
                      <w:pPr>
                        <w:rPr>
                          <w:rFonts w:ascii="Arial" w:hAnsi="Arial" w:cs="Arial"/>
                          <w:color w:val="48484A"/>
                          <w:sz w:val="28"/>
                          <w:szCs w:val="28"/>
                          <w:shd w:val="clear" w:color="auto" w:fill="FFFFFF"/>
                        </w:rPr>
                      </w:pPr>
                      <w:r>
                        <w:rPr>
                          <w:rFonts w:ascii="Arial" w:hAnsi="Arial" w:cs="Arial"/>
                          <w:color w:val="48484A"/>
                          <w:sz w:val="28"/>
                          <w:szCs w:val="28"/>
                        </w:rPr>
                        <w:br/>
                      </w:r>
                      <w:r>
                        <w:rPr>
                          <w:rFonts w:ascii="Arial" w:hAnsi="Arial" w:cs="Arial"/>
                          <w:color w:val="48484A"/>
                          <w:sz w:val="28"/>
                          <w:szCs w:val="28"/>
                        </w:rPr>
                        <w:br/>
                      </w:r>
                      <w:r w:rsidR="00CD704D" w:rsidRPr="00BA6176">
                        <w:rPr>
                          <w:rFonts w:ascii="Arial" w:hAnsi="Arial" w:cs="Arial"/>
                          <w:color w:val="48484A"/>
                          <w:sz w:val="28"/>
                          <w:szCs w:val="28"/>
                        </w:rPr>
                        <w:t xml:space="preserve">MainTrain is the annual conference of </w:t>
                      </w:r>
                      <w:r w:rsidR="00CD704D" w:rsidRPr="00BA6176">
                        <w:rPr>
                          <w:rFonts w:ascii="Arial" w:hAnsi="Arial" w:cs="Arial"/>
                          <w:color w:val="48484A"/>
                          <w:sz w:val="28"/>
                          <w:szCs w:val="28"/>
                          <w:shd w:val="clear" w:color="auto" w:fill="FFFFFF"/>
                        </w:rPr>
                        <w:t>PEMAC Asset Management Association of Canada.</w:t>
                      </w:r>
                      <w:r w:rsidR="00A430AA">
                        <w:rPr>
                          <w:rFonts w:ascii="Arial" w:hAnsi="Arial" w:cs="Arial"/>
                          <w:color w:val="48484A"/>
                          <w:sz w:val="28"/>
                          <w:szCs w:val="28"/>
                          <w:shd w:val="clear" w:color="auto" w:fill="FFFFFF"/>
                        </w:rPr>
                        <w:t xml:space="preserve"> </w:t>
                      </w:r>
                      <w:r w:rsidR="006640A1">
                        <w:rPr>
                          <w:rFonts w:ascii="Arial" w:hAnsi="Arial" w:cs="Arial"/>
                          <w:color w:val="48484A"/>
                          <w:sz w:val="28"/>
                          <w:szCs w:val="28"/>
                          <w:shd w:val="clear" w:color="auto" w:fill="FFFFFF"/>
                        </w:rPr>
                        <w:t xml:space="preserve">MainTrain 2022 promotes </w:t>
                      </w:r>
                      <w:r w:rsidR="00A430AA">
                        <w:rPr>
                          <w:rFonts w:ascii="Arial" w:hAnsi="Arial" w:cs="Arial"/>
                          <w:color w:val="48484A"/>
                          <w:sz w:val="28"/>
                          <w:szCs w:val="28"/>
                          <w:shd w:val="clear" w:color="auto" w:fill="FFFFFF"/>
                        </w:rPr>
                        <w:t>knowledge</w:t>
                      </w:r>
                      <w:r w:rsidR="006640A1">
                        <w:rPr>
                          <w:rFonts w:ascii="Arial" w:hAnsi="Arial" w:cs="Arial"/>
                          <w:color w:val="48484A"/>
                          <w:sz w:val="28"/>
                          <w:szCs w:val="28"/>
                          <w:shd w:val="clear" w:color="auto" w:fill="FFFFFF"/>
                        </w:rPr>
                        <w:t xml:space="preserve"> sharing, professional development and networking during </w:t>
                      </w:r>
                      <w:r w:rsidR="00A430AA">
                        <w:rPr>
                          <w:rFonts w:ascii="Arial" w:hAnsi="Arial" w:cs="Arial"/>
                          <w:color w:val="48484A"/>
                          <w:sz w:val="28"/>
                          <w:szCs w:val="28"/>
                          <w:shd w:val="clear" w:color="auto" w:fill="FFFFFF"/>
                        </w:rPr>
                        <w:t>this hybrid in-person and online event</w:t>
                      </w:r>
                      <w:r w:rsidR="00CD704D" w:rsidRPr="00BA6176">
                        <w:rPr>
                          <w:rFonts w:ascii="Arial" w:hAnsi="Arial" w:cs="Arial"/>
                          <w:color w:val="48484A"/>
                          <w:sz w:val="28"/>
                          <w:szCs w:val="28"/>
                          <w:shd w:val="clear" w:color="auto" w:fill="FFFFFF"/>
                        </w:rPr>
                        <w:t xml:space="preserve">. </w:t>
                      </w:r>
                    </w:p>
                    <w:p w14:paraId="7BEE0907" w14:textId="77777777" w:rsidR="00CD704D" w:rsidRDefault="00CD704D" w:rsidP="00CD704D">
                      <w:pPr>
                        <w:rPr>
                          <w:rFonts w:ascii="Arial" w:hAnsi="Arial" w:cs="Arial"/>
                          <w:color w:val="48484A"/>
                          <w:shd w:val="clear" w:color="auto" w:fill="FFFFFF"/>
                        </w:rPr>
                      </w:pPr>
                    </w:p>
                    <w:p w14:paraId="75DD557D" w14:textId="77777777" w:rsidR="00CD704D" w:rsidRDefault="00CD704D" w:rsidP="00CD704D">
                      <w:pPr>
                        <w:rPr>
                          <w:rFonts w:ascii="Arial" w:hAnsi="Arial" w:cs="Arial"/>
                          <w:color w:val="48484A"/>
                          <w:shd w:val="clear" w:color="auto" w:fill="FFFFFF"/>
                        </w:rPr>
                      </w:pPr>
                    </w:p>
                    <w:p w14:paraId="472597AB" w14:textId="77777777" w:rsidR="00CD704D" w:rsidRDefault="00CD704D" w:rsidP="00CD704D">
                      <w:pPr>
                        <w:rPr>
                          <w:rFonts w:ascii="Arial" w:hAnsi="Arial" w:cs="Arial"/>
                          <w:color w:val="48484A"/>
                          <w:shd w:val="clear" w:color="auto" w:fill="FFFFFF"/>
                        </w:rPr>
                      </w:pPr>
                    </w:p>
                    <w:p w14:paraId="08384D52" w14:textId="77777777" w:rsidR="00CD704D" w:rsidRDefault="00CD704D" w:rsidP="00CD704D">
                      <w:pPr>
                        <w:rPr>
                          <w:rFonts w:ascii="Arial" w:hAnsi="Arial" w:cs="Arial"/>
                          <w:color w:val="48484A"/>
                          <w:shd w:val="clear" w:color="auto" w:fill="FFFFFF"/>
                        </w:rPr>
                      </w:pPr>
                    </w:p>
                    <w:p w14:paraId="72FB003A" w14:textId="77777777" w:rsidR="00CD704D" w:rsidRDefault="00CD704D" w:rsidP="00CD704D">
                      <w:pPr>
                        <w:rPr>
                          <w:rFonts w:ascii="Arial" w:hAnsi="Arial" w:cs="Arial"/>
                          <w:color w:val="48484A"/>
                          <w:shd w:val="clear" w:color="auto" w:fill="FFFFFF"/>
                        </w:rPr>
                      </w:pPr>
                    </w:p>
                    <w:p w14:paraId="2244AF2D" w14:textId="77777777" w:rsidR="00CD704D" w:rsidRDefault="00CD704D" w:rsidP="00CD704D">
                      <w:pPr>
                        <w:rPr>
                          <w:rFonts w:ascii="Arial" w:hAnsi="Arial" w:cs="Arial"/>
                          <w:color w:val="48484A"/>
                          <w:shd w:val="clear" w:color="auto" w:fill="FFFFFF"/>
                        </w:rPr>
                      </w:pPr>
                    </w:p>
                    <w:p w14:paraId="40011FCC" w14:textId="77777777" w:rsidR="00CD704D" w:rsidRDefault="00CD704D" w:rsidP="00CD704D">
                      <w:pPr>
                        <w:rPr>
                          <w:rFonts w:ascii="Arial" w:hAnsi="Arial" w:cs="Arial"/>
                          <w:color w:val="48484A"/>
                          <w:shd w:val="clear" w:color="auto" w:fill="FFFFFF"/>
                        </w:rPr>
                      </w:pPr>
                    </w:p>
                    <w:p w14:paraId="062DB5C5" w14:textId="77777777" w:rsidR="00CD704D" w:rsidRDefault="00CD704D" w:rsidP="00CD704D">
                      <w:pPr>
                        <w:rPr>
                          <w:rFonts w:ascii="Arial" w:hAnsi="Arial" w:cs="Arial"/>
                          <w:color w:val="48484A"/>
                          <w:shd w:val="clear" w:color="auto" w:fill="FFFFFF"/>
                        </w:rPr>
                      </w:pPr>
                    </w:p>
                    <w:p w14:paraId="22A3062F" w14:textId="77777777" w:rsidR="00CD704D" w:rsidRDefault="00CD704D" w:rsidP="00CD704D">
                      <w:pPr>
                        <w:rPr>
                          <w:rFonts w:ascii="Arial" w:hAnsi="Arial" w:cs="Arial"/>
                          <w:color w:val="48484A"/>
                          <w:shd w:val="clear" w:color="auto" w:fill="FFFFFF"/>
                        </w:rPr>
                      </w:pPr>
                    </w:p>
                    <w:p w14:paraId="45374C7D" w14:textId="77777777" w:rsidR="00F504B7" w:rsidRPr="00F504B7" w:rsidRDefault="00F504B7" w:rsidP="00CD704D">
                      <w:pPr>
                        <w:rPr>
                          <w:rFonts w:ascii="Arial" w:hAnsi="Arial" w:cs="Arial"/>
                          <w:color w:val="84A531"/>
                          <w:shd w:val="clear" w:color="auto" w:fill="FFFFFF"/>
                        </w:rPr>
                      </w:pPr>
                    </w:p>
                    <w:p w14:paraId="6330F4B7" w14:textId="59FC2B70" w:rsidR="00CD704D" w:rsidRPr="00F504B7" w:rsidRDefault="00CD704D" w:rsidP="00CD704D">
                      <w:pPr>
                        <w:rPr>
                          <w:rFonts w:ascii="Arial" w:hAnsi="Arial" w:cs="Arial"/>
                          <w:b/>
                          <w:bCs/>
                          <w:color w:val="84A531"/>
                          <w:shd w:val="clear" w:color="auto" w:fill="FFFFFF"/>
                        </w:rPr>
                      </w:pPr>
                      <w:r w:rsidRPr="00F504B7">
                        <w:rPr>
                          <w:rFonts w:ascii="Arial" w:hAnsi="Arial" w:cs="Arial"/>
                          <w:b/>
                          <w:bCs/>
                          <w:color w:val="84A531"/>
                          <w:shd w:val="clear" w:color="auto" w:fill="FFFFFF"/>
                        </w:rPr>
                        <w:t>Ghaz Marinho</w:t>
                      </w:r>
                      <w:r w:rsidR="00F504B7" w:rsidRPr="00F504B7">
                        <w:rPr>
                          <w:rFonts w:ascii="Arial" w:hAnsi="Arial" w:cs="Arial"/>
                          <w:b/>
                          <w:bCs/>
                          <w:color w:val="84A531"/>
                          <w:shd w:val="clear" w:color="auto" w:fill="FFFFFF"/>
                        </w:rPr>
                        <w:t>, Events Coordinator</w:t>
                      </w:r>
                    </w:p>
                    <w:p w14:paraId="682900CC" w14:textId="77777777" w:rsidR="00CD704D" w:rsidRPr="0024024D" w:rsidRDefault="00F16BDE" w:rsidP="00CD704D">
                      <w:pPr>
                        <w:rPr>
                          <w:rFonts w:ascii="Arial" w:hAnsi="Arial" w:cs="Arial"/>
                          <w:color w:val="48484A"/>
                          <w:shd w:val="clear" w:color="auto" w:fill="FFFFFF"/>
                        </w:rPr>
                      </w:pPr>
                      <w:hyperlink r:id="rId12" w:history="1">
                        <w:r w:rsidR="00CD704D" w:rsidRPr="0024024D">
                          <w:rPr>
                            <w:rStyle w:val="Hyperlink"/>
                            <w:rFonts w:ascii="Arial" w:hAnsi="Arial" w:cs="Arial"/>
                            <w:color w:val="48484A"/>
                          </w:rPr>
                          <w:t>events@pemac.org</w:t>
                        </w:r>
                      </w:hyperlink>
                      <w:r w:rsidR="00CD704D">
                        <w:rPr>
                          <w:rFonts w:ascii="Arial" w:hAnsi="Arial" w:cs="Arial"/>
                          <w:color w:val="48484A"/>
                        </w:rPr>
                        <w:t xml:space="preserve">     </w:t>
                      </w:r>
                      <w:r w:rsidR="00CD704D" w:rsidRPr="0024024D">
                        <w:rPr>
                          <w:rFonts w:ascii="Arial" w:hAnsi="Arial" w:cs="Arial"/>
                          <w:color w:val="48484A"/>
                        </w:rPr>
                        <w:t>|</w:t>
                      </w:r>
                      <w:r w:rsidR="00CD704D">
                        <w:rPr>
                          <w:rFonts w:ascii="Arial" w:hAnsi="Arial" w:cs="Arial"/>
                          <w:color w:val="48484A"/>
                        </w:rPr>
                        <w:t xml:space="preserve">     </w:t>
                      </w:r>
                      <w:r w:rsidR="00CD704D" w:rsidRPr="0024024D">
                        <w:rPr>
                          <w:rFonts w:ascii="Arial" w:hAnsi="Arial" w:cs="Arial"/>
                          <w:color w:val="48484A"/>
                          <w:shd w:val="clear" w:color="auto" w:fill="FFFFFF"/>
                        </w:rPr>
                        <w:t>1 (905) 823-7255 x4</w:t>
                      </w:r>
                      <w:r w:rsidR="00CD704D">
                        <w:rPr>
                          <w:rFonts w:ascii="Arial" w:hAnsi="Arial" w:cs="Arial"/>
                          <w:color w:val="48484A"/>
                        </w:rPr>
                        <w:t xml:space="preserve">     </w:t>
                      </w:r>
                      <w:r w:rsidR="00CD704D" w:rsidRPr="0024024D">
                        <w:rPr>
                          <w:rFonts w:ascii="Arial" w:hAnsi="Arial" w:cs="Arial"/>
                          <w:color w:val="48484A"/>
                          <w:shd w:val="clear" w:color="auto" w:fill="FFFFFF"/>
                        </w:rPr>
                        <w:t>|</w:t>
                      </w:r>
                      <w:r w:rsidR="00CD704D">
                        <w:rPr>
                          <w:rFonts w:ascii="Arial" w:hAnsi="Arial" w:cs="Arial"/>
                          <w:color w:val="48484A"/>
                        </w:rPr>
                        <w:t xml:space="preserve">     </w:t>
                      </w:r>
                      <w:r w:rsidR="00CD704D" w:rsidRPr="0024024D">
                        <w:rPr>
                          <w:rFonts w:ascii="Arial" w:hAnsi="Arial" w:cs="Arial"/>
                          <w:color w:val="48484A"/>
                          <w:shd w:val="clear" w:color="auto" w:fill="FFFFFF"/>
                        </w:rPr>
                        <w:t>MainTrain.ca</w:t>
                      </w:r>
                    </w:p>
                    <w:p w14:paraId="081076AB" w14:textId="77777777" w:rsidR="00CD704D" w:rsidRPr="0024024D" w:rsidRDefault="00CD704D" w:rsidP="00CD704D">
                      <w:pPr>
                        <w:rPr>
                          <w:rFonts w:ascii="Arial" w:hAnsi="Arial" w:cs="Arial"/>
                          <w:color w:val="48484A"/>
                          <w:shd w:val="clear" w:color="auto" w:fill="FFFFFF"/>
                        </w:rPr>
                      </w:pPr>
                    </w:p>
                    <w:p w14:paraId="7AA52874" w14:textId="77777777" w:rsidR="00CD704D" w:rsidRDefault="00CD704D" w:rsidP="00CD704D">
                      <w:pPr>
                        <w:rPr>
                          <w:rFonts w:ascii="Arial" w:hAnsi="Arial" w:cs="Arial"/>
                          <w:color w:val="48484A"/>
                        </w:rPr>
                      </w:pPr>
                    </w:p>
                    <w:p w14:paraId="2D0DDC08" w14:textId="77777777" w:rsidR="00CD704D" w:rsidRPr="0024024D" w:rsidRDefault="00CD704D" w:rsidP="00CD704D">
                      <w:pPr>
                        <w:rPr>
                          <w:rFonts w:ascii="Arial" w:hAnsi="Arial" w:cs="Arial"/>
                          <w:color w:val="48484A"/>
                        </w:rPr>
                      </w:pPr>
                      <w:r w:rsidRPr="00A25935">
                        <w:rPr>
                          <w:rFonts w:ascii="Arial" w:hAnsi="Arial" w:cs="Arial"/>
                          <w:b/>
                          <w:bCs/>
                          <w:color w:val="48484A"/>
                        </w:rPr>
                        <w:t>PEMAC Asset Management Association of Canada</w:t>
                      </w:r>
                      <w:r w:rsidRPr="0024024D">
                        <w:rPr>
                          <w:rFonts w:ascii="Arial" w:hAnsi="Arial" w:cs="Arial"/>
                          <w:color w:val="48484A"/>
                        </w:rPr>
                        <w:br/>
                        <w:t>2 Robert Speck Parkway Suite 750</w:t>
                      </w:r>
                      <w:r w:rsidRPr="0024024D">
                        <w:rPr>
                          <w:rFonts w:ascii="Arial" w:hAnsi="Arial" w:cs="Arial"/>
                          <w:color w:val="48484A"/>
                        </w:rPr>
                        <w:br/>
                        <w:t>Mississauga, ON L4Z 1H8</w:t>
                      </w:r>
                      <w:r w:rsidRPr="0024024D">
                        <w:rPr>
                          <w:rFonts w:ascii="Arial" w:hAnsi="Arial" w:cs="Arial"/>
                          <w:color w:val="48484A"/>
                        </w:rPr>
                        <w:br/>
                        <w:t>Toll Free: 1 (877) 523-7255</w:t>
                      </w:r>
                    </w:p>
                  </w:txbxContent>
                </v:textbox>
              </v:shape>
            </w:pict>
          </mc:Fallback>
        </mc:AlternateContent>
      </w:r>
      <w:r w:rsidRPr="00572537">
        <w:rPr>
          <w:rFonts w:ascii="Arial" w:hAnsi="Arial" w:cs="Arial"/>
        </w:rPr>
        <w:br w:type="page"/>
      </w:r>
    </w:p>
    <w:p w14:paraId="658A0F57" w14:textId="22CC011D" w:rsidR="00B97697" w:rsidRPr="00572537" w:rsidRDefault="00B97697" w:rsidP="00FF2179">
      <w:pPr>
        <w:pStyle w:val="Heading1"/>
      </w:pPr>
      <w:bookmarkStart w:id="0" w:name="_Toc61959188"/>
      <w:bookmarkStart w:id="1" w:name="_Toc61966434"/>
      <w:bookmarkStart w:id="2" w:name="_Toc61966535"/>
      <w:bookmarkStart w:id="3" w:name="_Toc89947135"/>
      <w:r w:rsidRPr="00572537">
        <w:lastRenderedPageBreak/>
        <w:t>TABLE OF CONTENTS</w:t>
      </w:r>
      <w:bookmarkEnd w:id="0"/>
      <w:bookmarkEnd w:id="1"/>
      <w:bookmarkEnd w:id="2"/>
      <w:bookmarkEnd w:id="3"/>
    </w:p>
    <w:bookmarkStart w:id="4" w:name="_Appendix_1_-"/>
    <w:bookmarkEnd w:id="4"/>
    <w:p w14:paraId="673004EE" w14:textId="10A6D392" w:rsidR="00E81489" w:rsidRDefault="00B97697">
      <w:pPr>
        <w:pStyle w:val="TOC1"/>
        <w:rPr>
          <w:rFonts w:asciiTheme="minorHAnsi" w:eastAsiaTheme="minorEastAsia" w:hAnsiTheme="minorHAnsi" w:cstheme="minorBidi"/>
          <w:b w:val="0"/>
          <w:bCs w:val="0"/>
        </w:rPr>
      </w:pPr>
      <w:r w:rsidRPr="00572537">
        <w:rPr>
          <w:rFonts w:ascii="Arial" w:hAnsi="Arial" w:cs="Arial"/>
        </w:rPr>
        <w:fldChar w:fldCharType="begin"/>
      </w:r>
      <w:r w:rsidRPr="00572537">
        <w:rPr>
          <w:rFonts w:ascii="Arial" w:hAnsi="Arial" w:cs="Arial"/>
        </w:rPr>
        <w:instrText xml:space="preserve"> TOC \o "1-3" \h \z \u </w:instrText>
      </w:r>
      <w:r w:rsidRPr="00572537">
        <w:rPr>
          <w:rFonts w:ascii="Arial" w:hAnsi="Arial" w:cs="Arial"/>
        </w:rPr>
        <w:fldChar w:fldCharType="separate"/>
      </w:r>
      <w:hyperlink w:anchor="_Toc89947135" w:history="1">
        <w:r w:rsidR="00E81489" w:rsidRPr="004119C3">
          <w:rPr>
            <w:rStyle w:val="Hyperlink"/>
          </w:rPr>
          <w:t>TABLE OF CONTENTS</w:t>
        </w:r>
        <w:r w:rsidR="00E81489">
          <w:rPr>
            <w:webHidden/>
          </w:rPr>
          <w:tab/>
        </w:r>
        <w:r w:rsidR="00E81489">
          <w:rPr>
            <w:webHidden/>
          </w:rPr>
          <w:fldChar w:fldCharType="begin"/>
        </w:r>
        <w:r w:rsidR="00E81489">
          <w:rPr>
            <w:webHidden/>
          </w:rPr>
          <w:instrText xml:space="preserve"> PAGEREF _Toc89947135 \h </w:instrText>
        </w:r>
        <w:r w:rsidR="00E81489">
          <w:rPr>
            <w:webHidden/>
          </w:rPr>
        </w:r>
        <w:r w:rsidR="00E81489">
          <w:rPr>
            <w:webHidden/>
          </w:rPr>
          <w:fldChar w:fldCharType="separate"/>
        </w:r>
        <w:r w:rsidR="00E81489">
          <w:rPr>
            <w:webHidden/>
          </w:rPr>
          <w:t>2</w:t>
        </w:r>
        <w:r w:rsidR="00E81489">
          <w:rPr>
            <w:webHidden/>
          </w:rPr>
          <w:fldChar w:fldCharType="end"/>
        </w:r>
      </w:hyperlink>
    </w:p>
    <w:p w14:paraId="383A04BD" w14:textId="2FAC7753" w:rsidR="00E81489" w:rsidRDefault="003677B5">
      <w:pPr>
        <w:pStyle w:val="TOC1"/>
        <w:rPr>
          <w:rFonts w:asciiTheme="minorHAnsi" w:eastAsiaTheme="minorEastAsia" w:hAnsiTheme="minorHAnsi" w:cstheme="minorBidi"/>
          <w:b w:val="0"/>
          <w:bCs w:val="0"/>
        </w:rPr>
      </w:pPr>
      <w:hyperlink w:anchor="_Toc89947136" w:history="1">
        <w:r w:rsidR="00E81489" w:rsidRPr="004119C3">
          <w:rPr>
            <w:rStyle w:val="Hyperlink"/>
          </w:rPr>
          <w:t>IMPORTANT DATES</w:t>
        </w:r>
        <w:r w:rsidR="00E81489">
          <w:rPr>
            <w:webHidden/>
          </w:rPr>
          <w:tab/>
        </w:r>
        <w:r w:rsidR="00E81489">
          <w:rPr>
            <w:webHidden/>
          </w:rPr>
          <w:fldChar w:fldCharType="begin"/>
        </w:r>
        <w:r w:rsidR="00E81489">
          <w:rPr>
            <w:webHidden/>
          </w:rPr>
          <w:instrText xml:space="preserve"> PAGEREF _Toc89947136 \h </w:instrText>
        </w:r>
        <w:r w:rsidR="00E81489">
          <w:rPr>
            <w:webHidden/>
          </w:rPr>
        </w:r>
        <w:r w:rsidR="00E81489">
          <w:rPr>
            <w:webHidden/>
          </w:rPr>
          <w:fldChar w:fldCharType="separate"/>
        </w:r>
        <w:r w:rsidR="00E81489">
          <w:rPr>
            <w:webHidden/>
          </w:rPr>
          <w:t>3</w:t>
        </w:r>
        <w:r w:rsidR="00E81489">
          <w:rPr>
            <w:webHidden/>
          </w:rPr>
          <w:fldChar w:fldCharType="end"/>
        </w:r>
      </w:hyperlink>
    </w:p>
    <w:p w14:paraId="24D49E2E" w14:textId="64AFE9F4" w:rsidR="00E81489" w:rsidRDefault="003677B5">
      <w:pPr>
        <w:pStyle w:val="TOC1"/>
        <w:rPr>
          <w:rFonts w:asciiTheme="minorHAnsi" w:eastAsiaTheme="minorEastAsia" w:hAnsiTheme="minorHAnsi" w:cstheme="minorBidi"/>
          <w:b w:val="0"/>
          <w:bCs w:val="0"/>
        </w:rPr>
      </w:pPr>
      <w:hyperlink w:anchor="_Toc89947137" w:history="1">
        <w:r w:rsidR="00E81489" w:rsidRPr="004119C3">
          <w:rPr>
            <w:rStyle w:val="Hyperlink"/>
          </w:rPr>
          <w:t>ABSTRACT SUBMISSION PROCESS</w:t>
        </w:r>
        <w:r w:rsidR="00E81489">
          <w:rPr>
            <w:webHidden/>
          </w:rPr>
          <w:tab/>
        </w:r>
        <w:r w:rsidR="00E81489">
          <w:rPr>
            <w:webHidden/>
          </w:rPr>
          <w:fldChar w:fldCharType="begin"/>
        </w:r>
        <w:r w:rsidR="00E81489">
          <w:rPr>
            <w:webHidden/>
          </w:rPr>
          <w:instrText xml:space="preserve"> PAGEREF _Toc89947137 \h </w:instrText>
        </w:r>
        <w:r w:rsidR="00E81489">
          <w:rPr>
            <w:webHidden/>
          </w:rPr>
        </w:r>
        <w:r w:rsidR="00E81489">
          <w:rPr>
            <w:webHidden/>
          </w:rPr>
          <w:fldChar w:fldCharType="separate"/>
        </w:r>
        <w:r w:rsidR="00E81489">
          <w:rPr>
            <w:webHidden/>
          </w:rPr>
          <w:t>3</w:t>
        </w:r>
        <w:r w:rsidR="00E81489">
          <w:rPr>
            <w:webHidden/>
          </w:rPr>
          <w:fldChar w:fldCharType="end"/>
        </w:r>
      </w:hyperlink>
    </w:p>
    <w:p w14:paraId="0BC5042F" w14:textId="43D1F578" w:rsidR="00E81489" w:rsidRDefault="003677B5">
      <w:pPr>
        <w:pStyle w:val="TOC1"/>
        <w:rPr>
          <w:rFonts w:asciiTheme="minorHAnsi" w:eastAsiaTheme="minorEastAsia" w:hAnsiTheme="minorHAnsi" w:cstheme="minorBidi"/>
          <w:b w:val="0"/>
          <w:bCs w:val="0"/>
        </w:rPr>
      </w:pPr>
      <w:hyperlink w:anchor="_Toc89947138" w:history="1">
        <w:r w:rsidR="00E81489" w:rsidRPr="004119C3">
          <w:rPr>
            <w:rStyle w:val="Hyperlink"/>
          </w:rPr>
          <w:t>EVALUATION PROCESS</w:t>
        </w:r>
        <w:r w:rsidR="00E81489">
          <w:rPr>
            <w:webHidden/>
          </w:rPr>
          <w:tab/>
        </w:r>
        <w:r w:rsidR="00E81489">
          <w:rPr>
            <w:webHidden/>
          </w:rPr>
          <w:fldChar w:fldCharType="begin"/>
        </w:r>
        <w:r w:rsidR="00E81489">
          <w:rPr>
            <w:webHidden/>
          </w:rPr>
          <w:instrText xml:space="preserve"> PAGEREF _Toc89947138 \h </w:instrText>
        </w:r>
        <w:r w:rsidR="00E81489">
          <w:rPr>
            <w:webHidden/>
          </w:rPr>
        </w:r>
        <w:r w:rsidR="00E81489">
          <w:rPr>
            <w:webHidden/>
          </w:rPr>
          <w:fldChar w:fldCharType="separate"/>
        </w:r>
        <w:r w:rsidR="00E81489">
          <w:rPr>
            <w:webHidden/>
          </w:rPr>
          <w:t>4</w:t>
        </w:r>
        <w:r w:rsidR="00E81489">
          <w:rPr>
            <w:webHidden/>
          </w:rPr>
          <w:fldChar w:fldCharType="end"/>
        </w:r>
      </w:hyperlink>
    </w:p>
    <w:p w14:paraId="203E3EC4" w14:textId="029E7A7C" w:rsidR="00E81489" w:rsidRDefault="003677B5">
      <w:pPr>
        <w:pStyle w:val="TOC2"/>
        <w:tabs>
          <w:tab w:val="right" w:leader="dot" w:pos="9350"/>
        </w:tabs>
        <w:rPr>
          <w:rFonts w:asciiTheme="minorHAnsi" w:eastAsiaTheme="minorEastAsia" w:hAnsiTheme="minorHAnsi" w:cstheme="minorBidi"/>
          <w:noProof/>
        </w:rPr>
      </w:pPr>
      <w:hyperlink w:anchor="_Toc89947139" w:history="1">
        <w:r w:rsidR="00E81489" w:rsidRPr="004119C3">
          <w:rPr>
            <w:rStyle w:val="Hyperlink"/>
            <w:noProof/>
          </w:rPr>
          <w:t>Seeking A</w:t>
        </w:r>
        <w:r w:rsidR="00E81489" w:rsidRPr="004119C3">
          <w:rPr>
            <w:rStyle w:val="Hyperlink"/>
            <w:rFonts w:eastAsia="Arial"/>
            <w:noProof/>
          </w:rPr>
          <w:t xml:space="preserve"> Balance Between</w:t>
        </w:r>
        <w:r w:rsidR="00E81489">
          <w:rPr>
            <w:noProof/>
            <w:webHidden/>
          </w:rPr>
          <w:tab/>
        </w:r>
        <w:r w:rsidR="00E81489">
          <w:rPr>
            <w:noProof/>
            <w:webHidden/>
          </w:rPr>
          <w:fldChar w:fldCharType="begin"/>
        </w:r>
        <w:r w:rsidR="00E81489">
          <w:rPr>
            <w:noProof/>
            <w:webHidden/>
          </w:rPr>
          <w:instrText xml:space="preserve"> PAGEREF _Toc89947139 \h </w:instrText>
        </w:r>
        <w:r w:rsidR="00E81489">
          <w:rPr>
            <w:noProof/>
            <w:webHidden/>
          </w:rPr>
        </w:r>
        <w:r w:rsidR="00E81489">
          <w:rPr>
            <w:noProof/>
            <w:webHidden/>
          </w:rPr>
          <w:fldChar w:fldCharType="separate"/>
        </w:r>
        <w:r w:rsidR="00E81489">
          <w:rPr>
            <w:noProof/>
            <w:webHidden/>
          </w:rPr>
          <w:t>4</w:t>
        </w:r>
        <w:r w:rsidR="00E81489">
          <w:rPr>
            <w:noProof/>
            <w:webHidden/>
          </w:rPr>
          <w:fldChar w:fldCharType="end"/>
        </w:r>
      </w:hyperlink>
    </w:p>
    <w:p w14:paraId="0EFAA7D1" w14:textId="3E2D33E6" w:rsidR="00E81489" w:rsidRDefault="003677B5">
      <w:pPr>
        <w:pStyle w:val="TOC2"/>
        <w:tabs>
          <w:tab w:val="right" w:leader="dot" w:pos="9350"/>
        </w:tabs>
        <w:rPr>
          <w:rFonts w:asciiTheme="minorHAnsi" w:eastAsiaTheme="minorEastAsia" w:hAnsiTheme="minorHAnsi" w:cstheme="minorBidi"/>
          <w:noProof/>
        </w:rPr>
      </w:pPr>
      <w:hyperlink w:anchor="_Toc89947140" w:history="1">
        <w:r w:rsidR="00E81489" w:rsidRPr="004119C3">
          <w:rPr>
            <w:rStyle w:val="Hyperlink"/>
            <w:noProof/>
          </w:rPr>
          <w:t>Evaluated On The Following Criteria</w:t>
        </w:r>
        <w:r w:rsidR="00E81489">
          <w:rPr>
            <w:noProof/>
            <w:webHidden/>
          </w:rPr>
          <w:tab/>
        </w:r>
        <w:r w:rsidR="00E81489">
          <w:rPr>
            <w:noProof/>
            <w:webHidden/>
          </w:rPr>
          <w:fldChar w:fldCharType="begin"/>
        </w:r>
        <w:r w:rsidR="00E81489">
          <w:rPr>
            <w:noProof/>
            <w:webHidden/>
          </w:rPr>
          <w:instrText xml:space="preserve"> PAGEREF _Toc89947140 \h </w:instrText>
        </w:r>
        <w:r w:rsidR="00E81489">
          <w:rPr>
            <w:noProof/>
            <w:webHidden/>
          </w:rPr>
        </w:r>
        <w:r w:rsidR="00E81489">
          <w:rPr>
            <w:noProof/>
            <w:webHidden/>
          </w:rPr>
          <w:fldChar w:fldCharType="separate"/>
        </w:r>
        <w:r w:rsidR="00E81489">
          <w:rPr>
            <w:noProof/>
            <w:webHidden/>
          </w:rPr>
          <w:t>4</w:t>
        </w:r>
        <w:r w:rsidR="00E81489">
          <w:rPr>
            <w:noProof/>
            <w:webHidden/>
          </w:rPr>
          <w:fldChar w:fldCharType="end"/>
        </w:r>
      </w:hyperlink>
    </w:p>
    <w:p w14:paraId="4104C2C2" w14:textId="702C83F9" w:rsidR="00E81489" w:rsidRDefault="003677B5">
      <w:pPr>
        <w:pStyle w:val="TOC2"/>
        <w:tabs>
          <w:tab w:val="right" w:leader="dot" w:pos="9350"/>
        </w:tabs>
        <w:rPr>
          <w:rFonts w:asciiTheme="minorHAnsi" w:eastAsiaTheme="minorEastAsia" w:hAnsiTheme="minorHAnsi" w:cstheme="minorBidi"/>
          <w:noProof/>
        </w:rPr>
      </w:pPr>
      <w:hyperlink w:anchor="_Toc89947141" w:history="1">
        <w:r w:rsidR="00E81489" w:rsidRPr="004119C3">
          <w:rPr>
            <w:rStyle w:val="Hyperlink"/>
            <w:noProof/>
          </w:rPr>
          <w:t>Additional Information</w:t>
        </w:r>
        <w:r w:rsidR="00E81489">
          <w:rPr>
            <w:noProof/>
            <w:webHidden/>
          </w:rPr>
          <w:tab/>
        </w:r>
        <w:r w:rsidR="00E81489">
          <w:rPr>
            <w:noProof/>
            <w:webHidden/>
          </w:rPr>
          <w:fldChar w:fldCharType="begin"/>
        </w:r>
        <w:r w:rsidR="00E81489">
          <w:rPr>
            <w:noProof/>
            <w:webHidden/>
          </w:rPr>
          <w:instrText xml:space="preserve"> PAGEREF _Toc89947141 \h </w:instrText>
        </w:r>
        <w:r w:rsidR="00E81489">
          <w:rPr>
            <w:noProof/>
            <w:webHidden/>
          </w:rPr>
        </w:r>
        <w:r w:rsidR="00E81489">
          <w:rPr>
            <w:noProof/>
            <w:webHidden/>
          </w:rPr>
          <w:fldChar w:fldCharType="separate"/>
        </w:r>
        <w:r w:rsidR="00E81489">
          <w:rPr>
            <w:noProof/>
            <w:webHidden/>
          </w:rPr>
          <w:t>4</w:t>
        </w:r>
        <w:r w:rsidR="00E81489">
          <w:rPr>
            <w:noProof/>
            <w:webHidden/>
          </w:rPr>
          <w:fldChar w:fldCharType="end"/>
        </w:r>
      </w:hyperlink>
    </w:p>
    <w:p w14:paraId="6EB07167" w14:textId="5AF36C55" w:rsidR="00E81489" w:rsidRDefault="003677B5">
      <w:pPr>
        <w:pStyle w:val="TOC1"/>
        <w:rPr>
          <w:rFonts w:asciiTheme="minorHAnsi" w:eastAsiaTheme="minorEastAsia" w:hAnsiTheme="minorHAnsi" w:cstheme="minorBidi"/>
          <w:b w:val="0"/>
          <w:bCs w:val="0"/>
        </w:rPr>
      </w:pPr>
      <w:hyperlink w:anchor="_Toc89947142" w:history="1">
        <w:r w:rsidR="00E81489" w:rsidRPr="004119C3">
          <w:rPr>
            <w:rStyle w:val="Hyperlink"/>
          </w:rPr>
          <w:t>SUBJECT AREAS</w:t>
        </w:r>
        <w:r w:rsidR="00E81489">
          <w:rPr>
            <w:webHidden/>
          </w:rPr>
          <w:tab/>
        </w:r>
        <w:r w:rsidR="00E81489">
          <w:rPr>
            <w:webHidden/>
          </w:rPr>
          <w:fldChar w:fldCharType="begin"/>
        </w:r>
        <w:r w:rsidR="00E81489">
          <w:rPr>
            <w:webHidden/>
          </w:rPr>
          <w:instrText xml:space="preserve"> PAGEREF _Toc89947142 \h </w:instrText>
        </w:r>
        <w:r w:rsidR="00E81489">
          <w:rPr>
            <w:webHidden/>
          </w:rPr>
        </w:r>
        <w:r w:rsidR="00E81489">
          <w:rPr>
            <w:webHidden/>
          </w:rPr>
          <w:fldChar w:fldCharType="separate"/>
        </w:r>
        <w:r w:rsidR="00E81489">
          <w:rPr>
            <w:webHidden/>
          </w:rPr>
          <w:t>4</w:t>
        </w:r>
        <w:r w:rsidR="00E81489">
          <w:rPr>
            <w:webHidden/>
          </w:rPr>
          <w:fldChar w:fldCharType="end"/>
        </w:r>
      </w:hyperlink>
    </w:p>
    <w:p w14:paraId="01FB6FF6" w14:textId="49340D68" w:rsidR="00E81489" w:rsidRDefault="003677B5">
      <w:pPr>
        <w:pStyle w:val="TOC1"/>
        <w:rPr>
          <w:rFonts w:asciiTheme="minorHAnsi" w:eastAsiaTheme="minorEastAsia" w:hAnsiTheme="minorHAnsi" w:cstheme="minorBidi"/>
          <w:b w:val="0"/>
          <w:bCs w:val="0"/>
        </w:rPr>
      </w:pPr>
      <w:hyperlink w:anchor="_Toc89947143" w:history="1">
        <w:r w:rsidR="00E81489" w:rsidRPr="004119C3">
          <w:rPr>
            <w:rStyle w:val="Hyperlink"/>
          </w:rPr>
          <w:t>BENEFITS OF PRESENTING</w:t>
        </w:r>
        <w:r w:rsidR="00E81489">
          <w:rPr>
            <w:webHidden/>
          </w:rPr>
          <w:tab/>
        </w:r>
        <w:r w:rsidR="00E81489">
          <w:rPr>
            <w:webHidden/>
          </w:rPr>
          <w:fldChar w:fldCharType="begin"/>
        </w:r>
        <w:r w:rsidR="00E81489">
          <w:rPr>
            <w:webHidden/>
          </w:rPr>
          <w:instrText xml:space="preserve"> PAGEREF _Toc89947143 \h </w:instrText>
        </w:r>
        <w:r w:rsidR="00E81489">
          <w:rPr>
            <w:webHidden/>
          </w:rPr>
        </w:r>
        <w:r w:rsidR="00E81489">
          <w:rPr>
            <w:webHidden/>
          </w:rPr>
          <w:fldChar w:fldCharType="separate"/>
        </w:r>
        <w:r w:rsidR="00E81489">
          <w:rPr>
            <w:webHidden/>
          </w:rPr>
          <w:t>5</w:t>
        </w:r>
        <w:r w:rsidR="00E81489">
          <w:rPr>
            <w:webHidden/>
          </w:rPr>
          <w:fldChar w:fldCharType="end"/>
        </w:r>
      </w:hyperlink>
    </w:p>
    <w:p w14:paraId="2602E771" w14:textId="08FDBF86" w:rsidR="00E81489" w:rsidRDefault="003677B5">
      <w:pPr>
        <w:pStyle w:val="TOC2"/>
        <w:tabs>
          <w:tab w:val="right" w:leader="dot" w:pos="9350"/>
        </w:tabs>
        <w:rPr>
          <w:rFonts w:asciiTheme="minorHAnsi" w:eastAsiaTheme="minorEastAsia" w:hAnsiTheme="minorHAnsi" w:cstheme="minorBidi"/>
          <w:noProof/>
        </w:rPr>
      </w:pPr>
      <w:hyperlink w:anchor="_Toc89947144" w:history="1">
        <w:r w:rsidR="00E81489" w:rsidRPr="004119C3">
          <w:rPr>
            <w:rStyle w:val="Hyperlink"/>
            <w:noProof/>
          </w:rPr>
          <w:t>New Presenters</w:t>
        </w:r>
        <w:r w:rsidR="00E81489">
          <w:rPr>
            <w:noProof/>
            <w:webHidden/>
          </w:rPr>
          <w:tab/>
        </w:r>
        <w:r w:rsidR="00E81489">
          <w:rPr>
            <w:noProof/>
            <w:webHidden/>
          </w:rPr>
          <w:fldChar w:fldCharType="begin"/>
        </w:r>
        <w:r w:rsidR="00E81489">
          <w:rPr>
            <w:noProof/>
            <w:webHidden/>
          </w:rPr>
          <w:instrText xml:space="preserve"> PAGEREF _Toc89947144 \h </w:instrText>
        </w:r>
        <w:r w:rsidR="00E81489">
          <w:rPr>
            <w:noProof/>
            <w:webHidden/>
          </w:rPr>
        </w:r>
        <w:r w:rsidR="00E81489">
          <w:rPr>
            <w:noProof/>
            <w:webHidden/>
          </w:rPr>
          <w:fldChar w:fldCharType="separate"/>
        </w:r>
        <w:r w:rsidR="00E81489">
          <w:rPr>
            <w:noProof/>
            <w:webHidden/>
          </w:rPr>
          <w:t>5</w:t>
        </w:r>
        <w:r w:rsidR="00E81489">
          <w:rPr>
            <w:noProof/>
            <w:webHidden/>
          </w:rPr>
          <w:fldChar w:fldCharType="end"/>
        </w:r>
      </w:hyperlink>
    </w:p>
    <w:p w14:paraId="5875A0EF" w14:textId="38EB1C40" w:rsidR="00E81489" w:rsidRDefault="003677B5">
      <w:pPr>
        <w:pStyle w:val="TOC2"/>
        <w:tabs>
          <w:tab w:val="right" w:leader="dot" w:pos="9350"/>
        </w:tabs>
        <w:rPr>
          <w:rFonts w:asciiTheme="minorHAnsi" w:eastAsiaTheme="minorEastAsia" w:hAnsiTheme="minorHAnsi" w:cstheme="minorBidi"/>
          <w:noProof/>
        </w:rPr>
      </w:pPr>
      <w:hyperlink w:anchor="_Toc89947145" w:history="1">
        <w:r w:rsidR="00E81489" w:rsidRPr="004119C3">
          <w:rPr>
            <w:rStyle w:val="Hyperlink"/>
            <w:noProof/>
          </w:rPr>
          <w:t>Practitioner Presenters</w:t>
        </w:r>
        <w:r w:rsidR="00E81489">
          <w:rPr>
            <w:noProof/>
            <w:webHidden/>
          </w:rPr>
          <w:tab/>
        </w:r>
        <w:r w:rsidR="00E81489">
          <w:rPr>
            <w:noProof/>
            <w:webHidden/>
          </w:rPr>
          <w:fldChar w:fldCharType="begin"/>
        </w:r>
        <w:r w:rsidR="00E81489">
          <w:rPr>
            <w:noProof/>
            <w:webHidden/>
          </w:rPr>
          <w:instrText xml:space="preserve"> PAGEREF _Toc89947145 \h </w:instrText>
        </w:r>
        <w:r w:rsidR="00E81489">
          <w:rPr>
            <w:noProof/>
            <w:webHidden/>
          </w:rPr>
        </w:r>
        <w:r w:rsidR="00E81489">
          <w:rPr>
            <w:noProof/>
            <w:webHidden/>
          </w:rPr>
          <w:fldChar w:fldCharType="separate"/>
        </w:r>
        <w:r w:rsidR="00E81489">
          <w:rPr>
            <w:noProof/>
            <w:webHidden/>
          </w:rPr>
          <w:t>5</w:t>
        </w:r>
        <w:r w:rsidR="00E81489">
          <w:rPr>
            <w:noProof/>
            <w:webHidden/>
          </w:rPr>
          <w:fldChar w:fldCharType="end"/>
        </w:r>
      </w:hyperlink>
    </w:p>
    <w:p w14:paraId="33ABDB39" w14:textId="4796ECE5" w:rsidR="00E81489" w:rsidRDefault="003677B5">
      <w:pPr>
        <w:pStyle w:val="TOC2"/>
        <w:tabs>
          <w:tab w:val="right" w:leader="dot" w:pos="9350"/>
        </w:tabs>
        <w:rPr>
          <w:rFonts w:asciiTheme="minorHAnsi" w:eastAsiaTheme="minorEastAsia" w:hAnsiTheme="minorHAnsi" w:cstheme="minorBidi"/>
          <w:noProof/>
        </w:rPr>
      </w:pPr>
      <w:hyperlink w:anchor="_Toc89947146" w:history="1">
        <w:r w:rsidR="00E81489" w:rsidRPr="004119C3">
          <w:rPr>
            <w:rStyle w:val="Hyperlink"/>
            <w:noProof/>
          </w:rPr>
          <w:t>Service Provider Presenters</w:t>
        </w:r>
        <w:r w:rsidR="00E81489">
          <w:rPr>
            <w:noProof/>
            <w:webHidden/>
          </w:rPr>
          <w:tab/>
        </w:r>
        <w:r w:rsidR="00E81489">
          <w:rPr>
            <w:noProof/>
            <w:webHidden/>
          </w:rPr>
          <w:fldChar w:fldCharType="begin"/>
        </w:r>
        <w:r w:rsidR="00E81489">
          <w:rPr>
            <w:noProof/>
            <w:webHidden/>
          </w:rPr>
          <w:instrText xml:space="preserve"> PAGEREF _Toc89947146 \h </w:instrText>
        </w:r>
        <w:r w:rsidR="00E81489">
          <w:rPr>
            <w:noProof/>
            <w:webHidden/>
          </w:rPr>
        </w:r>
        <w:r w:rsidR="00E81489">
          <w:rPr>
            <w:noProof/>
            <w:webHidden/>
          </w:rPr>
          <w:fldChar w:fldCharType="separate"/>
        </w:r>
        <w:r w:rsidR="00E81489">
          <w:rPr>
            <w:noProof/>
            <w:webHidden/>
          </w:rPr>
          <w:t>5</w:t>
        </w:r>
        <w:r w:rsidR="00E81489">
          <w:rPr>
            <w:noProof/>
            <w:webHidden/>
          </w:rPr>
          <w:fldChar w:fldCharType="end"/>
        </w:r>
      </w:hyperlink>
    </w:p>
    <w:p w14:paraId="6305F0D9" w14:textId="29544861" w:rsidR="00E81489" w:rsidRDefault="003677B5">
      <w:pPr>
        <w:pStyle w:val="TOC2"/>
        <w:tabs>
          <w:tab w:val="right" w:leader="dot" w:pos="9350"/>
        </w:tabs>
        <w:rPr>
          <w:rFonts w:asciiTheme="minorHAnsi" w:eastAsiaTheme="minorEastAsia" w:hAnsiTheme="minorHAnsi" w:cstheme="minorBidi"/>
          <w:noProof/>
        </w:rPr>
      </w:pPr>
      <w:hyperlink w:anchor="_Toc89947147" w:history="1">
        <w:r w:rsidR="00E81489" w:rsidRPr="004119C3">
          <w:rPr>
            <w:rStyle w:val="Hyperlink"/>
            <w:noProof/>
          </w:rPr>
          <w:t>Technology User and Producer Presentations</w:t>
        </w:r>
        <w:r w:rsidR="00E81489">
          <w:rPr>
            <w:noProof/>
            <w:webHidden/>
          </w:rPr>
          <w:tab/>
        </w:r>
        <w:r w:rsidR="00E81489">
          <w:rPr>
            <w:noProof/>
            <w:webHidden/>
          </w:rPr>
          <w:fldChar w:fldCharType="begin"/>
        </w:r>
        <w:r w:rsidR="00E81489">
          <w:rPr>
            <w:noProof/>
            <w:webHidden/>
          </w:rPr>
          <w:instrText xml:space="preserve"> PAGEREF _Toc89947147 \h </w:instrText>
        </w:r>
        <w:r w:rsidR="00E81489">
          <w:rPr>
            <w:noProof/>
            <w:webHidden/>
          </w:rPr>
        </w:r>
        <w:r w:rsidR="00E81489">
          <w:rPr>
            <w:noProof/>
            <w:webHidden/>
          </w:rPr>
          <w:fldChar w:fldCharType="separate"/>
        </w:r>
        <w:r w:rsidR="00E81489">
          <w:rPr>
            <w:noProof/>
            <w:webHidden/>
          </w:rPr>
          <w:t>6</w:t>
        </w:r>
        <w:r w:rsidR="00E81489">
          <w:rPr>
            <w:noProof/>
            <w:webHidden/>
          </w:rPr>
          <w:fldChar w:fldCharType="end"/>
        </w:r>
      </w:hyperlink>
    </w:p>
    <w:p w14:paraId="75F5982F" w14:textId="7B3BA03C" w:rsidR="00E81489" w:rsidRDefault="003677B5">
      <w:pPr>
        <w:pStyle w:val="TOC2"/>
        <w:tabs>
          <w:tab w:val="right" w:leader="dot" w:pos="9350"/>
        </w:tabs>
        <w:rPr>
          <w:rFonts w:asciiTheme="minorHAnsi" w:eastAsiaTheme="minorEastAsia" w:hAnsiTheme="minorHAnsi" w:cstheme="minorBidi"/>
          <w:noProof/>
        </w:rPr>
      </w:pPr>
      <w:hyperlink w:anchor="_Toc89947148" w:history="1">
        <w:r w:rsidR="00E81489" w:rsidRPr="004119C3">
          <w:rPr>
            <w:rStyle w:val="Hyperlink"/>
            <w:noProof/>
          </w:rPr>
          <w:t>Earn CPD Credits (Continuing Professional Development Credits)</w:t>
        </w:r>
        <w:r w:rsidR="00E81489">
          <w:rPr>
            <w:noProof/>
            <w:webHidden/>
          </w:rPr>
          <w:tab/>
        </w:r>
        <w:r w:rsidR="00E81489">
          <w:rPr>
            <w:noProof/>
            <w:webHidden/>
          </w:rPr>
          <w:fldChar w:fldCharType="begin"/>
        </w:r>
        <w:r w:rsidR="00E81489">
          <w:rPr>
            <w:noProof/>
            <w:webHidden/>
          </w:rPr>
          <w:instrText xml:space="preserve"> PAGEREF _Toc89947148 \h </w:instrText>
        </w:r>
        <w:r w:rsidR="00E81489">
          <w:rPr>
            <w:noProof/>
            <w:webHidden/>
          </w:rPr>
        </w:r>
        <w:r w:rsidR="00E81489">
          <w:rPr>
            <w:noProof/>
            <w:webHidden/>
          </w:rPr>
          <w:fldChar w:fldCharType="separate"/>
        </w:r>
        <w:r w:rsidR="00E81489">
          <w:rPr>
            <w:noProof/>
            <w:webHidden/>
          </w:rPr>
          <w:t>6</w:t>
        </w:r>
        <w:r w:rsidR="00E81489">
          <w:rPr>
            <w:noProof/>
            <w:webHidden/>
          </w:rPr>
          <w:fldChar w:fldCharType="end"/>
        </w:r>
      </w:hyperlink>
    </w:p>
    <w:p w14:paraId="69DC3DBB" w14:textId="0EFBDB99" w:rsidR="00E81489" w:rsidRDefault="003677B5">
      <w:pPr>
        <w:pStyle w:val="TOC1"/>
        <w:rPr>
          <w:rFonts w:asciiTheme="minorHAnsi" w:eastAsiaTheme="minorEastAsia" w:hAnsiTheme="minorHAnsi" w:cstheme="minorBidi"/>
          <w:b w:val="0"/>
          <w:bCs w:val="0"/>
        </w:rPr>
      </w:pPr>
      <w:hyperlink w:anchor="_Toc89947149" w:history="1">
        <w:r w:rsidR="00E81489" w:rsidRPr="004119C3">
          <w:rPr>
            <w:rStyle w:val="Hyperlink"/>
          </w:rPr>
          <w:t>MAINTRAIN 2022 ABSTRACT SUBMISSION WORKSHEET</w:t>
        </w:r>
        <w:r w:rsidR="00E81489">
          <w:rPr>
            <w:webHidden/>
          </w:rPr>
          <w:tab/>
        </w:r>
        <w:r w:rsidR="00E81489">
          <w:rPr>
            <w:webHidden/>
          </w:rPr>
          <w:fldChar w:fldCharType="begin"/>
        </w:r>
        <w:r w:rsidR="00E81489">
          <w:rPr>
            <w:webHidden/>
          </w:rPr>
          <w:instrText xml:space="preserve"> PAGEREF _Toc89947149 \h </w:instrText>
        </w:r>
        <w:r w:rsidR="00E81489">
          <w:rPr>
            <w:webHidden/>
          </w:rPr>
        </w:r>
        <w:r w:rsidR="00E81489">
          <w:rPr>
            <w:webHidden/>
          </w:rPr>
          <w:fldChar w:fldCharType="separate"/>
        </w:r>
        <w:r w:rsidR="00E81489">
          <w:rPr>
            <w:webHidden/>
          </w:rPr>
          <w:t>7</w:t>
        </w:r>
        <w:r w:rsidR="00E81489">
          <w:rPr>
            <w:webHidden/>
          </w:rPr>
          <w:fldChar w:fldCharType="end"/>
        </w:r>
      </w:hyperlink>
    </w:p>
    <w:p w14:paraId="4139161C" w14:textId="29A247F7" w:rsidR="00E81489" w:rsidRDefault="003677B5">
      <w:pPr>
        <w:pStyle w:val="TOC2"/>
        <w:tabs>
          <w:tab w:val="right" w:leader="dot" w:pos="9350"/>
        </w:tabs>
        <w:rPr>
          <w:rFonts w:asciiTheme="minorHAnsi" w:eastAsiaTheme="minorEastAsia" w:hAnsiTheme="minorHAnsi" w:cstheme="minorBidi"/>
          <w:noProof/>
        </w:rPr>
      </w:pPr>
      <w:hyperlink w:anchor="_Toc89947150" w:history="1">
        <w:r w:rsidR="00E81489" w:rsidRPr="004119C3">
          <w:rPr>
            <w:rStyle w:val="Hyperlink"/>
            <w:rFonts w:eastAsia="Arial"/>
            <w:noProof/>
          </w:rPr>
          <w:t>Main Presenter Information</w:t>
        </w:r>
        <w:r w:rsidR="00E81489">
          <w:rPr>
            <w:noProof/>
            <w:webHidden/>
          </w:rPr>
          <w:tab/>
        </w:r>
        <w:r w:rsidR="00E81489">
          <w:rPr>
            <w:noProof/>
            <w:webHidden/>
          </w:rPr>
          <w:fldChar w:fldCharType="begin"/>
        </w:r>
        <w:r w:rsidR="00E81489">
          <w:rPr>
            <w:noProof/>
            <w:webHidden/>
          </w:rPr>
          <w:instrText xml:space="preserve"> PAGEREF _Toc89947150 \h </w:instrText>
        </w:r>
        <w:r w:rsidR="00E81489">
          <w:rPr>
            <w:noProof/>
            <w:webHidden/>
          </w:rPr>
        </w:r>
        <w:r w:rsidR="00E81489">
          <w:rPr>
            <w:noProof/>
            <w:webHidden/>
          </w:rPr>
          <w:fldChar w:fldCharType="separate"/>
        </w:r>
        <w:r w:rsidR="00E81489">
          <w:rPr>
            <w:noProof/>
            <w:webHidden/>
          </w:rPr>
          <w:t>7</w:t>
        </w:r>
        <w:r w:rsidR="00E81489">
          <w:rPr>
            <w:noProof/>
            <w:webHidden/>
          </w:rPr>
          <w:fldChar w:fldCharType="end"/>
        </w:r>
      </w:hyperlink>
    </w:p>
    <w:p w14:paraId="46120E95" w14:textId="53A4FBEC" w:rsidR="00E81489" w:rsidRDefault="003677B5">
      <w:pPr>
        <w:pStyle w:val="TOC2"/>
        <w:tabs>
          <w:tab w:val="right" w:leader="dot" w:pos="9350"/>
        </w:tabs>
        <w:rPr>
          <w:rFonts w:asciiTheme="minorHAnsi" w:eastAsiaTheme="minorEastAsia" w:hAnsiTheme="minorHAnsi" w:cstheme="minorBidi"/>
          <w:noProof/>
        </w:rPr>
      </w:pPr>
      <w:hyperlink w:anchor="_Toc89947151" w:history="1">
        <w:r w:rsidR="00E81489" w:rsidRPr="004119C3">
          <w:rPr>
            <w:rStyle w:val="Hyperlink"/>
            <w:noProof/>
          </w:rPr>
          <w:t>Abstract Information</w:t>
        </w:r>
        <w:r w:rsidR="00E81489">
          <w:rPr>
            <w:noProof/>
            <w:webHidden/>
          </w:rPr>
          <w:tab/>
        </w:r>
        <w:r w:rsidR="00E81489">
          <w:rPr>
            <w:noProof/>
            <w:webHidden/>
          </w:rPr>
          <w:fldChar w:fldCharType="begin"/>
        </w:r>
        <w:r w:rsidR="00E81489">
          <w:rPr>
            <w:noProof/>
            <w:webHidden/>
          </w:rPr>
          <w:instrText xml:space="preserve"> PAGEREF _Toc89947151 \h </w:instrText>
        </w:r>
        <w:r w:rsidR="00E81489">
          <w:rPr>
            <w:noProof/>
            <w:webHidden/>
          </w:rPr>
        </w:r>
        <w:r w:rsidR="00E81489">
          <w:rPr>
            <w:noProof/>
            <w:webHidden/>
          </w:rPr>
          <w:fldChar w:fldCharType="separate"/>
        </w:r>
        <w:r w:rsidR="00E81489">
          <w:rPr>
            <w:noProof/>
            <w:webHidden/>
          </w:rPr>
          <w:t>8</w:t>
        </w:r>
        <w:r w:rsidR="00E81489">
          <w:rPr>
            <w:noProof/>
            <w:webHidden/>
          </w:rPr>
          <w:fldChar w:fldCharType="end"/>
        </w:r>
      </w:hyperlink>
    </w:p>
    <w:p w14:paraId="3DC63EE0" w14:textId="23942169" w:rsidR="00E81489" w:rsidRDefault="003677B5">
      <w:pPr>
        <w:pStyle w:val="TOC2"/>
        <w:tabs>
          <w:tab w:val="right" w:leader="dot" w:pos="9350"/>
        </w:tabs>
        <w:rPr>
          <w:rFonts w:asciiTheme="minorHAnsi" w:eastAsiaTheme="minorEastAsia" w:hAnsiTheme="minorHAnsi" w:cstheme="minorBidi"/>
          <w:noProof/>
        </w:rPr>
      </w:pPr>
      <w:hyperlink w:anchor="_Toc89947152" w:history="1">
        <w:r w:rsidR="00E81489" w:rsidRPr="004119C3">
          <w:rPr>
            <w:rStyle w:val="Hyperlink"/>
            <w:rFonts w:eastAsia="Arial"/>
            <w:noProof/>
          </w:rPr>
          <w:t>Co-Presenter Information</w:t>
        </w:r>
        <w:r w:rsidR="00E81489">
          <w:rPr>
            <w:noProof/>
            <w:webHidden/>
          </w:rPr>
          <w:tab/>
        </w:r>
        <w:r w:rsidR="00E81489">
          <w:rPr>
            <w:noProof/>
            <w:webHidden/>
          </w:rPr>
          <w:fldChar w:fldCharType="begin"/>
        </w:r>
        <w:r w:rsidR="00E81489">
          <w:rPr>
            <w:noProof/>
            <w:webHidden/>
          </w:rPr>
          <w:instrText xml:space="preserve"> PAGEREF _Toc89947152 \h </w:instrText>
        </w:r>
        <w:r w:rsidR="00E81489">
          <w:rPr>
            <w:noProof/>
            <w:webHidden/>
          </w:rPr>
        </w:r>
        <w:r w:rsidR="00E81489">
          <w:rPr>
            <w:noProof/>
            <w:webHidden/>
          </w:rPr>
          <w:fldChar w:fldCharType="separate"/>
        </w:r>
        <w:r w:rsidR="00E81489">
          <w:rPr>
            <w:noProof/>
            <w:webHidden/>
          </w:rPr>
          <w:t>10</w:t>
        </w:r>
        <w:r w:rsidR="00E81489">
          <w:rPr>
            <w:noProof/>
            <w:webHidden/>
          </w:rPr>
          <w:fldChar w:fldCharType="end"/>
        </w:r>
      </w:hyperlink>
    </w:p>
    <w:p w14:paraId="7966DB8E" w14:textId="6304487E" w:rsidR="00E81489" w:rsidRDefault="003677B5">
      <w:pPr>
        <w:pStyle w:val="TOC2"/>
        <w:tabs>
          <w:tab w:val="right" w:leader="dot" w:pos="9350"/>
        </w:tabs>
        <w:rPr>
          <w:rFonts w:asciiTheme="minorHAnsi" w:eastAsiaTheme="minorEastAsia" w:hAnsiTheme="minorHAnsi" w:cstheme="minorBidi"/>
          <w:noProof/>
        </w:rPr>
      </w:pPr>
      <w:hyperlink w:anchor="_Toc89947153" w:history="1">
        <w:r w:rsidR="00E81489" w:rsidRPr="004119C3">
          <w:rPr>
            <w:rStyle w:val="Hyperlink"/>
            <w:rFonts w:eastAsia="Arial"/>
            <w:noProof/>
          </w:rPr>
          <w:t>Submitter Agreement</w:t>
        </w:r>
        <w:r w:rsidR="00E81489">
          <w:rPr>
            <w:noProof/>
            <w:webHidden/>
          </w:rPr>
          <w:tab/>
        </w:r>
        <w:r w:rsidR="00E81489">
          <w:rPr>
            <w:noProof/>
            <w:webHidden/>
          </w:rPr>
          <w:fldChar w:fldCharType="begin"/>
        </w:r>
        <w:r w:rsidR="00E81489">
          <w:rPr>
            <w:noProof/>
            <w:webHidden/>
          </w:rPr>
          <w:instrText xml:space="preserve"> PAGEREF _Toc89947153 \h </w:instrText>
        </w:r>
        <w:r w:rsidR="00E81489">
          <w:rPr>
            <w:noProof/>
            <w:webHidden/>
          </w:rPr>
        </w:r>
        <w:r w:rsidR="00E81489">
          <w:rPr>
            <w:noProof/>
            <w:webHidden/>
          </w:rPr>
          <w:fldChar w:fldCharType="separate"/>
        </w:r>
        <w:r w:rsidR="00E81489">
          <w:rPr>
            <w:noProof/>
            <w:webHidden/>
          </w:rPr>
          <w:t>11</w:t>
        </w:r>
        <w:r w:rsidR="00E81489">
          <w:rPr>
            <w:noProof/>
            <w:webHidden/>
          </w:rPr>
          <w:fldChar w:fldCharType="end"/>
        </w:r>
      </w:hyperlink>
    </w:p>
    <w:p w14:paraId="7A01E206" w14:textId="0D9E19C2" w:rsidR="00E81489" w:rsidRDefault="003677B5">
      <w:pPr>
        <w:pStyle w:val="TOC1"/>
        <w:rPr>
          <w:rFonts w:asciiTheme="minorHAnsi" w:eastAsiaTheme="minorEastAsia" w:hAnsiTheme="minorHAnsi" w:cstheme="minorBidi"/>
          <w:b w:val="0"/>
          <w:bCs w:val="0"/>
        </w:rPr>
      </w:pPr>
      <w:hyperlink w:anchor="_Toc89947154" w:history="1">
        <w:r w:rsidR="00E81489" w:rsidRPr="004119C3">
          <w:rPr>
            <w:rStyle w:val="Hyperlink"/>
          </w:rPr>
          <w:t>APPENDIX 1: SAMPLE PRESENTATIONS FROM PAST CONFERENCES</w:t>
        </w:r>
        <w:r w:rsidR="00E81489">
          <w:rPr>
            <w:webHidden/>
          </w:rPr>
          <w:tab/>
        </w:r>
        <w:r w:rsidR="00E81489">
          <w:rPr>
            <w:webHidden/>
          </w:rPr>
          <w:fldChar w:fldCharType="begin"/>
        </w:r>
        <w:r w:rsidR="00E81489">
          <w:rPr>
            <w:webHidden/>
          </w:rPr>
          <w:instrText xml:space="preserve"> PAGEREF _Toc89947154 \h </w:instrText>
        </w:r>
        <w:r w:rsidR="00E81489">
          <w:rPr>
            <w:webHidden/>
          </w:rPr>
        </w:r>
        <w:r w:rsidR="00E81489">
          <w:rPr>
            <w:webHidden/>
          </w:rPr>
          <w:fldChar w:fldCharType="separate"/>
        </w:r>
        <w:r w:rsidR="00E81489">
          <w:rPr>
            <w:webHidden/>
          </w:rPr>
          <w:t>12</w:t>
        </w:r>
        <w:r w:rsidR="00E81489">
          <w:rPr>
            <w:webHidden/>
          </w:rPr>
          <w:fldChar w:fldCharType="end"/>
        </w:r>
      </w:hyperlink>
    </w:p>
    <w:p w14:paraId="6DD6FFA9" w14:textId="354901BB" w:rsidR="00B97697" w:rsidRPr="00572537" w:rsidRDefault="00B97697" w:rsidP="00B97697">
      <w:pPr>
        <w:ind w:right="996"/>
        <w:rPr>
          <w:rFonts w:ascii="Arial" w:eastAsiaTheme="majorEastAsia" w:hAnsi="Arial" w:cs="Arial"/>
          <w:b/>
          <w:bCs/>
          <w:color w:val="D0171F"/>
          <w:lang w:val="en-GB"/>
        </w:rPr>
      </w:pPr>
      <w:r w:rsidRPr="00572537">
        <w:rPr>
          <w:rFonts w:ascii="Arial" w:hAnsi="Arial" w:cs="Arial"/>
        </w:rPr>
        <w:fldChar w:fldCharType="end"/>
      </w:r>
      <w:r w:rsidRPr="00572537">
        <w:rPr>
          <w:rFonts w:ascii="Arial" w:hAnsi="Arial" w:cs="Arial"/>
        </w:rPr>
        <w:br w:type="page"/>
      </w:r>
    </w:p>
    <w:p w14:paraId="5D628C25" w14:textId="77777777" w:rsidR="00B97697" w:rsidRPr="00572537" w:rsidRDefault="00B97697" w:rsidP="00FF2179">
      <w:pPr>
        <w:pStyle w:val="Heading1"/>
      </w:pPr>
      <w:bookmarkStart w:id="5" w:name="_Toc89947136"/>
      <w:r w:rsidRPr="00572537">
        <w:lastRenderedPageBreak/>
        <w:t>IMPORTANT DATES</w:t>
      </w:r>
      <w:bookmarkEnd w:id="5"/>
    </w:p>
    <w:tbl>
      <w:tblPr>
        <w:tblW w:w="8931"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00" w:firstRow="0" w:lastRow="0" w:firstColumn="0" w:lastColumn="0" w:noHBand="0" w:noVBand="1"/>
      </w:tblPr>
      <w:tblGrid>
        <w:gridCol w:w="2268"/>
        <w:gridCol w:w="6663"/>
      </w:tblGrid>
      <w:tr w:rsidR="00B97697" w:rsidRPr="00572537" w14:paraId="45515F20" w14:textId="77777777" w:rsidTr="00FF2179">
        <w:trPr>
          <w:trHeight w:val="851"/>
        </w:trPr>
        <w:tc>
          <w:tcPr>
            <w:tcW w:w="2268" w:type="dxa"/>
            <w:vAlign w:val="center"/>
          </w:tcPr>
          <w:p w14:paraId="28A74388" w14:textId="48887FAD" w:rsidR="00B97697" w:rsidRPr="00572537" w:rsidRDefault="002171A8" w:rsidP="007B2836">
            <w:pPr>
              <w:spacing w:before="120" w:after="120"/>
              <w:rPr>
                <w:rFonts w:ascii="Arial" w:eastAsia="Arial" w:hAnsi="Arial" w:cs="Arial"/>
              </w:rPr>
            </w:pPr>
            <w:r w:rsidRPr="00572537">
              <w:rPr>
                <w:rFonts w:ascii="Arial" w:eastAsia="Arial" w:hAnsi="Arial" w:cs="Arial"/>
              </w:rPr>
              <w:t>December</w:t>
            </w:r>
          </w:p>
        </w:tc>
        <w:tc>
          <w:tcPr>
            <w:tcW w:w="6663" w:type="dxa"/>
            <w:vAlign w:val="center"/>
          </w:tcPr>
          <w:p w14:paraId="33D674F3" w14:textId="77777777" w:rsidR="00B97697" w:rsidRPr="00572537" w:rsidRDefault="00B97697" w:rsidP="007B2836">
            <w:pPr>
              <w:spacing w:before="120" w:after="120"/>
              <w:ind w:firstLine="7"/>
              <w:rPr>
                <w:rFonts w:ascii="Arial" w:eastAsia="Arial" w:hAnsi="Arial" w:cs="Arial"/>
              </w:rPr>
            </w:pPr>
            <w:r w:rsidRPr="00572537">
              <w:rPr>
                <w:rFonts w:ascii="Arial" w:eastAsia="Arial" w:hAnsi="Arial" w:cs="Arial"/>
              </w:rPr>
              <w:t>Call for Abstracts Open</w:t>
            </w:r>
          </w:p>
        </w:tc>
      </w:tr>
      <w:tr w:rsidR="00B97697" w:rsidRPr="00572537" w14:paraId="40096CE9" w14:textId="77777777" w:rsidTr="00FF2179">
        <w:trPr>
          <w:trHeight w:val="851"/>
        </w:trPr>
        <w:tc>
          <w:tcPr>
            <w:tcW w:w="2268" w:type="dxa"/>
            <w:vAlign w:val="center"/>
          </w:tcPr>
          <w:p w14:paraId="5DBB2817" w14:textId="049DC72A" w:rsidR="00B97697" w:rsidRPr="00572537" w:rsidRDefault="00B97697" w:rsidP="007B2836">
            <w:pPr>
              <w:spacing w:before="120" w:after="120"/>
              <w:rPr>
                <w:rFonts w:ascii="Arial" w:eastAsia="Arial" w:hAnsi="Arial" w:cs="Arial"/>
              </w:rPr>
            </w:pPr>
            <w:r w:rsidRPr="00572537">
              <w:rPr>
                <w:rFonts w:ascii="Arial" w:eastAsia="Arial" w:hAnsi="Arial" w:cs="Arial"/>
              </w:rPr>
              <w:t>March</w:t>
            </w:r>
          </w:p>
        </w:tc>
        <w:tc>
          <w:tcPr>
            <w:tcW w:w="6663" w:type="dxa"/>
            <w:vAlign w:val="center"/>
          </w:tcPr>
          <w:p w14:paraId="6FFDCF8C" w14:textId="77777777" w:rsidR="00B97697" w:rsidRPr="00572537" w:rsidRDefault="00B97697" w:rsidP="007B2836">
            <w:pPr>
              <w:spacing w:before="120" w:after="120"/>
              <w:ind w:firstLine="7"/>
              <w:rPr>
                <w:rFonts w:ascii="Arial" w:eastAsia="Arial" w:hAnsi="Arial" w:cs="Arial"/>
              </w:rPr>
            </w:pPr>
            <w:r w:rsidRPr="00572537">
              <w:rPr>
                <w:rFonts w:ascii="Arial" w:eastAsia="Arial" w:hAnsi="Arial" w:cs="Arial"/>
              </w:rPr>
              <w:t xml:space="preserve">Call for Abstracts Closed </w:t>
            </w:r>
          </w:p>
          <w:p w14:paraId="77101BDA" w14:textId="77777777" w:rsidR="00B97697" w:rsidRPr="00572537" w:rsidRDefault="00B97697" w:rsidP="007B2836">
            <w:pPr>
              <w:spacing w:before="120" w:after="120"/>
              <w:ind w:firstLine="7"/>
              <w:rPr>
                <w:rFonts w:ascii="Arial" w:eastAsia="Arial" w:hAnsi="Arial" w:cs="Arial"/>
              </w:rPr>
            </w:pPr>
            <w:r w:rsidRPr="00572537">
              <w:rPr>
                <w:rFonts w:ascii="Arial" w:eastAsia="Arial" w:hAnsi="Arial" w:cs="Arial"/>
              </w:rPr>
              <w:t xml:space="preserve">MainTrain Review </w:t>
            </w:r>
            <w:hyperlink r:id="rId13" w:history="1">
              <w:r w:rsidRPr="00572537">
                <w:rPr>
                  <w:rStyle w:val="Hyperlink"/>
                  <w:rFonts w:ascii="Arial" w:eastAsia="Arial" w:hAnsi="Arial" w:cs="Arial"/>
                </w:rPr>
                <w:t>Committee</w:t>
              </w:r>
            </w:hyperlink>
            <w:r w:rsidRPr="00572537">
              <w:rPr>
                <w:rFonts w:ascii="Arial" w:eastAsia="Arial" w:hAnsi="Arial" w:cs="Arial"/>
              </w:rPr>
              <w:t xml:space="preserve"> scores abstracts</w:t>
            </w:r>
          </w:p>
        </w:tc>
      </w:tr>
      <w:tr w:rsidR="00B97697" w:rsidRPr="00572537" w14:paraId="44AC54FC" w14:textId="77777777" w:rsidTr="00FF2179">
        <w:trPr>
          <w:trHeight w:val="851"/>
        </w:trPr>
        <w:tc>
          <w:tcPr>
            <w:tcW w:w="2268" w:type="dxa"/>
            <w:vAlign w:val="center"/>
          </w:tcPr>
          <w:p w14:paraId="44A40415" w14:textId="1E6B6391" w:rsidR="00B97697" w:rsidRPr="00572537" w:rsidRDefault="00FB2904" w:rsidP="007B2836">
            <w:pPr>
              <w:spacing w:before="120" w:after="120"/>
              <w:rPr>
                <w:rFonts w:ascii="Arial" w:eastAsia="Arial" w:hAnsi="Arial" w:cs="Arial"/>
              </w:rPr>
            </w:pPr>
            <w:r w:rsidRPr="00572537">
              <w:rPr>
                <w:rFonts w:ascii="Arial" w:eastAsia="Arial" w:hAnsi="Arial" w:cs="Arial"/>
              </w:rPr>
              <w:t>April</w:t>
            </w:r>
          </w:p>
        </w:tc>
        <w:tc>
          <w:tcPr>
            <w:tcW w:w="6663" w:type="dxa"/>
            <w:vAlign w:val="center"/>
          </w:tcPr>
          <w:p w14:paraId="633D6082" w14:textId="64AB1B91" w:rsidR="00B97697" w:rsidRPr="00572537" w:rsidRDefault="00FB2904" w:rsidP="007B2836">
            <w:pPr>
              <w:spacing w:before="120" w:after="120"/>
              <w:ind w:firstLine="7"/>
              <w:rPr>
                <w:rFonts w:ascii="Arial" w:eastAsia="Arial" w:hAnsi="Arial" w:cs="Arial"/>
              </w:rPr>
            </w:pPr>
            <w:r w:rsidRPr="00572537">
              <w:rPr>
                <w:rFonts w:ascii="Arial" w:eastAsia="Arial" w:hAnsi="Arial" w:cs="Arial"/>
              </w:rPr>
              <w:t>Selected presenters are invited to submit PowerPoint and speaker notes</w:t>
            </w:r>
          </w:p>
        </w:tc>
      </w:tr>
      <w:tr w:rsidR="00B97697" w:rsidRPr="00572537" w14:paraId="3D000350" w14:textId="77777777" w:rsidTr="00FF2179">
        <w:trPr>
          <w:trHeight w:val="851"/>
        </w:trPr>
        <w:tc>
          <w:tcPr>
            <w:tcW w:w="2268" w:type="dxa"/>
            <w:vAlign w:val="center"/>
          </w:tcPr>
          <w:p w14:paraId="224527C2" w14:textId="7470E13A" w:rsidR="00B97697" w:rsidRPr="00572537" w:rsidRDefault="00FB2904" w:rsidP="007B2836">
            <w:pPr>
              <w:spacing w:before="120" w:after="120"/>
              <w:rPr>
                <w:rFonts w:ascii="Arial" w:eastAsia="Arial" w:hAnsi="Arial" w:cs="Arial"/>
              </w:rPr>
            </w:pPr>
            <w:r w:rsidRPr="00572537">
              <w:rPr>
                <w:rFonts w:ascii="Arial" w:eastAsia="Arial" w:hAnsi="Arial" w:cs="Arial"/>
              </w:rPr>
              <w:t>July</w:t>
            </w:r>
          </w:p>
        </w:tc>
        <w:tc>
          <w:tcPr>
            <w:tcW w:w="6663" w:type="dxa"/>
            <w:vAlign w:val="center"/>
          </w:tcPr>
          <w:p w14:paraId="5212F9A5" w14:textId="2CA7AE42" w:rsidR="00B97697" w:rsidRPr="00572537" w:rsidRDefault="00FB2904" w:rsidP="00FB2904">
            <w:pPr>
              <w:spacing w:before="120" w:after="120"/>
              <w:ind w:firstLine="7"/>
              <w:rPr>
                <w:rFonts w:ascii="Arial" w:eastAsia="Arial" w:hAnsi="Arial" w:cs="Arial"/>
              </w:rPr>
            </w:pPr>
            <w:r w:rsidRPr="00FB2904">
              <w:rPr>
                <w:rFonts w:ascii="Arial" w:eastAsia="Arial" w:hAnsi="Arial" w:cs="Arial"/>
              </w:rPr>
              <w:t>Draft PowerPoint and ~2000 (</w:t>
            </w:r>
            <w:r w:rsidR="00F456F9" w:rsidRPr="00FB2904">
              <w:rPr>
                <w:rFonts w:ascii="Arial" w:eastAsia="Arial" w:hAnsi="Arial" w:cs="Arial"/>
              </w:rPr>
              <w:t>approx.</w:t>
            </w:r>
            <w:r w:rsidRPr="00FB2904">
              <w:rPr>
                <w:rFonts w:ascii="Arial" w:eastAsia="Arial" w:hAnsi="Arial" w:cs="Arial"/>
              </w:rPr>
              <w:t xml:space="preserve"> 4 pages) submitted</w:t>
            </w:r>
            <w:r w:rsidR="00F456F9">
              <w:rPr>
                <w:rFonts w:ascii="Arial" w:eastAsia="Arial" w:hAnsi="Arial" w:cs="Arial"/>
              </w:rPr>
              <w:t xml:space="preserve"> by presenters</w:t>
            </w:r>
          </w:p>
        </w:tc>
      </w:tr>
      <w:tr w:rsidR="00B97697" w:rsidRPr="00572537" w14:paraId="3A1EC8B5" w14:textId="77777777" w:rsidTr="00FF2179">
        <w:trPr>
          <w:trHeight w:val="851"/>
        </w:trPr>
        <w:tc>
          <w:tcPr>
            <w:tcW w:w="2268" w:type="dxa"/>
            <w:vAlign w:val="center"/>
          </w:tcPr>
          <w:p w14:paraId="448BDBC5" w14:textId="77777777" w:rsidR="00B97697" w:rsidRPr="00572537" w:rsidRDefault="00B97697" w:rsidP="007B2836">
            <w:pPr>
              <w:spacing w:before="120" w:after="120"/>
              <w:rPr>
                <w:rFonts w:ascii="Arial" w:eastAsia="Arial" w:hAnsi="Arial" w:cs="Arial"/>
              </w:rPr>
            </w:pPr>
            <w:r w:rsidRPr="00572537">
              <w:rPr>
                <w:rFonts w:ascii="Arial" w:eastAsia="Arial" w:hAnsi="Arial" w:cs="Arial"/>
              </w:rPr>
              <w:t>July - August</w:t>
            </w:r>
          </w:p>
        </w:tc>
        <w:tc>
          <w:tcPr>
            <w:tcW w:w="6663" w:type="dxa"/>
            <w:vAlign w:val="center"/>
          </w:tcPr>
          <w:p w14:paraId="447AE7E3" w14:textId="03EFDD13" w:rsidR="00B97697" w:rsidRPr="00572537" w:rsidRDefault="00FB2904" w:rsidP="00FB2904">
            <w:pPr>
              <w:spacing w:before="120" w:after="120"/>
              <w:ind w:firstLine="7"/>
              <w:rPr>
                <w:rFonts w:ascii="Arial" w:eastAsia="Arial" w:hAnsi="Arial" w:cs="Arial"/>
              </w:rPr>
            </w:pPr>
            <w:r w:rsidRPr="00FB2904">
              <w:rPr>
                <w:rFonts w:ascii="Arial" w:eastAsia="Arial" w:hAnsi="Arial" w:cs="Arial"/>
              </w:rPr>
              <w:t>Committee conducts final review of presentations and </w:t>
            </w:r>
            <w:r w:rsidRPr="00572537">
              <w:rPr>
                <w:rFonts w:ascii="Arial" w:eastAsia="Arial" w:hAnsi="Arial" w:cs="Arial"/>
              </w:rPr>
              <w:t>p</w:t>
            </w:r>
            <w:r w:rsidRPr="00FB2904">
              <w:rPr>
                <w:rFonts w:ascii="Arial" w:eastAsia="Arial" w:hAnsi="Arial" w:cs="Arial"/>
              </w:rPr>
              <w:t>resenters are notified of any suggested changes</w:t>
            </w:r>
          </w:p>
        </w:tc>
      </w:tr>
      <w:tr w:rsidR="00B97697" w:rsidRPr="00572537" w14:paraId="7EF3987F" w14:textId="77777777" w:rsidTr="00FF2179">
        <w:trPr>
          <w:trHeight w:val="851"/>
        </w:trPr>
        <w:tc>
          <w:tcPr>
            <w:tcW w:w="2268" w:type="dxa"/>
            <w:vAlign w:val="center"/>
          </w:tcPr>
          <w:p w14:paraId="4A06880B" w14:textId="7229F489" w:rsidR="00B97697" w:rsidRPr="00572537" w:rsidRDefault="00414B59" w:rsidP="007B2836">
            <w:pPr>
              <w:spacing w:before="120" w:after="120"/>
              <w:rPr>
                <w:rFonts w:ascii="Arial" w:eastAsia="Arial" w:hAnsi="Arial" w:cs="Arial"/>
              </w:rPr>
            </w:pPr>
            <w:r w:rsidRPr="00572537">
              <w:rPr>
                <w:rFonts w:ascii="Arial" w:eastAsia="Arial" w:hAnsi="Arial" w:cs="Arial"/>
              </w:rPr>
              <w:t>August</w:t>
            </w:r>
          </w:p>
        </w:tc>
        <w:tc>
          <w:tcPr>
            <w:tcW w:w="6663" w:type="dxa"/>
            <w:vAlign w:val="center"/>
          </w:tcPr>
          <w:p w14:paraId="779DE1FD" w14:textId="76B2CF2E" w:rsidR="00B97697" w:rsidRPr="00572537" w:rsidRDefault="00414B59" w:rsidP="007B2836">
            <w:pPr>
              <w:spacing w:before="120" w:after="120"/>
              <w:ind w:firstLine="7"/>
              <w:rPr>
                <w:rFonts w:ascii="Arial" w:eastAsia="Arial" w:hAnsi="Arial" w:cs="Arial"/>
              </w:rPr>
            </w:pPr>
            <w:r w:rsidRPr="00572537">
              <w:rPr>
                <w:rFonts w:ascii="Arial" w:eastAsia="Arial" w:hAnsi="Arial" w:cs="Arial"/>
              </w:rPr>
              <w:t>Mandatory Speaker Orientation - regardless of in person or online</w:t>
            </w:r>
          </w:p>
        </w:tc>
      </w:tr>
      <w:tr w:rsidR="00B97697" w:rsidRPr="00572537" w14:paraId="4146EF7F" w14:textId="77777777" w:rsidTr="00FF2179">
        <w:trPr>
          <w:trHeight w:val="851"/>
        </w:trPr>
        <w:tc>
          <w:tcPr>
            <w:tcW w:w="2268" w:type="dxa"/>
            <w:vAlign w:val="center"/>
          </w:tcPr>
          <w:p w14:paraId="622E4E6C" w14:textId="3A35F142" w:rsidR="00B97697" w:rsidRPr="00572537" w:rsidRDefault="00B97697" w:rsidP="007B2836">
            <w:pPr>
              <w:spacing w:before="120" w:after="120"/>
              <w:rPr>
                <w:rFonts w:ascii="Arial" w:eastAsia="Arial" w:hAnsi="Arial" w:cs="Arial"/>
              </w:rPr>
            </w:pPr>
            <w:r w:rsidRPr="00572537">
              <w:rPr>
                <w:rFonts w:ascii="Arial" w:eastAsia="Arial" w:hAnsi="Arial" w:cs="Arial"/>
              </w:rPr>
              <w:t>August</w:t>
            </w:r>
          </w:p>
        </w:tc>
        <w:tc>
          <w:tcPr>
            <w:tcW w:w="6663" w:type="dxa"/>
            <w:vAlign w:val="center"/>
          </w:tcPr>
          <w:p w14:paraId="2583830A" w14:textId="68E62505" w:rsidR="00B97697" w:rsidRPr="00572537" w:rsidRDefault="00414B59" w:rsidP="00414B59">
            <w:pPr>
              <w:spacing w:before="120" w:after="120"/>
              <w:ind w:firstLine="7"/>
              <w:rPr>
                <w:rFonts w:ascii="Arial" w:eastAsia="Arial" w:hAnsi="Arial" w:cs="Arial"/>
              </w:rPr>
            </w:pPr>
            <w:r w:rsidRPr="00414B59">
              <w:rPr>
                <w:rFonts w:ascii="Arial" w:eastAsia="Arial" w:hAnsi="Arial" w:cs="Arial"/>
              </w:rPr>
              <w:t>All final PowerPoint and ~2000 (</w:t>
            </w:r>
            <w:r w:rsidR="00F456F9" w:rsidRPr="00414B59">
              <w:rPr>
                <w:rFonts w:ascii="Arial" w:eastAsia="Arial" w:hAnsi="Arial" w:cs="Arial"/>
              </w:rPr>
              <w:t>approx.</w:t>
            </w:r>
            <w:r w:rsidRPr="00414B59">
              <w:rPr>
                <w:rFonts w:ascii="Arial" w:eastAsia="Arial" w:hAnsi="Arial" w:cs="Arial"/>
              </w:rPr>
              <w:t xml:space="preserve"> 4 pages) submitted</w:t>
            </w:r>
            <w:r w:rsidR="00F456F9">
              <w:rPr>
                <w:rFonts w:ascii="Arial" w:eastAsia="Arial" w:hAnsi="Arial" w:cs="Arial"/>
              </w:rPr>
              <w:t xml:space="preserve"> by presenters</w:t>
            </w:r>
          </w:p>
        </w:tc>
      </w:tr>
      <w:tr w:rsidR="00414B59" w:rsidRPr="00572537" w14:paraId="6B9C8151" w14:textId="77777777" w:rsidTr="00FF2179">
        <w:trPr>
          <w:trHeight w:val="851"/>
        </w:trPr>
        <w:tc>
          <w:tcPr>
            <w:tcW w:w="2268" w:type="dxa"/>
            <w:vAlign w:val="center"/>
          </w:tcPr>
          <w:p w14:paraId="1753A3AF" w14:textId="25C8C6F4" w:rsidR="00414B59" w:rsidRPr="00572537" w:rsidRDefault="00414B59" w:rsidP="007B2836">
            <w:pPr>
              <w:spacing w:before="120" w:after="120"/>
              <w:rPr>
                <w:rFonts w:ascii="Arial" w:eastAsia="Arial" w:hAnsi="Arial" w:cs="Arial"/>
              </w:rPr>
            </w:pPr>
            <w:r w:rsidRPr="00572537">
              <w:rPr>
                <w:rFonts w:ascii="Arial" w:eastAsia="Arial" w:hAnsi="Arial" w:cs="Arial"/>
              </w:rPr>
              <w:t>August/September</w:t>
            </w:r>
          </w:p>
        </w:tc>
        <w:tc>
          <w:tcPr>
            <w:tcW w:w="6663" w:type="dxa"/>
            <w:vAlign w:val="center"/>
          </w:tcPr>
          <w:p w14:paraId="7EBB1EE0" w14:textId="7335C3DF" w:rsidR="00414B59" w:rsidRPr="00572537" w:rsidRDefault="00721A46" w:rsidP="00721A46">
            <w:pPr>
              <w:spacing w:before="120" w:after="120"/>
              <w:ind w:firstLine="7"/>
              <w:rPr>
                <w:rFonts w:ascii="Arial" w:eastAsia="Arial" w:hAnsi="Arial" w:cs="Arial"/>
              </w:rPr>
            </w:pPr>
            <w:r w:rsidRPr="00721A46">
              <w:rPr>
                <w:rFonts w:ascii="Arial" w:eastAsia="Arial" w:hAnsi="Arial" w:cs="Arial"/>
              </w:rPr>
              <w:t>Pre-Conference Online Presentations</w:t>
            </w:r>
          </w:p>
        </w:tc>
      </w:tr>
      <w:tr w:rsidR="00B97697" w:rsidRPr="00572537" w14:paraId="3D496354" w14:textId="77777777" w:rsidTr="00FF2179">
        <w:trPr>
          <w:trHeight w:val="851"/>
        </w:trPr>
        <w:tc>
          <w:tcPr>
            <w:tcW w:w="2268" w:type="dxa"/>
            <w:vAlign w:val="center"/>
          </w:tcPr>
          <w:p w14:paraId="595EC54F" w14:textId="34B96C29" w:rsidR="00B97697" w:rsidRPr="00572537" w:rsidRDefault="00B97697" w:rsidP="007B2836">
            <w:pPr>
              <w:spacing w:before="120" w:after="120"/>
              <w:rPr>
                <w:rFonts w:ascii="Arial" w:eastAsia="Arial" w:hAnsi="Arial" w:cs="Arial"/>
              </w:rPr>
            </w:pPr>
            <w:r w:rsidRPr="00572537">
              <w:rPr>
                <w:rFonts w:ascii="Arial" w:eastAsia="Arial" w:hAnsi="Arial" w:cs="Arial"/>
              </w:rPr>
              <w:t>September </w:t>
            </w:r>
            <w:r w:rsidR="00721A46" w:rsidRPr="00572537">
              <w:rPr>
                <w:rFonts w:ascii="Arial" w:eastAsia="Arial" w:hAnsi="Arial" w:cs="Arial"/>
              </w:rPr>
              <w:t>19</w:t>
            </w:r>
            <w:r w:rsidRPr="00572537">
              <w:rPr>
                <w:rFonts w:ascii="Arial" w:eastAsia="Arial" w:hAnsi="Arial" w:cs="Arial"/>
              </w:rPr>
              <w:t>-2</w:t>
            </w:r>
            <w:r w:rsidR="00721A46" w:rsidRPr="00572537">
              <w:rPr>
                <w:rFonts w:ascii="Arial" w:eastAsia="Arial" w:hAnsi="Arial" w:cs="Arial"/>
              </w:rPr>
              <w:t>1</w:t>
            </w:r>
          </w:p>
        </w:tc>
        <w:tc>
          <w:tcPr>
            <w:tcW w:w="6663" w:type="dxa"/>
            <w:vAlign w:val="center"/>
          </w:tcPr>
          <w:p w14:paraId="23C4504D" w14:textId="3E58FB6F" w:rsidR="00B97697" w:rsidRPr="00572537" w:rsidRDefault="00721A46" w:rsidP="007B2836">
            <w:pPr>
              <w:spacing w:before="120" w:after="120"/>
              <w:ind w:firstLine="7"/>
              <w:rPr>
                <w:rFonts w:ascii="Arial" w:eastAsia="Arial" w:hAnsi="Arial" w:cs="Arial"/>
              </w:rPr>
            </w:pPr>
            <w:r w:rsidRPr="00572537">
              <w:rPr>
                <w:rFonts w:ascii="Arial" w:eastAsia="Arial" w:hAnsi="Arial" w:cs="Arial"/>
              </w:rPr>
              <w:t xml:space="preserve">Live </w:t>
            </w:r>
            <w:r w:rsidR="00B97697" w:rsidRPr="00572537">
              <w:rPr>
                <w:rFonts w:ascii="Arial" w:eastAsia="Arial" w:hAnsi="Arial" w:cs="Arial"/>
              </w:rPr>
              <w:t>MainTrain</w:t>
            </w:r>
            <w:r w:rsidRPr="00572537">
              <w:rPr>
                <w:rFonts w:ascii="Arial" w:eastAsia="Arial" w:hAnsi="Arial" w:cs="Arial"/>
              </w:rPr>
              <w:t xml:space="preserve"> </w:t>
            </w:r>
            <w:r w:rsidR="00B97697" w:rsidRPr="00572537">
              <w:rPr>
                <w:rFonts w:ascii="Arial" w:eastAsia="Arial" w:hAnsi="Arial" w:cs="Arial"/>
              </w:rPr>
              <w:t xml:space="preserve">Conference </w:t>
            </w:r>
          </w:p>
        </w:tc>
      </w:tr>
    </w:tbl>
    <w:p w14:paraId="437460B0" w14:textId="77777777" w:rsidR="00B97697" w:rsidRPr="00572537" w:rsidRDefault="00B97697" w:rsidP="00FF2179">
      <w:pPr>
        <w:pStyle w:val="Heading1"/>
      </w:pPr>
      <w:bookmarkStart w:id="6" w:name="_Toc452295435"/>
    </w:p>
    <w:p w14:paraId="62AE0B3D" w14:textId="77777777" w:rsidR="00B97697" w:rsidRPr="00572537" w:rsidRDefault="00B97697" w:rsidP="00FF2179">
      <w:pPr>
        <w:pStyle w:val="Heading1"/>
      </w:pPr>
      <w:bookmarkStart w:id="7" w:name="_Toc89947137"/>
      <w:r w:rsidRPr="00572537">
        <w:t>ABSTRACT SUBMISSION PROCESS</w:t>
      </w:r>
      <w:bookmarkEnd w:id="6"/>
      <w:bookmarkEnd w:id="7"/>
    </w:p>
    <w:p w14:paraId="49F2120E" w14:textId="77777777" w:rsidR="00B97697" w:rsidRPr="00572537" w:rsidRDefault="003677B5" w:rsidP="00B97697">
      <w:pPr>
        <w:pStyle w:val="ListParagraph"/>
        <w:numPr>
          <w:ilvl w:val="0"/>
          <w:numId w:val="1"/>
        </w:numPr>
        <w:pBdr>
          <w:top w:val="nil"/>
          <w:left w:val="nil"/>
          <w:bottom w:val="nil"/>
          <w:right w:val="nil"/>
          <w:between w:val="nil"/>
        </w:pBdr>
        <w:rPr>
          <w:rFonts w:eastAsia="Arial" w:cs="Arial"/>
          <w:color w:val="000000"/>
          <w:sz w:val="24"/>
        </w:rPr>
      </w:pPr>
      <w:hyperlink r:id="rId14">
        <w:r w:rsidR="00B97697" w:rsidRPr="00572537">
          <w:rPr>
            <w:rFonts w:eastAsia="Arial" w:cs="Arial"/>
            <w:color w:val="0000FF"/>
            <w:sz w:val="24"/>
            <w:u w:val="single"/>
          </w:rPr>
          <w:t>Become a member</w:t>
        </w:r>
      </w:hyperlink>
      <w:r w:rsidR="00B97697" w:rsidRPr="00572537">
        <w:rPr>
          <w:rFonts w:eastAsia="Arial" w:cs="Arial"/>
          <w:color w:val="0000FF"/>
          <w:sz w:val="24"/>
        </w:rPr>
        <w:tab/>
      </w:r>
      <w:r w:rsidR="00B97697" w:rsidRPr="00572537">
        <w:rPr>
          <w:rFonts w:eastAsia="Arial" w:cs="Arial"/>
          <w:b/>
          <w:sz w:val="24"/>
        </w:rPr>
        <w:t>-or-</w:t>
      </w:r>
      <w:r w:rsidR="00B97697" w:rsidRPr="00572537">
        <w:rPr>
          <w:rFonts w:eastAsia="Arial" w:cs="Arial"/>
          <w:b/>
          <w:sz w:val="24"/>
        </w:rPr>
        <w:tab/>
      </w:r>
      <w:hyperlink r:id="rId15">
        <w:r w:rsidR="00B97697" w:rsidRPr="00572537">
          <w:rPr>
            <w:rFonts w:eastAsia="Arial" w:cs="Arial"/>
            <w:color w:val="0000FF"/>
            <w:sz w:val="24"/>
            <w:u w:val="single"/>
          </w:rPr>
          <w:t>Register as a Content Submitter</w:t>
        </w:r>
      </w:hyperlink>
      <w:r w:rsidR="00B97697" w:rsidRPr="00572537">
        <w:rPr>
          <w:rFonts w:eastAsia="Arial" w:cs="Arial"/>
          <w:sz w:val="24"/>
        </w:rPr>
        <w:t xml:space="preserve"> </w:t>
      </w:r>
    </w:p>
    <w:p w14:paraId="66AB7654" w14:textId="77777777" w:rsidR="00B97697" w:rsidRPr="00572537" w:rsidRDefault="003677B5" w:rsidP="00B97697">
      <w:pPr>
        <w:pStyle w:val="ListParagraph"/>
        <w:numPr>
          <w:ilvl w:val="0"/>
          <w:numId w:val="1"/>
        </w:numPr>
        <w:pBdr>
          <w:top w:val="nil"/>
          <w:left w:val="nil"/>
          <w:bottom w:val="nil"/>
          <w:right w:val="nil"/>
          <w:between w:val="nil"/>
        </w:pBdr>
        <w:rPr>
          <w:rFonts w:eastAsia="Arial" w:cs="Arial"/>
          <w:color w:val="000000"/>
          <w:sz w:val="24"/>
        </w:rPr>
      </w:pPr>
      <w:hyperlink r:id="rId16">
        <w:r w:rsidR="00B97697" w:rsidRPr="00572537">
          <w:rPr>
            <w:rFonts w:eastAsia="Arial" w:cs="Arial"/>
            <w:color w:val="0000FF"/>
            <w:sz w:val="24"/>
            <w:u w:val="single"/>
          </w:rPr>
          <w:t>Log in</w:t>
        </w:r>
      </w:hyperlink>
    </w:p>
    <w:p w14:paraId="5AE76D26" w14:textId="77777777" w:rsidR="00B97697" w:rsidRPr="00572537" w:rsidRDefault="00B97697" w:rsidP="00B97697">
      <w:pPr>
        <w:pStyle w:val="ListParagraph"/>
        <w:numPr>
          <w:ilvl w:val="0"/>
          <w:numId w:val="1"/>
        </w:numPr>
        <w:pBdr>
          <w:top w:val="nil"/>
          <w:left w:val="nil"/>
          <w:bottom w:val="nil"/>
          <w:right w:val="nil"/>
          <w:between w:val="nil"/>
        </w:pBdr>
        <w:rPr>
          <w:rFonts w:eastAsia="Arial" w:cs="Arial"/>
          <w:color w:val="000000"/>
          <w:sz w:val="24"/>
        </w:rPr>
      </w:pPr>
      <w:r w:rsidRPr="00572537">
        <w:rPr>
          <w:rFonts w:eastAsia="Arial" w:cs="Arial"/>
          <w:color w:val="000000"/>
          <w:sz w:val="24"/>
        </w:rPr>
        <w:t xml:space="preserve">Use the </w:t>
      </w:r>
      <w:hyperlink w:anchor="__MainTrain_2020_Abstract" w:history="1">
        <w:r w:rsidRPr="00572537">
          <w:rPr>
            <w:rStyle w:val="Hyperlink"/>
            <w:rFonts w:eastAsia="Arial" w:cs="Arial"/>
            <w:sz w:val="24"/>
          </w:rPr>
          <w:t>Worksheet</w:t>
        </w:r>
      </w:hyperlink>
      <w:r w:rsidRPr="00572537">
        <w:rPr>
          <w:rFonts w:eastAsia="Arial" w:cs="Arial"/>
          <w:color w:val="000000"/>
          <w:sz w:val="24"/>
        </w:rPr>
        <w:t xml:space="preserve"> below to draft abstracts then copy and paste to the online form. The online form has a time limit, therefore this way you will not lose your work</w:t>
      </w:r>
    </w:p>
    <w:p w14:paraId="7B533593" w14:textId="77777777" w:rsidR="00B97697" w:rsidRPr="00572537" w:rsidRDefault="003677B5" w:rsidP="00B97697">
      <w:pPr>
        <w:pStyle w:val="ListParagraph"/>
        <w:numPr>
          <w:ilvl w:val="0"/>
          <w:numId w:val="1"/>
        </w:numPr>
        <w:rPr>
          <w:rFonts w:cs="Arial"/>
          <w:sz w:val="24"/>
        </w:rPr>
      </w:pPr>
      <w:hyperlink r:id="rId17" w:history="1">
        <w:r w:rsidR="00B97697" w:rsidRPr="00572537">
          <w:rPr>
            <w:rStyle w:val="Hyperlink"/>
            <w:rFonts w:cs="Arial"/>
            <w:sz w:val="24"/>
          </w:rPr>
          <w:t>Submit your abstract</w:t>
        </w:r>
      </w:hyperlink>
      <w:r w:rsidR="00B97697" w:rsidRPr="00572537">
        <w:rPr>
          <w:rStyle w:val="Hyperlink"/>
          <w:rFonts w:cs="Arial"/>
          <w:sz w:val="24"/>
        </w:rPr>
        <w:t xml:space="preserve"> </w:t>
      </w:r>
      <w:r w:rsidR="00B97697" w:rsidRPr="00572537">
        <w:rPr>
          <w:rFonts w:cs="Arial"/>
          <w:sz w:val="24"/>
        </w:rPr>
        <w:t>(As many as you like)</w:t>
      </w:r>
    </w:p>
    <w:p w14:paraId="423B4263" w14:textId="77777777" w:rsidR="00B97697" w:rsidRDefault="00B97697" w:rsidP="00B97697">
      <w:pPr>
        <w:pStyle w:val="ListParagraph"/>
        <w:rPr>
          <w:rFonts w:cs="Arial"/>
          <w:sz w:val="24"/>
        </w:rPr>
      </w:pPr>
    </w:p>
    <w:p w14:paraId="390BA594" w14:textId="77777777" w:rsidR="0073306D" w:rsidRPr="0073306D" w:rsidRDefault="0073306D" w:rsidP="0073306D"/>
    <w:p w14:paraId="29641265" w14:textId="77777777" w:rsidR="0073306D" w:rsidRPr="0073306D" w:rsidRDefault="0073306D" w:rsidP="0073306D"/>
    <w:p w14:paraId="66FDCA34" w14:textId="77777777" w:rsidR="0073306D" w:rsidRPr="0073306D" w:rsidRDefault="0073306D" w:rsidP="0073306D"/>
    <w:p w14:paraId="74407BC6" w14:textId="68D95463" w:rsidR="0073306D" w:rsidRPr="0073306D" w:rsidRDefault="0073306D" w:rsidP="0073306D">
      <w:pPr>
        <w:tabs>
          <w:tab w:val="left" w:pos="7773"/>
        </w:tabs>
      </w:pPr>
      <w:r>
        <w:tab/>
      </w:r>
    </w:p>
    <w:p w14:paraId="0CCBA8A7" w14:textId="77777777" w:rsidR="00B97697" w:rsidRPr="00572537" w:rsidRDefault="00B97697" w:rsidP="00FF2179">
      <w:pPr>
        <w:pStyle w:val="Heading1"/>
      </w:pPr>
      <w:bookmarkStart w:id="8" w:name="_Toc452295436"/>
      <w:bookmarkStart w:id="9" w:name="_Toc89947138"/>
      <w:r w:rsidRPr="00572537">
        <w:lastRenderedPageBreak/>
        <w:t>EVALUATION PROCESS</w:t>
      </w:r>
      <w:bookmarkEnd w:id="8"/>
      <w:bookmarkEnd w:id="9"/>
    </w:p>
    <w:p w14:paraId="7C11BDF2" w14:textId="77777777" w:rsidR="00B97697" w:rsidRPr="00572537" w:rsidRDefault="00B97697" w:rsidP="00FF2179">
      <w:pPr>
        <w:pStyle w:val="Heading2"/>
        <w:rPr>
          <w:rFonts w:eastAsia="Arial"/>
        </w:rPr>
      </w:pPr>
      <w:bookmarkStart w:id="10" w:name="_Toc89947139"/>
      <w:r w:rsidRPr="00572537">
        <w:t>Seeking A</w:t>
      </w:r>
      <w:r w:rsidRPr="00572537">
        <w:rPr>
          <w:rFonts w:eastAsia="Arial"/>
        </w:rPr>
        <w:t xml:space="preserve"> Balance Between</w:t>
      </w:r>
      <w:bookmarkEnd w:id="10"/>
    </w:p>
    <w:p w14:paraId="4FB0DE5B"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Subject areas</w:t>
      </w:r>
    </w:p>
    <w:p w14:paraId="4F4F2332"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Location Regions</w:t>
      </w:r>
    </w:p>
    <w:p w14:paraId="2A0622B6"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 xml:space="preserve">Industries </w:t>
      </w:r>
    </w:p>
    <w:p w14:paraId="4EBFDAE7" w14:textId="00D1B8A8"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Maturity levels</w:t>
      </w:r>
      <w:r w:rsidR="00FB17A3" w:rsidRPr="00572537">
        <w:rPr>
          <w:rFonts w:eastAsia="Arial" w:cs="Arial"/>
          <w:sz w:val="24"/>
        </w:rPr>
        <w:br/>
      </w:r>
    </w:p>
    <w:p w14:paraId="313DB3F3" w14:textId="77777777" w:rsidR="00B97697" w:rsidRDefault="00B97697" w:rsidP="00FF2179">
      <w:pPr>
        <w:pStyle w:val="Heading2"/>
      </w:pPr>
      <w:bookmarkStart w:id="11" w:name="_Toc89947140"/>
      <w:r w:rsidRPr="00572537">
        <w:t>Evaluated On The Following Criteria</w:t>
      </w:r>
      <w:bookmarkEnd w:id="11"/>
    </w:p>
    <w:p w14:paraId="27D0528C" w14:textId="4C547A1D" w:rsidR="004B69D3" w:rsidRPr="007D2F9E" w:rsidRDefault="007D2F9E" w:rsidP="004B69D3">
      <w:pPr>
        <w:rPr>
          <w:rFonts w:ascii="Arial" w:hAnsi="Arial" w:cs="Arial"/>
          <w:lang w:val="en-GB"/>
        </w:rPr>
      </w:pPr>
      <w:r>
        <w:rPr>
          <w:rFonts w:ascii="Arial" w:hAnsi="Arial" w:cs="Arial"/>
          <w:lang w:val="en-GB"/>
        </w:rPr>
        <w:t xml:space="preserve">      </w:t>
      </w:r>
      <w:r w:rsidR="004B69D3" w:rsidRPr="007D2F9E">
        <w:rPr>
          <w:rFonts w:ascii="Arial" w:hAnsi="Arial" w:cs="Arial"/>
          <w:lang w:val="en-GB"/>
        </w:rPr>
        <w:t xml:space="preserve">* </w:t>
      </w:r>
      <w:r w:rsidRPr="007D2F9E">
        <w:rPr>
          <w:rFonts w:ascii="Arial" w:hAnsi="Arial" w:cs="Arial"/>
          <w:lang w:val="en-GB"/>
        </w:rPr>
        <w:t>Abstracts which show the following will be evaluated higher</w:t>
      </w:r>
    </w:p>
    <w:p w14:paraId="272D3790"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Subject is relevant to Maintenance, Reliability or Asset Management</w:t>
      </w:r>
    </w:p>
    <w:p w14:paraId="0CB95154"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The presentation objectives are clearly defined</w:t>
      </w:r>
    </w:p>
    <w:p w14:paraId="3C71B7F7"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Based on actual work or instructional and gives information about a theory, knowledge framework or solution without significant reference to a specific applied case</w:t>
      </w:r>
    </w:p>
    <w:p w14:paraId="71AB5E43"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Learnings can be applied across all industries </w:t>
      </w:r>
    </w:p>
    <w:p w14:paraId="564C20E2"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Content will provide new or additional value</w:t>
      </w:r>
    </w:p>
    <w:p w14:paraId="41965159"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We will consider speaker reputation and experience however speaking at a public event is not a prerequisite</w:t>
      </w:r>
    </w:p>
    <w:p w14:paraId="3EBB959B"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First-time presenters will be prioritized for a certain number of spots to encourage the development of speaking experience among our members</w:t>
      </w:r>
    </w:p>
    <w:p w14:paraId="3D671FB8" w14:textId="77777777" w:rsidR="00B97697" w:rsidRPr="00572537" w:rsidRDefault="00B97697" w:rsidP="00B97697">
      <w:pPr>
        <w:pStyle w:val="ListParagraph"/>
        <w:rPr>
          <w:rFonts w:eastAsia="Arial" w:cs="Arial"/>
          <w:sz w:val="24"/>
        </w:rPr>
      </w:pPr>
    </w:p>
    <w:p w14:paraId="3838A977" w14:textId="5F9BFAAD" w:rsidR="00B97697" w:rsidRPr="00572537" w:rsidRDefault="00B97697" w:rsidP="00FF2179">
      <w:pPr>
        <w:pStyle w:val="Heading2"/>
      </w:pPr>
      <w:bookmarkStart w:id="12" w:name="_Toc452295437"/>
      <w:bookmarkStart w:id="13" w:name="_Toc89947141"/>
      <w:r w:rsidRPr="00572537">
        <w:t>Additional Information</w:t>
      </w:r>
      <w:bookmarkEnd w:id="12"/>
      <w:bookmarkEnd w:id="13"/>
    </w:p>
    <w:p w14:paraId="70CA08FA"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Presenters must refrain from being commercial in nature with their presentations</w:t>
      </w:r>
    </w:p>
    <w:p w14:paraId="11C75B5B" w14:textId="77777777" w:rsidR="00B97697" w:rsidRPr="00572537" w:rsidRDefault="00B97697" w:rsidP="00B97697">
      <w:pPr>
        <w:pStyle w:val="ListParagraph"/>
        <w:keepNext/>
        <w:keepLines/>
        <w:numPr>
          <w:ilvl w:val="0"/>
          <w:numId w:val="2"/>
        </w:numPr>
        <w:rPr>
          <w:rFonts w:eastAsia="Arial" w:cs="Arial"/>
          <w:sz w:val="24"/>
        </w:rPr>
      </w:pPr>
      <w:r w:rsidRPr="00572537">
        <w:rPr>
          <w:rFonts w:eastAsia="Arial" w:cs="Arial"/>
          <w:sz w:val="24"/>
        </w:rPr>
        <w:t xml:space="preserve">More than one abstract with a different topic can be submitted by each presenter </w:t>
      </w:r>
    </w:p>
    <w:p w14:paraId="17CB39D7" w14:textId="77777777" w:rsidR="00FF2179" w:rsidRPr="00572537" w:rsidRDefault="00FF2179" w:rsidP="00FF2179">
      <w:pPr>
        <w:pStyle w:val="ListParagraph"/>
        <w:keepNext/>
        <w:keepLines/>
        <w:ind w:left="360"/>
        <w:rPr>
          <w:rFonts w:eastAsia="Arial" w:cs="Arial"/>
          <w:sz w:val="24"/>
        </w:rPr>
      </w:pPr>
      <w:bookmarkStart w:id="14" w:name="_Toc452295438"/>
    </w:p>
    <w:p w14:paraId="0D71EE14" w14:textId="7CC9D091" w:rsidR="00B97697" w:rsidRPr="00572537" w:rsidRDefault="00B97697" w:rsidP="00FF2179">
      <w:pPr>
        <w:pStyle w:val="Heading1"/>
      </w:pPr>
      <w:bookmarkStart w:id="15" w:name="_Toc89947142"/>
      <w:r w:rsidRPr="00572537">
        <w:t>SUBJECT AREAS</w:t>
      </w:r>
      <w:bookmarkEnd w:id="14"/>
      <w:bookmarkEnd w:id="15"/>
    </w:p>
    <w:p w14:paraId="0407F4F4" w14:textId="023F1CF2" w:rsidR="00B97697" w:rsidRPr="00572537" w:rsidRDefault="00B97697" w:rsidP="00B97697">
      <w:pPr>
        <w:pBdr>
          <w:top w:val="nil"/>
          <w:left w:val="nil"/>
          <w:bottom w:val="nil"/>
          <w:right w:val="nil"/>
          <w:between w:val="nil"/>
        </w:pBdr>
        <w:rPr>
          <w:rFonts w:ascii="Arial" w:eastAsia="Arial" w:hAnsi="Arial" w:cs="Arial"/>
          <w:color w:val="000000"/>
        </w:rPr>
      </w:pPr>
      <w:r w:rsidRPr="00572537">
        <w:rPr>
          <w:rFonts w:ascii="Arial" w:eastAsia="Arial" w:hAnsi="Arial" w:cs="Arial"/>
        </w:rPr>
        <w:t>PEMAC educational programs, certifications and events are defined by, and aligned to two subject outlines, which could be thought of as two different lenses on the overall life of assets:</w:t>
      </w:r>
    </w:p>
    <w:p w14:paraId="404CF2E8" w14:textId="77777777" w:rsidR="00B97697" w:rsidRPr="00572537" w:rsidRDefault="00B97697" w:rsidP="00B97697">
      <w:pPr>
        <w:pStyle w:val="ListParagraph"/>
        <w:numPr>
          <w:ilvl w:val="0"/>
          <w:numId w:val="3"/>
        </w:numPr>
        <w:pBdr>
          <w:top w:val="nil"/>
          <w:left w:val="nil"/>
          <w:bottom w:val="nil"/>
          <w:right w:val="nil"/>
          <w:between w:val="nil"/>
        </w:pBdr>
        <w:rPr>
          <w:rFonts w:eastAsia="Arial" w:cs="Arial"/>
          <w:sz w:val="24"/>
        </w:rPr>
      </w:pPr>
      <w:r w:rsidRPr="00572537">
        <w:rPr>
          <w:rFonts w:eastAsia="Arial" w:cs="Arial"/>
          <w:color w:val="000000"/>
          <w:sz w:val="24"/>
        </w:rPr>
        <w:t>The "</w:t>
      </w:r>
      <w:r w:rsidRPr="00572537">
        <w:rPr>
          <w:rFonts w:eastAsia="Arial" w:cs="Arial"/>
          <w:b/>
          <w:color w:val="000000"/>
          <w:sz w:val="24"/>
        </w:rPr>
        <w:t>Asset Management</w:t>
      </w:r>
      <w:r w:rsidRPr="00572537">
        <w:rPr>
          <w:rFonts w:eastAsia="Arial" w:cs="Arial"/>
          <w:color w:val="000000"/>
          <w:sz w:val="24"/>
        </w:rPr>
        <w:t>" lens is made up of the 6 subject groups and the 39 subjects of the </w:t>
      </w:r>
      <w:hyperlink r:id="rId18">
        <w:r w:rsidRPr="00572537">
          <w:rPr>
            <w:rFonts w:eastAsia="Arial" w:cs="Arial"/>
            <w:color w:val="1155CC"/>
            <w:sz w:val="24"/>
            <w:u w:val="single"/>
          </w:rPr>
          <w:t>GFMAM Asset Management Landscape</w:t>
        </w:r>
      </w:hyperlink>
    </w:p>
    <w:p w14:paraId="659282AF" w14:textId="6601BFCF" w:rsidR="00B97697" w:rsidRPr="00572537" w:rsidRDefault="00B97697" w:rsidP="00B97697">
      <w:pPr>
        <w:pStyle w:val="ListParagraph"/>
        <w:numPr>
          <w:ilvl w:val="0"/>
          <w:numId w:val="3"/>
        </w:numPr>
        <w:pBdr>
          <w:top w:val="nil"/>
          <w:left w:val="nil"/>
          <w:bottom w:val="nil"/>
          <w:right w:val="nil"/>
          <w:between w:val="nil"/>
        </w:pBdr>
        <w:rPr>
          <w:rFonts w:eastAsia="Arial" w:cs="Arial"/>
          <w:sz w:val="24"/>
        </w:rPr>
      </w:pPr>
      <w:r w:rsidRPr="00572537">
        <w:rPr>
          <w:rFonts w:eastAsia="Arial" w:cs="Arial"/>
          <w:color w:val="000000"/>
          <w:sz w:val="24"/>
        </w:rPr>
        <w:t>The "</w:t>
      </w:r>
      <w:r w:rsidRPr="00572537">
        <w:rPr>
          <w:rFonts w:eastAsia="Arial" w:cs="Arial"/>
          <w:b/>
          <w:color w:val="000000"/>
          <w:sz w:val="24"/>
        </w:rPr>
        <w:t>Maintenance Management</w:t>
      </w:r>
      <w:r w:rsidRPr="00572537">
        <w:rPr>
          <w:rFonts w:eastAsia="Arial" w:cs="Arial"/>
          <w:color w:val="000000"/>
          <w:sz w:val="24"/>
        </w:rPr>
        <w:t>" lens is made up of 10 subject groups and the 56 subjects of the </w:t>
      </w:r>
      <w:hyperlink r:id="rId19">
        <w:r w:rsidRPr="00572537">
          <w:rPr>
            <w:rFonts w:eastAsia="Arial" w:cs="Arial"/>
            <w:color w:val="1155CC"/>
            <w:sz w:val="24"/>
            <w:u w:val="single"/>
          </w:rPr>
          <w:t>PEMAC Maintenance Management Framework</w:t>
        </w:r>
      </w:hyperlink>
      <w:r w:rsidRPr="00572537">
        <w:rPr>
          <w:rFonts w:eastAsia="Arial" w:cs="Arial"/>
          <w:color w:val="000000"/>
          <w:sz w:val="24"/>
        </w:rPr>
        <w:t xml:space="preserve"> which has been based on the GFMAM Maintenance Management Framework </w:t>
      </w:r>
    </w:p>
    <w:p w14:paraId="2DBB0654" w14:textId="7D0DB1A0" w:rsidR="00B97697" w:rsidRPr="00572537" w:rsidRDefault="00B97697" w:rsidP="00B97697">
      <w:pPr>
        <w:rPr>
          <w:rFonts w:ascii="Arial" w:eastAsia="Arial" w:hAnsi="Arial" w:cs="Arial"/>
        </w:rPr>
      </w:pPr>
      <w:r w:rsidRPr="00572537">
        <w:rPr>
          <w:rFonts w:ascii="Arial" w:eastAsia="Arial" w:hAnsi="Arial" w:cs="Arial"/>
        </w:rPr>
        <w:t xml:space="preserve">An overview of the subject areas and the relationships between them can be found in the </w:t>
      </w:r>
      <w:hyperlink r:id="rId20">
        <w:r w:rsidRPr="00572537">
          <w:rPr>
            <w:rFonts w:ascii="Arial" w:eastAsia="Arial" w:hAnsi="Arial" w:cs="Arial"/>
            <w:color w:val="1155CC"/>
            <w:u w:val="single"/>
          </w:rPr>
          <w:t>Knowledge</w:t>
        </w:r>
      </w:hyperlink>
      <w:r w:rsidRPr="00572537">
        <w:rPr>
          <w:rFonts w:ascii="Arial" w:eastAsia="Arial" w:hAnsi="Arial" w:cs="Arial"/>
        </w:rPr>
        <w:t xml:space="preserve"> tab of the PEMAC website. Many categorized examples of past presentations are available in the </w:t>
      </w:r>
      <w:hyperlink r:id="rId21">
        <w:r w:rsidRPr="00572537">
          <w:rPr>
            <w:rFonts w:ascii="Arial" w:eastAsia="Arial" w:hAnsi="Arial" w:cs="Arial"/>
            <w:color w:val="1155CC"/>
            <w:u w:val="single"/>
          </w:rPr>
          <w:t>Shared Learning Library</w:t>
        </w:r>
      </w:hyperlink>
      <w:r w:rsidRPr="00572537">
        <w:rPr>
          <w:rFonts w:ascii="Arial" w:eastAsia="Arial" w:hAnsi="Arial" w:cs="Arial"/>
        </w:rPr>
        <w:t>.</w:t>
      </w:r>
    </w:p>
    <w:p w14:paraId="7AEE834D" w14:textId="77777777" w:rsidR="00B97697" w:rsidRPr="00572537" w:rsidRDefault="003677B5" w:rsidP="00B97697">
      <w:pPr>
        <w:rPr>
          <w:rFonts w:ascii="Arial" w:eastAsia="Arial" w:hAnsi="Arial" w:cs="Arial"/>
        </w:rPr>
      </w:pPr>
      <w:hyperlink w:anchor="_Appendix_1_-">
        <w:r w:rsidR="00B97697" w:rsidRPr="00572537">
          <w:rPr>
            <w:rFonts w:ascii="Arial" w:eastAsia="Arial" w:hAnsi="Arial" w:cs="Arial"/>
            <w:color w:val="1155CC"/>
            <w:u w:val="single"/>
          </w:rPr>
          <w:t>Appendix 1</w:t>
        </w:r>
      </w:hyperlink>
      <w:r w:rsidR="00B97697" w:rsidRPr="00572537">
        <w:rPr>
          <w:rFonts w:ascii="Arial" w:eastAsia="Arial" w:hAnsi="Arial" w:cs="Arial"/>
        </w:rPr>
        <w:t xml:space="preserve"> of this document shows an example of a presentation for each subject from past Conferences. </w:t>
      </w:r>
    </w:p>
    <w:p w14:paraId="45FAE52C" w14:textId="77777777" w:rsidR="0010794F" w:rsidRDefault="0010794F" w:rsidP="00FF2179">
      <w:pPr>
        <w:pStyle w:val="Heading1"/>
      </w:pPr>
    </w:p>
    <w:p w14:paraId="1D08662E" w14:textId="77777777" w:rsidR="000E6C00" w:rsidRDefault="000E6C00" w:rsidP="00FF2179">
      <w:pPr>
        <w:pStyle w:val="Heading1"/>
      </w:pPr>
    </w:p>
    <w:p w14:paraId="01345848" w14:textId="77777777" w:rsidR="000E6C00" w:rsidRDefault="000E6C00">
      <w:pPr>
        <w:spacing w:after="160" w:line="259" w:lineRule="auto"/>
        <w:rPr>
          <w:rFonts w:ascii="Arial" w:eastAsiaTheme="majorEastAsia" w:hAnsi="Arial" w:cs="Arial"/>
          <w:b/>
          <w:bCs/>
          <w:color w:val="84A531"/>
          <w:sz w:val="28"/>
          <w:szCs w:val="28"/>
          <w:lang w:val="en-GB"/>
        </w:rPr>
      </w:pPr>
      <w:r>
        <w:br w:type="page"/>
      </w:r>
    </w:p>
    <w:p w14:paraId="71B1BEDE" w14:textId="1A68425F" w:rsidR="00B97697" w:rsidRPr="00572537" w:rsidRDefault="00B97697" w:rsidP="00FF2179">
      <w:pPr>
        <w:pStyle w:val="Heading1"/>
      </w:pPr>
      <w:bookmarkStart w:id="16" w:name="_Toc89947143"/>
      <w:r w:rsidRPr="00572537">
        <w:lastRenderedPageBreak/>
        <w:t>BENEFITS OF PRESENTING</w:t>
      </w:r>
      <w:bookmarkEnd w:id="16"/>
      <w:r w:rsidRPr="00572537">
        <w:t xml:space="preserve"> </w:t>
      </w:r>
    </w:p>
    <w:p w14:paraId="4AF4320D" w14:textId="77777777" w:rsidR="00B97697" w:rsidRPr="00572537" w:rsidRDefault="00B97697" w:rsidP="00B97697">
      <w:pPr>
        <w:pStyle w:val="ListParagraph"/>
        <w:numPr>
          <w:ilvl w:val="0"/>
          <w:numId w:val="4"/>
        </w:numPr>
        <w:pBdr>
          <w:top w:val="nil"/>
          <w:left w:val="nil"/>
          <w:bottom w:val="nil"/>
          <w:right w:val="nil"/>
          <w:between w:val="nil"/>
        </w:pBdr>
        <w:rPr>
          <w:rFonts w:eastAsia="Arial" w:cs="Arial"/>
          <w:color w:val="000000"/>
          <w:sz w:val="24"/>
        </w:rPr>
      </w:pPr>
      <w:r w:rsidRPr="00572537">
        <w:rPr>
          <w:rFonts w:eastAsia="Arial" w:cs="Arial"/>
          <w:b/>
          <w:color w:val="000000"/>
          <w:sz w:val="24"/>
        </w:rPr>
        <w:t>Connect</w:t>
      </w:r>
      <w:r w:rsidRPr="00572537">
        <w:rPr>
          <w:rFonts w:eastAsia="Arial" w:cs="Arial"/>
          <w:color w:val="000000"/>
          <w:sz w:val="24"/>
        </w:rPr>
        <w:t xml:space="preserve"> with your industry peers through promotion, program, and the conference platform</w:t>
      </w:r>
    </w:p>
    <w:p w14:paraId="1530E9AD" w14:textId="77777777" w:rsidR="00B97697" w:rsidRPr="00572537" w:rsidRDefault="00B97697" w:rsidP="00B97697">
      <w:pPr>
        <w:pStyle w:val="ListParagraph"/>
        <w:numPr>
          <w:ilvl w:val="0"/>
          <w:numId w:val="4"/>
        </w:numPr>
        <w:pBdr>
          <w:top w:val="nil"/>
          <w:left w:val="nil"/>
          <w:bottom w:val="nil"/>
          <w:right w:val="nil"/>
          <w:between w:val="nil"/>
        </w:pBdr>
        <w:rPr>
          <w:rFonts w:eastAsia="Arial" w:cs="Arial"/>
          <w:color w:val="000000"/>
          <w:sz w:val="24"/>
        </w:rPr>
      </w:pPr>
      <w:r w:rsidRPr="00572537">
        <w:rPr>
          <w:rFonts w:eastAsia="Arial" w:cs="Arial"/>
          <w:b/>
          <w:color w:val="000000"/>
          <w:sz w:val="24"/>
        </w:rPr>
        <w:t xml:space="preserve">Learn </w:t>
      </w:r>
      <w:r w:rsidRPr="00572537">
        <w:rPr>
          <w:rFonts w:eastAsia="Arial" w:cs="Arial"/>
          <w:color w:val="000000"/>
          <w:sz w:val="24"/>
        </w:rPr>
        <w:t xml:space="preserve">from delegates on what is being asked in your industry through the question-and-answer period of your presentation </w:t>
      </w:r>
    </w:p>
    <w:p w14:paraId="10815A3B" w14:textId="77777777" w:rsidR="00B97697" w:rsidRPr="00572537" w:rsidRDefault="00B97697" w:rsidP="00B97697">
      <w:pPr>
        <w:pStyle w:val="ListParagraph"/>
        <w:numPr>
          <w:ilvl w:val="0"/>
          <w:numId w:val="4"/>
        </w:numPr>
        <w:pBdr>
          <w:top w:val="nil"/>
          <w:left w:val="nil"/>
          <w:bottom w:val="nil"/>
          <w:right w:val="nil"/>
          <w:between w:val="nil"/>
        </w:pBdr>
        <w:rPr>
          <w:rFonts w:eastAsia="Arial" w:cs="Arial"/>
          <w:color w:val="000000"/>
          <w:sz w:val="24"/>
        </w:rPr>
      </w:pPr>
      <w:r w:rsidRPr="00572537">
        <w:rPr>
          <w:rFonts w:eastAsia="Arial" w:cs="Arial"/>
          <w:b/>
          <w:color w:val="000000"/>
          <w:sz w:val="24"/>
        </w:rPr>
        <w:t>Contribute</w:t>
      </w:r>
      <w:r w:rsidRPr="00572537">
        <w:rPr>
          <w:rFonts w:eastAsia="Arial" w:cs="Arial"/>
          <w:color w:val="000000"/>
          <w:sz w:val="24"/>
        </w:rPr>
        <w:t xml:space="preserve"> to the advancement and education of attendees by showcasing your work, lessons learned, success stories, results, and expertise</w:t>
      </w:r>
    </w:p>
    <w:p w14:paraId="4D6F4EBE" w14:textId="158161DD" w:rsidR="00B97697" w:rsidRPr="00572537" w:rsidRDefault="00B97697" w:rsidP="00B97697">
      <w:pPr>
        <w:pStyle w:val="ListParagraph"/>
        <w:numPr>
          <w:ilvl w:val="0"/>
          <w:numId w:val="4"/>
        </w:numPr>
        <w:pBdr>
          <w:top w:val="nil"/>
          <w:left w:val="nil"/>
          <w:bottom w:val="nil"/>
          <w:right w:val="nil"/>
          <w:between w:val="nil"/>
        </w:pBdr>
        <w:rPr>
          <w:rFonts w:eastAsia="Arial" w:cs="Arial"/>
          <w:color w:val="000000"/>
          <w:sz w:val="24"/>
        </w:rPr>
      </w:pPr>
      <w:r w:rsidRPr="00572537">
        <w:rPr>
          <w:rFonts w:eastAsia="Arial" w:cs="Arial"/>
          <w:b/>
          <w:color w:val="000000"/>
          <w:sz w:val="24"/>
        </w:rPr>
        <w:t>Receive</w:t>
      </w:r>
      <w:r w:rsidRPr="00572537">
        <w:rPr>
          <w:rFonts w:eastAsia="Arial" w:cs="Arial"/>
          <w:color w:val="000000"/>
          <w:sz w:val="24"/>
        </w:rPr>
        <w:t xml:space="preserve"> a </w:t>
      </w:r>
      <w:r w:rsidR="00140D10" w:rsidRPr="00572537">
        <w:rPr>
          <w:rFonts w:eastAsia="Arial" w:cs="Arial"/>
          <w:color w:val="000000"/>
          <w:sz w:val="24"/>
        </w:rPr>
        <w:t xml:space="preserve">certificate of presentation </w:t>
      </w:r>
    </w:p>
    <w:p w14:paraId="422CA989" w14:textId="77777777" w:rsidR="00B97697" w:rsidRPr="00572537" w:rsidRDefault="00B97697" w:rsidP="00FF2179">
      <w:pPr>
        <w:pStyle w:val="Heading1"/>
      </w:pPr>
      <w:bookmarkStart w:id="17" w:name="_Toc452295440"/>
    </w:p>
    <w:p w14:paraId="4670D6CB" w14:textId="37E2F59E" w:rsidR="00B97697" w:rsidRPr="00572537" w:rsidRDefault="00B97697" w:rsidP="00FF2179">
      <w:pPr>
        <w:pStyle w:val="Heading2"/>
      </w:pPr>
      <w:bookmarkStart w:id="18" w:name="_Toc89947144"/>
      <w:r w:rsidRPr="00572537">
        <w:t>New Presenters</w:t>
      </w:r>
      <w:bookmarkEnd w:id="17"/>
      <w:bookmarkEnd w:id="18"/>
    </w:p>
    <w:p w14:paraId="5B87CFA1" w14:textId="4D1C2B4E" w:rsidR="00B97697" w:rsidRPr="00572537" w:rsidRDefault="00B97697" w:rsidP="00140D10">
      <w:pPr>
        <w:rPr>
          <w:rFonts w:ascii="Arial" w:eastAsia="Arial" w:hAnsi="Arial" w:cs="Arial"/>
        </w:rPr>
      </w:pPr>
      <w:r w:rsidRPr="00572537">
        <w:rPr>
          <w:rFonts w:ascii="Arial" w:eastAsia="Arial" w:hAnsi="Arial" w:cs="Arial"/>
        </w:rPr>
        <w:t xml:space="preserve">PEMAC knows that many of our members are doing some great things at their organization. We encourage you to share those stories, even if you are not accustomed to presenting. If you are new to presenting let us know in your abstract and describe how you will prepare. For example we encourage you to find a mentor to help you develop and practice your presentation. In addition, you can book a time with Ghaz Marinho at </w:t>
      </w:r>
      <w:hyperlink r:id="rId22" w:history="1">
        <w:r w:rsidRPr="00572537">
          <w:rPr>
            <w:rStyle w:val="Hyperlink"/>
            <w:rFonts w:ascii="Arial" w:eastAsia="Arial" w:hAnsi="Arial" w:cs="Arial"/>
          </w:rPr>
          <w:t>events@pemac.org</w:t>
        </w:r>
      </w:hyperlink>
      <w:r w:rsidRPr="00572537">
        <w:rPr>
          <w:rFonts w:ascii="Arial" w:eastAsia="Arial" w:hAnsi="Arial" w:cs="Arial"/>
        </w:rPr>
        <w:t xml:space="preserve"> where you can practice your presentation. We will also host a mandatory speaker orientation in the weeks before the conference (this is in addition to the one on one that you may wish to book).</w:t>
      </w:r>
      <w:bookmarkStart w:id="19" w:name="_Toc452295441"/>
    </w:p>
    <w:p w14:paraId="3F909AC7" w14:textId="77777777" w:rsidR="00AE46C1" w:rsidRDefault="00AE46C1" w:rsidP="00FF2179">
      <w:pPr>
        <w:pStyle w:val="Heading2"/>
      </w:pPr>
    </w:p>
    <w:p w14:paraId="0A0F9F0D" w14:textId="20550E86" w:rsidR="00B97697" w:rsidRPr="00572537" w:rsidRDefault="00B97697" w:rsidP="00FF2179">
      <w:pPr>
        <w:pStyle w:val="Heading2"/>
      </w:pPr>
      <w:bookmarkStart w:id="20" w:name="_Toc89947145"/>
      <w:r w:rsidRPr="00572537">
        <w:t>Practitioner</w:t>
      </w:r>
      <w:r w:rsidR="00CB2489">
        <w:t xml:space="preserve"> </w:t>
      </w:r>
      <w:r w:rsidRPr="00572537">
        <w:t>Presenters</w:t>
      </w:r>
      <w:bookmarkEnd w:id="19"/>
      <w:bookmarkEnd w:id="20"/>
    </w:p>
    <w:p w14:paraId="14555AF7" w14:textId="77777777" w:rsidR="00B97697" w:rsidRPr="00572537" w:rsidRDefault="00B97697" w:rsidP="00B97697">
      <w:pPr>
        <w:rPr>
          <w:rFonts w:ascii="Arial" w:eastAsia="Arial" w:hAnsi="Arial" w:cs="Arial"/>
        </w:rPr>
      </w:pPr>
      <w:r w:rsidRPr="00572537">
        <w:rPr>
          <w:rFonts w:ascii="Arial" w:eastAsia="Arial" w:hAnsi="Arial" w:cs="Arial"/>
        </w:rPr>
        <w:t>The challenge of developing and giving a presentation to share what you have learned from your practice is a very rich learning experience. Committing to present forces you to undertake some important work that may have been on your list but you haven't gotten around to. For example it might motivate you to engage your team to clarify and pull together information that summarizes concisely what the team has set out to do on a particular improvement initiative and to review what the results have been.  You will be able to use that information to present internally and to drive further improvement as well. You will learn even more as you get feedback from the audience as you begin to form connections with those who attend and have questions or suggestions for you. </w:t>
      </w:r>
    </w:p>
    <w:p w14:paraId="13B74751" w14:textId="77777777" w:rsidR="00AE46C1" w:rsidRDefault="00AE46C1" w:rsidP="00FF2179">
      <w:pPr>
        <w:pStyle w:val="Heading2"/>
      </w:pPr>
      <w:bookmarkStart w:id="21" w:name="_Toc452295442"/>
    </w:p>
    <w:p w14:paraId="7F5935B0" w14:textId="213AD790" w:rsidR="00B97697" w:rsidRPr="00572537" w:rsidRDefault="00B97697" w:rsidP="00FF2179">
      <w:pPr>
        <w:pStyle w:val="Heading2"/>
      </w:pPr>
      <w:bookmarkStart w:id="22" w:name="_Toc89947146"/>
      <w:r w:rsidRPr="00572537">
        <w:t>Service Provider</w:t>
      </w:r>
      <w:r w:rsidR="00CB2489">
        <w:t xml:space="preserve"> </w:t>
      </w:r>
      <w:r w:rsidRPr="00572537">
        <w:t>Presenters</w:t>
      </w:r>
      <w:bookmarkEnd w:id="21"/>
      <w:bookmarkEnd w:id="22"/>
    </w:p>
    <w:p w14:paraId="1C6D9B13" w14:textId="77777777" w:rsidR="00B97697" w:rsidRDefault="00B97697" w:rsidP="00B97697">
      <w:pPr>
        <w:rPr>
          <w:rFonts w:ascii="Arial" w:eastAsia="Arial" w:hAnsi="Arial" w:cs="Arial"/>
        </w:rPr>
      </w:pPr>
      <w:r w:rsidRPr="00572537">
        <w:rPr>
          <w:rFonts w:ascii="Arial" w:eastAsia="Arial" w:hAnsi="Arial" w:cs="Arial"/>
        </w:rPr>
        <w:t>Service providers tend to have developed a broad view from working with different businesses and sectors. They have much to offer in specific areas of maintenance, reliability and asset management improvement. Presenting at MainTrain challenges you to articulate the general concepts that drive the solutions you provide in an engaging way, which helps you, build meaningful relationships with customers and potential customers. The feedback and questions you get will help drive improvements for your business as well.</w:t>
      </w:r>
    </w:p>
    <w:p w14:paraId="2ED79610" w14:textId="77777777" w:rsidR="00CB2489" w:rsidRDefault="00CB2489" w:rsidP="00B97697">
      <w:pPr>
        <w:rPr>
          <w:rFonts w:ascii="Arial" w:eastAsia="Arial" w:hAnsi="Arial" w:cs="Arial"/>
        </w:rPr>
      </w:pPr>
    </w:p>
    <w:p w14:paraId="247E3967" w14:textId="77777777" w:rsidR="00CB2489" w:rsidRDefault="00CB2489" w:rsidP="00CB2489">
      <w:pPr>
        <w:pStyle w:val="Heading2"/>
      </w:pPr>
    </w:p>
    <w:p w14:paraId="04C7C2A3" w14:textId="77777777" w:rsidR="00CB2489" w:rsidRDefault="00CB2489" w:rsidP="00CB2489">
      <w:pPr>
        <w:pStyle w:val="Heading2"/>
      </w:pPr>
    </w:p>
    <w:p w14:paraId="64EAD723" w14:textId="77777777" w:rsidR="00CB2489" w:rsidRDefault="00CB2489">
      <w:pPr>
        <w:spacing w:after="160" w:line="259" w:lineRule="auto"/>
        <w:rPr>
          <w:rFonts w:ascii="Arial" w:hAnsi="Arial" w:cs="Arial"/>
          <w:b/>
          <w:bCs/>
          <w:color w:val="484749"/>
          <w:sz w:val="28"/>
          <w:szCs w:val="28"/>
          <w:lang w:val="en-GB"/>
        </w:rPr>
      </w:pPr>
      <w:r>
        <w:br w:type="page"/>
      </w:r>
    </w:p>
    <w:p w14:paraId="066B8450" w14:textId="4C86A814" w:rsidR="00CB2489" w:rsidRPr="00CB2489" w:rsidRDefault="00CB2489" w:rsidP="00CB2489">
      <w:pPr>
        <w:pStyle w:val="Heading2"/>
      </w:pPr>
      <w:bookmarkStart w:id="23" w:name="_Toc89947147"/>
      <w:r w:rsidRPr="00CB2489">
        <w:lastRenderedPageBreak/>
        <w:t>Technology User and Producer Presentations</w:t>
      </w:r>
      <w:bookmarkEnd w:id="23"/>
    </w:p>
    <w:p w14:paraId="65BFA92F" w14:textId="77777777" w:rsidR="00CB2489" w:rsidRPr="00CB2489" w:rsidRDefault="00CB2489" w:rsidP="00CB2489">
      <w:pPr>
        <w:rPr>
          <w:rFonts w:ascii="Arial" w:eastAsia="Arial" w:hAnsi="Arial" w:cs="Arial"/>
        </w:rPr>
      </w:pPr>
      <w:r w:rsidRPr="00CB2489">
        <w:rPr>
          <w:rFonts w:ascii="Arial" w:eastAsia="Arial" w:hAnsi="Arial" w:cs="Arial"/>
        </w:rPr>
        <w:t>Technology is an important aspect of asset management and maintenance activity and in today's fast moving world there are an increasing variety of technology innovations for our community to learn from.  Have you seen a benefit to organisational objectives from use of new technology, or perhaps innovative application of old techniques - we want to hear about it.    </w:t>
      </w:r>
    </w:p>
    <w:p w14:paraId="6A7A4800" w14:textId="77777777" w:rsidR="00CB2489" w:rsidRPr="00572537" w:rsidRDefault="00CB2489" w:rsidP="00B97697">
      <w:pPr>
        <w:rPr>
          <w:rFonts w:ascii="Arial" w:eastAsia="Arial" w:hAnsi="Arial" w:cs="Arial"/>
        </w:rPr>
      </w:pPr>
    </w:p>
    <w:p w14:paraId="2179E4BD" w14:textId="1D1870FB" w:rsidR="00B97697" w:rsidRPr="00572537" w:rsidRDefault="00B97697" w:rsidP="00FF2179">
      <w:pPr>
        <w:pStyle w:val="Heading2"/>
        <w:rPr>
          <w:color w:val="000000"/>
        </w:rPr>
      </w:pPr>
      <w:bookmarkStart w:id="24" w:name="_Toc452295443"/>
      <w:bookmarkStart w:id="25" w:name="_Toc89947148"/>
      <w:r w:rsidRPr="00572537">
        <w:t>Earn CPD Credits (Continuing Professional Development Credits)</w:t>
      </w:r>
      <w:bookmarkEnd w:id="24"/>
      <w:bookmarkEnd w:id="25"/>
    </w:p>
    <w:p w14:paraId="7A910D11" w14:textId="1440445A" w:rsidR="00385A76" w:rsidRPr="00AE46C1" w:rsidRDefault="00B97697">
      <w:pPr>
        <w:rPr>
          <w:rFonts w:ascii="Arial" w:eastAsia="Arial" w:hAnsi="Arial" w:cs="Arial"/>
        </w:rPr>
      </w:pPr>
      <w:r w:rsidRPr="00572537">
        <w:rPr>
          <w:rFonts w:ascii="Arial" w:eastAsia="Arial" w:hAnsi="Arial" w:cs="Arial"/>
        </w:rPr>
        <w:t xml:space="preserve">Most professional associations such as Engineering bodies recognize the value of making presentations for their members' continuing professional development. If you have letters behind your name, there is a very good chance that the organization that awarded them recognizes the time you spend giving presentations in the certification or professional designation renewal process. </w:t>
      </w:r>
      <w:bookmarkStart w:id="26" w:name="_MainTrain_2020_Abstract"/>
      <w:bookmarkStart w:id="27" w:name="_Toc452295444"/>
      <w:bookmarkEnd w:id="26"/>
      <w:r w:rsidR="00385A76" w:rsidRPr="00572537">
        <w:rPr>
          <w:rFonts w:ascii="Arial" w:hAnsi="Arial" w:cs="Arial"/>
        </w:rPr>
        <w:br w:type="page"/>
      </w:r>
    </w:p>
    <w:p w14:paraId="0C64BE24" w14:textId="752B6607" w:rsidR="00B97697" w:rsidRPr="00572537" w:rsidRDefault="00B97697" w:rsidP="00FF2179">
      <w:pPr>
        <w:pStyle w:val="Heading1"/>
      </w:pPr>
      <w:bookmarkStart w:id="28" w:name="_Toc89947149"/>
      <w:r w:rsidRPr="00572537">
        <w:lastRenderedPageBreak/>
        <w:t>MAINTRAIN 202</w:t>
      </w:r>
      <w:r w:rsidR="00372299">
        <w:t>2</w:t>
      </w:r>
      <w:r w:rsidRPr="00572537">
        <w:t xml:space="preserve"> ABSTRACT SUBMISSION WORKSHEET</w:t>
      </w:r>
      <w:bookmarkEnd w:id="27"/>
      <w:bookmarkEnd w:id="28"/>
    </w:p>
    <w:p w14:paraId="7F7895AD" w14:textId="0A2CD955" w:rsidR="00B97697" w:rsidRPr="00572537" w:rsidRDefault="00B97697" w:rsidP="00B97697">
      <w:pPr>
        <w:rPr>
          <w:rFonts w:ascii="Arial" w:eastAsia="Arial" w:hAnsi="Arial" w:cs="Arial"/>
        </w:rPr>
      </w:pPr>
      <w:r w:rsidRPr="00572537">
        <w:rPr>
          <w:rFonts w:ascii="Arial" w:eastAsia="Arial" w:hAnsi="Arial" w:cs="Arial"/>
        </w:rPr>
        <w:t>Below are the fields on the online abstract submission form. You may wish to use this as a working document and then copy and paste them into the form. In that way if there is any Internet disruption you will not lose your work.</w:t>
      </w:r>
    </w:p>
    <w:p w14:paraId="0590784E" w14:textId="7CAB8BFB" w:rsidR="00B97697" w:rsidRDefault="00B97697" w:rsidP="00B97697">
      <w:pPr>
        <w:rPr>
          <w:rFonts w:ascii="Arial" w:eastAsia="Arial" w:hAnsi="Arial" w:cs="Arial"/>
        </w:rPr>
      </w:pPr>
      <w:r w:rsidRPr="00572537">
        <w:rPr>
          <w:rFonts w:ascii="Arial" w:eastAsia="Arial" w:hAnsi="Arial" w:cs="Arial"/>
        </w:rPr>
        <w:t xml:space="preserve">Once you submit you’re abstract online, you cannot change it. </w:t>
      </w:r>
    </w:p>
    <w:p w14:paraId="1B7CD85C" w14:textId="77777777" w:rsidR="00C83FB6" w:rsidRDefault="00C83FB6" w:rsidP="00FF2179">
      <w:pPr>
        <w:pStyle w:val="Heading2"/>
        <w:rPr>
          <w:rFonts w:eastAsia="Arial"/>
        </w:rPr>
      </w:pPr>
    </w:p>
    <w:p w14:paraId="21E83EEA" w14:textId="5EF13169" w:rsidR="00B97697" w:rsidRPr="00572537" w:rsidRDefault="00B97697" w:rsidP="00FF2179">
      <w:pPr>
        <w:pStyle w:val="Heading2"/>
        <w:rPr>
          <w:rFonts w:eastAsia="Arial"/>
        </w:rPr>
      </w:pPr>
      <w:bookmarkStart w:id="29" w:name="_Toc89947150"/>
      <w:r w:rsidRPr="00572537">
        <w:rPr>
          <w:rFonts w:eastAsia="Arial"/>
        </w:rPr>
        <w:t>Main Presenter Information</w:t>
      </w:r>
      <w:bookmarkEnd w:id="29"/>
    </w:p>
    <w:p w14:paraId="65C26DEC" w14:textId="403B53DD" w:rsidR="00B97697" w:rsidRPr="00572537" w:rsidRDefault="00B97697" w:rsidP="00C83FB6">
      <w:pPr>
        <w:spacing w:line="360" w:lineRule="auto"/>
        <w:rPr>
          <w:rFonts w:ascii="Arial" w:eastAsia="Arial" w:hAnsi="Arial" w:cs="Arial"/>
        </w:rPr>
      </w:pPr>
      <w:r w:rsidRPr="00572537">
        <w:rPr>
          <w:rFonts w:ascii="Arial" w:eastAsia="Arial" w:hAnsi="Arial" w:cs="Arial"/>
          <w:b/>
          <w:color w:val="FF0000"/>
        </w:rPr>
        <w:t>*</w:t>
      </w:r>
      <w:r w:rsidRPr="00572537">
        <w:rPr>
          <w:rFonts w:ascii="Arial" w:eastAsia="Arial" w:hAnsi="Arial" w:cs="Arial"/>
        </w:rPr>
        <w:t xml:space="preserve"> </w:t>
      </w:r>
      <w:r w:rsidRPr="00572537">
        <w:rPr>
          <w:rFonts w:ascii="Arial" w:hAnsi="Arial" w:cs="Arial"/>
        </w:rPr>
        <w:t xml:space="preserve">Email </w:t>
      </w:r>
      <w:r w:rsidRPr="00572537">
        <w:rPr>
          <w:rFonts w:ascii="Arial" w:eastAsia="Arial" w:hAnsi="Arial" w:cs="Arial"/>
        </w:rPr>
        <w:fldChar w:fldCharType="begin">
          <w:ffData>
            <w:name w:val="Text1"/>
            <w:enabled/>
            <w:calcOnExit w:val="0"/>
            <w:textInput/>
          </w:ffData>
        </w:fldChar>
      </w:r>
      <w:r w:rsidRPr="00572537">
        <w:rPr>
          <w:rFonts w:ascii="Arial" w:eastAsia="Arial" w:hAnsi="Arial" w:cs="Arial"/>
        </w:rPr>
        <w:instrText xml:space="preserve"> FORMTEXT </w:instrText>
      </w:r>
      <w:r w:rsidRPr="00572537">
        <w:rPr>
          <w:rFonts w:ascii="Arial" w:eastAsia="Arial" w:hAnsi="Arial" w:cs="Arial"/>
        </w:rPr>
      </w:r>
      <w:r w:rsidRPr="00572537">
        <w:rPr>
          <w:rFonts w:ascii="Arial" w:eastAsia="Arial" w:hAnsi="Arial" w:cs="Arial"/>
        </w:rPr>
        <w:fldChar w:fldCharType="separate"/>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Pr="00572537">
        <w:rPr>
          <w:rFonts w:ascii="Arial" w:eastAsia="Arial" w:hAnsi="Arial" w:cs="Arial"/>
        </w:rPr>
        <w:fldChar w:fldCharType="end"/>
      </w:r>
    </w:p>
    <w:p w14:paraId="6EFFEB8C" w14:textId="7727AC82" w:rsidR="00B97697" w:rsidRPr="00572537" w:rsidRDefault="00B97697" w:rsidP="00C83FB6">
      <w:pPr>
        <w:spacing w:line="360" w:lineRule="auto"/>
        <w:rPr>
          <w:rFonts w:ascii="Arial" w:hAnsi="Arial" w:cs="Arial"/>
        </w:rPr>
      </w:pPr>
      <w:r w:rsidRPr="00572537">
        <w:rPr>
          <w:rFonts w:ascii="Arial" w:eastAsia="Arial" w:hAnsi="Arial" w:cs="Arial"/>
          <w:b/>
          <w:color w:val="FF0000"/>
        </w:rPr>
        <w:t>*</w:t>
      </w:r>
      <w:r w:rsidRPr="00572537">
        <w:rPr>
          <w:rFonts w:ascii="Arial" w:eastAsia="Arial" w:hAnsi="Arial" w:cs="Arial"/>
        </w:rPr>
        <w:t xml:space="preserve"> </w:t>
      </w:r>
      <w:r w:rsidRPr="00572537">
        <w:rPr>
          <w:rFonts w:ascii="Arial" w:hAnsi="Arial" w:cs="Arial"/>
        </w:rPr>
        <w:t>First Name</w:t>
      </w:r>
      <w:r w:rsidRPr="00572537">
        <w:rPr>
          <w:rFonts w:ascii="Arial" w:eastAsia="Arial" w:hAnsi="Arial" w:cs="Arial"/>
        </w:rPr>
        <w:t xml:space="preserve"> </w:t>
      </w:r>
      <w:r w:rsidRPr="00572537">
        <w:rPr>
          <w:rFonts w:ascii="Arial" w:eastAsia="Arial" w:hAnsi="Arial" w:cs="Arial"/>
        </w:rPr>
        <w:fldChar w:fldCharType="begin">
          <w:ffData>
            <w:name w:val="Text1"/>
            <w:enabled/>
            <w:calcOnExit w:val="0"/>
            <w:textInput/>
          </w:ffData>
        </w:fldChar>
      </w:r>
      <w:r w:rsidRPr="00572537">
        <w:rPr>
          <w:rFonts w:ascii="Arial" w:eastAsia="Arial" w:hAnsi="Arial" w:cs="Arial"/>
        </w:rPr>
        <w:instrText xml:space="preserve"> FORMTEXT </w:instrText>
      </w:r>
      <w:r w:rsidRPr="00572537">
        <w:rPr>
          <w:rFonts w:ascii="Arial" w:eastAsia="Arial" w:hAnsi="Arial" w:cs="Arial"/>
        </w:rPr>
      </w:r>
      <w:r w:rsidRPr="00572537">
        <w:rPr>
          <w:rFonts w:ascii="Arial" w:eastAsia="Arial" w:hAnsi="Arial" w:cs="Arial"/>
        </w:rPr>
        <w:fldChar w:fldCharType="separate"/>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Pr="00572537">
        <w:rPr>
          <w:rFonts w:ascii="Arial" w:eastAsia="Arial" w:hAnsi="Arial" w:cs="Arial"/>
        </w:rPr>
        <w:fldChar w:fldCharType="end"/>
      </w:r>
    </w:p>
    <w:p w14:paraId="6AFC3A84" w14:textId="71BBC665" w:rsidR="00B97697" w:rsidRPr="00572537" w:rsidRDefault="00B97697" w:rsidP="00C83FB6">
      <w:pPr>
        <w:spacing w:line="360" w:lineRule="auto"/>
        <w:rPr>
          <w:rFonts w:ascii="Arial" w:hAnsi="Arial" w:cs="Arial"/>
        </w:rPr>
      </w:pPr>
      <w:r w:rsidRPr="00572537">
        <w:rPr>
          <w:rFonts w:ascii="Arial" w:eastAsia="Arial" w:hAnsi="Arial" w:cs="Arial"/>
          <w:b/>
          <w:color w:val="FF0000"/>
        </w:rPr>
        <w:t>*</w:t>
      </w:r>
      <w:r w:rsidRPr="00572537">
        <w:rPr>
          <w:rFonts w:ascii="Arial" w:eastAsia="Arial" w:hAnsi="Arial" w:cs="Arial"/>
        </w:rPr>
        <w:t xml:space="preserve"> </w:t>
      </w:r>
      <w:r w:rsidRPr="00572537">
        <w:rPr>
          <w:rFonts w:ascii="Arial" w:hAnsi="Arial" w:cs="Arial"/>
        </w:rPr>
        <w:t>Last Name</w:t>
      </w:r>
      <w:r w:rsidRPr="00572537">
        <w:rPr>
          <w:rFonts w:ascii="Arial" w:eastAsia="Arial" w:hAnsi="Arial" w:cs="Arial"/>
        </w:rPr>
        <w:t xml:space="preserve"> </w:t>
      </w:r>
      <w:r w:rsidRPr="00572537">
        <w:rPr>
          <w:rFonts w:ascii="Arial" w:eastAsia="Arial" w:hAnsi="Arial" w:cs="Arial"/>
        </w:rPr>
        <w:fldChar w:fldCharType="begin">
          <w:ffData>
            <w:name w:val="Text1"/>
            <w:enabled/>
            <w:calcOnExit w:val="0"/>
            <w:textInput/>
          </w:ffData>
        </w:fldChar>
      </w:r>
      <w:r w:rsidRPr="00572537">
        <w:rPr>
          <w:rFonts w:ascii="Arial" w:eastAsia="Arial" w:hAnsi="Arial" w:cs="Arial"/>
        </w:rPr>
        <w:instrText xml:space="preserve"> FORMTEXT </w:instrText>
      </w:r>
      <w:r w:rsidRPr="00572537">
        <w:rPr>
          <w:rFonts w:ascii="Arial" w:eastAsia="Arial" w:hAnsi="Arial" w:cs="Arial"/>
        </w:rPr>
      </w:r>
      <w:r w:rsidRPr="00572537">
        <w:rPr>
          <w:rFonts w:ascii="Arial" w:eastAsia="Arial" w:hAnsi="Arial" w:cs="Arial"/>
        </w:rPr>
        <w:fldChar w:fldCharType="separate"/>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Pr="00572537">
        <w:rPr>
          <w:rFonts w:ascii="Arial" w:eastAsia="Arial" w:hAnsi="Arial" w:cs="Arial"/>
        </w:rPr>
        <w:fldChar w:fldCharType="end"/>
      </w:r>
    </w:p>
    <w:p w14:paraId="695DC014" w14:textId="48C8163F" w:rsidR="00B97697" w:rsidRPr="00572537" w:rsidRDefault="00B97697" w:rsidP="00C83FB6">
      <w:pPr>
        <w:spacing w:line="360" w:lineRule="auto"/>
        <w:rPr>
          <w:rFonts w:ascii="Arial" w:hAnsi="Arial" w:cs="Arial"/>
        </w:rPr>
      </w:pPr>
      <w:r w:rsidRPr="00572537">
        <w:rPr>
          <w:rFonts w:ascii="Arial" w:eastAsia="Arial" w:hAnsi="Arial" w:cs="Arial"/>
          <w:b/>
          <w:color w:val="FF0000"/>
        </w:rPr>
        <w:t xml:space="preserve">* </w:t>
      </w:r>
      <w:r w:rsidRPr="00572537">
        <w:rPr>
          <w:rFonts w:ascii="Arial" w:hAnsi="Arial" w:cs="Arial"/>
        </w:rPr>
        <w:t>Job Title</w:t>
      </w:r>
      <w:r w:rsidRPr="00572537">
        <w:rPr>
          <w:rFonts w:ascii="Arial" w:eastAsia="Arial" w:hAnsi="Arial" w:cs="Arial"/>
        </w:rPr>
        <w:t xml:space="preserve"> </w:t>
      </w:r>
      <w:r w:rsidRPr="00572537">
        <w:rPr>
          <w:rFonts w:ascii="Arial" w:eastAsia="Arial" w:hAnsi="Arial" w:cs="Arial"/>
        </w:rPr>
        <w:fldChar w:fldCharType="begin">
          <w:ffData>
            <w:name w:val="Text1"/>
            <w:enabled/>
            <w:calcOnExit w:val="0"/>
            <w:textInput/>
          </w:ffData>
        </w:fldChar>
      </w:r>
      <w:r w:rsidRPr="00572537">
        <w:rPr>
          <w:rFonts w:ascii="Arial" w:eastAsia="Arial" w:hAnsi="Arial" w:cs="Arial"/>
        </w:rPr>
        <w:instrText xml:space="preserve"> FORMTEXT </w:instrText>
      </w:r>
      <w:r w:rsidRPr="00572537">
        <w:rPr>
          <w:rFonts w:ascii="Arial" w:eastAsia="Arial" w:hAnsi="Arial" w:cs="Arial"/>
        </w:rPr>
      </w:r>
      <w:r w:rsidRPr="00572537">
        <w:rPr>
          <w:rFonts w:ascii="Arial" w:eastAsia="Arial" w:hAnsi="Arial" w:cs="Arial"/>
        </w:rPr>
        <w:fldChar w:fldCharType="separate"/>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Pr="00572537">
        <w:rPr>
          <w:rFonts w:ascii="Arial" w:eastAsia="Arial" w:hAnsi="Arial" w:cs="Arial"/>
        </w:rPr>
        <w:fldChar w:fldCharType="end"/>
      </w:r>
    </w:p>
    <w:p w14:paraId="4C9EAF48" w14:textId="08CB76CA" w:rsidR="00B97697" w:rsidRPr="00572537" w:rsidRDefault="00B97697" w:rsidP="00C83FB6">
      <w:pPr>
        <w:spacing w:line="360" w:lineRule="auto"/>
        <w:rPr>
          <w:rFonts w:ascii="Arial" w:hAnsi="Arial" w:cs="Arial"/>
        </w:rPr>
      </w:pPr>
      <w:r w:rsidRPr="00572537">
        <w:rPr>
          <w:rFonts w:ascii="Arial" w:eastAsia="Arial" w:hAnsi="Arial" w:cs="Arial"/>
          <w:b/>
          <w:color w:val="FF0000"/>
        </w:rPr>
        <w:t xml:space="preserve">* </w:t>
      </w:r>
      <w:r w:rsidRPr="00572537">
        <w:rPr>
          <w:rFonts w:ascii="Arial" w:hAnsi="Arial" w:cs="Arial"/>
        </w:rPr>
        <w:t>Employer</w:t>
      </w:r>
      <w:r w:rsidRPr="00572537">
        <w:rPr>
          <w:rFonts w:ascii="Arial" w:eastAsia="Arial" w:hAnsi="Arial" w:cs="Arial"/>
        </w:rPr>
        <w:t xml:space="preserve"> </w:t>
      </w:r>
      <w:r w:rsidRPr="00572537">
        <w:rPr>
          <w:rFonts w:ascii="Arial" w:eastAsia="Arial" w:hAnsi="Arial" w:cs="Arial"/>
        </w:rPr>
        <w:fldChar w:fldCharType="begin">
          <w:ffData>
            <w:name w:val="Text1"/>
            <w:enabled/>
            <w:calcOnExit w:val="0"/>
            <w:textInput/>
          </w:ffData>
        </w:fldChar>
      </w:r>
      <w:r w:rsidRPr="00572537">
        <w:rPr>
          <w:rFonts w:ascii="Arial" w:eastAsia="Arial" w:hAnsi="Arial" w:cs="Arial"/>
        </w:rPr>
        <w:instrText xml:space="preserve"> FORMTEXT </w:instrText>
      </w:r>
      <w:r w:rsidRPr="00572537">
        <w:rPr>
          <w:rFonts w:ascii="Arial" w:eastAsia="Arial" w:hAnsi="Arial" w:cs="Arial"/>
        </w:rPr>
      </w:r>
      <w:r w:rsidRPr="00572537">
        <w:rPr>
          <w:rFonts w:ascii="Arial" w:eastAsia="Arial" w:hAnsi="Arial" w:cs="Arial"/>
        </w:rPr>
        <w:fldChar w:fldCharType="separate"/>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Pr="00572537">
        <w:rPr>
          <w:rFonts w:ascii="Arial" w:eastAsia="Arial" w:hAnsi="Arial" w:cs="Arial"/>
        </w:rPr>
        <w:fldChar w:fldCharType="end"/>
      </w:r>
    </w:p>
    <w:p w14:paraId="6B8D556D" w14:textId="0229EB17" w:rsidR="008E18A0" w:rsidRPr="00572537" w:rsidRDefault="00B97697" w:rsidP="00C83FB6">
      <w:pPr>
        <w:spacing w:line="360" w:lineRule="auto"/>
        <w:rPr>
          <w:rFonts w:ascii="Arial" w:eastAsia="Arial" w:hAnsi="Arial" w:cs="Arial"/>
        </w:rPr>
      </w:pPr>
      <w:r w:rsidRPr="00572537">
        <w:rPr>
          <w:rFonts w:ascii="Arial" w:eastAsia="Arial" w:hAnsi="Arial" w:cs="Arial"/>
          <w:b/>
          <w:color w:val="FF0000"/>
        </w:rPr>
        <w:t xml:space="preserve">* </w:t>
      </w:r>
      <w:r w:rsidRPr="00572537">
        <w:rPr>
          <w:rFonts w:ascii="Arial" w:hAnsi="Arial" w:cs="Arial"/>
        </w:rPr>
        <w:t xml:space="preserve">Phone and Extension-Phone </w:t>
      </w:r>
      <w:r w:rsidRPr="00572537">
        <w:rPr>
          <w:rFonts w:ascii="Arial" w:eastAsia="Arial" w:hAnsi="Arial" w:cs="Arial"/>
        </w:rPr>
        <w:fldChar w:fldCharType="begin">
          <w:ffData>
            <w:name w:val="Text1"/>
            <w:enabled/>
            <w:calcOnExit w:val="0"/>
            <w:textInput/>
          </w:ffData>
        </w:fldChar>
      </w:r>
      <w:r w:rsidRPr="00572537">
        <w:rPr>
          <w:rFonts w:ascii="Arial" w:eastAsia="Arial" w:hAnsi="Arial" w:cs="Arial"/>
        </w:rPr>
        <w:instrText xml:space="preserve"> FORMTEXT </w:instrText>
      </w:r>
      <w:r w:rsidRPr="00572537">
        <w:rPr>
          <w:rFonts w:ascii="Arial" w:eastAsia="Arial" w:hAnsi="Arial" w:cs="Arial"/>
        </w:rPr>
      </w:r>
      <w:r w:rsidRPr="00572537">
        <w:rPr>
          <w:rFonts w:ascii="Arial" w:eastAsia="Arial" w:hAnsi="Arial" w:cs="Arial"/>
        </w:rPr>
        <w:fldChar w:fldCharType="separate"/>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Pr="00572537">
        <w:rPr>
          <w:rFonts w:ascii="Arial" w:eastAsia="Arial" w:hAnsi="Arial" w:cs="Arial"/>
        </w:rPr>
        <w:fldChar w:fldCharType="end"/>
      </w:r>
    </w:p>
    <w:p w14:paraId="4D0F9211" w14:textId="77777777" w:rsidR="00C83FB6" w:rsidRDefault="00C83FB6" w:rsidP="00385A76">
      <w:pPr>
        <w:spacing w:line="276" w:lineRule="auto"/>
        <w:rPr>
          <w:rFonts w:ascii="Arial" w:eastAsia="Arial" w:hAnsi="Arial" w:cs="Arial"/>
          <w:b/>
          <w:color w:val="FF0000"/>
        </w:rPr>
      </w:pPr>
    </w:p>
    <w:p w14:paraId="58F321B5" w14:textId="1F8504A3" w:rsidR="00B97697" w:rsidRPr="00572537" w:rsidRDefault="00B97697" w:rsidP="00385A76">
      <w:pPr>
        <w:spacing w:line="276" w:lineRule="auto"/>
        <w:rPr>
          <w:rFonts w:ascii="Arial" w:hAnsi="Arial" w:cs="Arial"/>
          <w:b/>
        </w:rPr>
      </w:pPr>
      <w:r w:rsidRPr="00572537">
        <w:rPr>
          <w:rFonts w:ascii="Arial" w:eastAsia="Arial" w:hAnsi="Arial" w:cs="Arial"/>
          <w:b/>
          <w:color w:val="FF0000"/>
        </w:rPr>
        <w:t xml:space="preserve">* </w:t>
      </w:r>
      <w:r w:rsidRPr="00572537">
        <w:rPr>
          <w:rFonts w:ascii="Arial" w:hAnsi="Arial" w:cs="Arial"/>
          <w:b/>
        </w:rPr>
        <w:t>Type of Qualifications (Choose one)</w:t>
      </w:r>
    </w:p>
    <w:p w14:paraId="02610D3A" w14:textId="1A6DCCCD" w:rsidR="00B97697" w:rsidRPr="00572537" w:rsidRDefault="00B97697" w:rsidP="00C83FB6">
      <w:pPr>
        <w:spacing w:line="360" w:lineRule="auto"/>
        <w:rPr>
          <w:rFonts w:ascii="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572537">
        <w:rPr>
          <w:rFonts w:ascii="Arial" w:hAnsi="Arial" w:cs="Arial"/>
        </w:rPr>
        <w:t>Trade</w:t>
      </w:r>
    </w:p>
    <w:p w14:paraId="60450FD5" w14:textId="72D4E27A" w:rsidR="00B97697" w:rsidRPr="00572537" w:rsidRDefault="00B97697" w:rsidP="00C83FB6">
      <w:pPr>
        <w:spacing w:line="360" w:lineRule="auto"/>
        <w:rPr>
          <w:rFonts w:ascii="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572537">
        <w:rPr>
          <w:rFonts w:ascii="Arial" w:hAnsi="Arial" w:cs="Arial"/>
        </w:rPr>
        <w:t>Dual Ticket</w:t>
      </w:r>
    </w:p>
    <w:p w14:paraId="547D4D33" w14:textId="0A6D2025" w:rsidR="00B97697" w:rsidRPr="00572537" w:rsidRDefault="00B97697" w:rsidP="00C83FB6">
      <w:pPr>
        <w:spacing w:line="360" w:lineRule="auto"/>
        <w:rPr>
          <w:rFonts w:ascii="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572537">
        <w:rPr>
          <w:rFonts w:ascii="Arial" w:hAnsi="Arial" w:cs="Arial"/>
        </w:rPr>
        <w:t>Certificate / Diploma</w:t>
      </w:r>
    </w:p>
    <w:p w14:paraId="660780CE" w14:textId="45C2F582" w:rsidR="00B97697" w:rsidRPr="00572537" w:rsidRDefault="00B97697" w:rsidP="00C83FB6">
      <w:pPr>
        <w:spacing w:line="360" w:lineRule="auto"/>
        <w:rPr>
          <w:rFonts w:ascii="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572537">
        <w:rPr>
          <w:rFonts w:ascii="Arial" w:hAnsi="Arial" w:cs="Arial"/>
        </w:rPr>
        <w:t>Undergraduate Degree</w:t>
      </w:r>
    </w:p>
    <w:p w14:paraId="48E55286" w14:textId="4470840D" w:rsidR="00B97697" w:rsidRPr="00572537" w:rsidRDefault="00B97697" w:rsidP="00C83FB6">
      <w:pPr>
        <w:spacing w:line="360" w:lineRule="auto"/>
        <w:rPr>
          <w:rFonts w:ascii="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572537">
        <w:rPr>
          <w:rFonts w:ascii="Arial" w:hAnsi="Arial" w:cs="Arial"/>
        </w:rPr>
        <w:t>Masters / PhD</w:t>
      </w:r>
    </w:p>
    <w:p w14:paraId="36FBD130" w14:textId="6CDDD73D" w:rsidR="008E18A0" w:rsidRDefault="00B97697" w:rsidP="00C83FB6">
      <w:pPr>
        <w:spacing w:line="360" w:lineRule="auto"/>
        <w:rPr>
          <w:rFonts w:ascii="Arial" w:hAnsi="Arial" w:cs="Arial"/>
        </w:rPr>
      </w:pPr>
      <w:r w:rsidRPr="00572537">
        <w:rPr>
          <w:rFonts w:ascii="Arial" w:eastAsia="Arial" w:hAnsi="Arial" w:cs="Arial"/>
        </w:rPr>
        <w:fldChar w:fldCharType="begin">
          <w:ffData>
            <w:name w:val=""/>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572537">
        <w:rPr>
          <w:rFonts w:ascii="Arial" w:hAnsi="Arial" w:cs="Arial"/>
        </w:rPr>
        <w:t>No Formal Qualifications</w:t>
      </w:r>
    </w:p>
    <w:p w14:paraId="1590904C" w14:textId="77777777" w:rsidR="00C83FB6" w:rsidRPr="00572537" w:rsidRDefault="00C83FB6" w:rsidP="008E18A0">
      <w:pPr>
        <w:spacing w:line="276" w:lineRule="auto"/>
        <w:rPr>
          <w:rFonts w:ascii="Arial" w:hAnsi="Arial" w:cs="Arial"/>
        </w:rPr>
      </w:pPr>
    </w:p>
    <w:p w14:paraId="139D79FD" w14:textId="77777777" w:rsidR="00B97697" w:rsidRPr="00572537" w:rsidRDefault="00B97697" w:rsidP="00B97697">
      <w:pPr>
        <w:spacing w:line="276" w:lineRule="auto"/>
        <w:rPr>
          <w:rFonts w:ascii="Arial" w:hAnsi="Arial" w:cs="Arial"/>
          <w:b/>
        </w:rPr>
      </w:pPr>
      <w:r w:rsidRPr="00572537">
        <w:rPr>
          <w:rFonts w:ascii="Arial" w:eastAsia="Arial" w:hAnsi="Arial" w:cs="Arial"/>
          <w:b/>
          <w:color w:val="FF0000"/>
        </w:rPr>
        <w:t xml:space="preserve">* </w:t>
      </w:r>
      <w:r w:rsidRPr="00572537">
        <w:rPr>
          <w:rFonts w:ascii="Arial" w:hAnsi="Arial" w:cs="Arial"/>
          <w:b/>
        </w:rPr>
        <w:t>Years of related professional experience (Choose one)</w:t>
      </w:r>
    </w:p>
    <w:p w14:paraId="1B5D94F0" w14:textId="64EB359A" w:rsidR="00B97697" w:rsidRPr="00572537" w:rsidRDefault="00B97697" w:rsidP="00C83FB6">
      <w:pPr>
        <w:spacing w:line="360" w:lineRule="auto"/>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Less than 10 years</w:t>
      </w:r>
    </w:p>
    <w:p w14:paraId="70276D3D" w14:textId="3C362F8B" w:rsidR="00B97697" w:rsidRPr="00572537" w:rsidRDefault="00B97697" w:rsidP="00C83FB6">
      <w:pPr>
        <w:spacing w:line="360" w:lineRule="auto"/>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Between10 and 20 years</w:t>
      </w:r>
    </w:p>
    <w:p w14:paraId="3396A3E3" w14:textId="4D0641D2" w:rsidR="00B97697" w:rsidRPr="00572537" w:rsidRDefault="00B97697" w:rsidP="00C83FB6">
      <w:pPr>
        <w:spacing w:line="360" w:lineRule="auto"/>
        <w:rPr>
          <w:rFonts w:ascii="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More than 20 years</w:t>
      </w:r>
    </w:p>
    <w:p w14:paraId="7F789E46" w14:textId="4F4CE3EC" w:rsidR="008E18A0" w:rsidRPr="00572537" w:rsidRDefault="00B97697" w:rsidP="00C83FB6">
      <w:pPr>
        <w:spacing w:line="360" w:lineRule="auto"/>
        <w:rPr>
          <w:rFonts w:ascii="Arial" w:hAnsi="Arial" w:cs="Arial"/>
        </w:rPr>
      </w:pPr>
      <w:r w:rsidRPr="00572537">
        <w:rPr>
          <w:rFonts w:ascii="Arial" w:eastAsia="Arial" w:hAnsi="Arial" w:cs="Arial"/>
          <w:b/>
          <w:color w:val="FF0000"/>
        </w:rPr>
        <w:t xml:space="preserve">   </w:t>
      </w:r>
      <w:r w:rsidRPr="00572537">
        <w:rPr>
          <w:rFonts w:ascii="Arial" w:eastAsia="Arial" w:hAnsi="Arial" w:cs="Arial"/>
          <w:bCs/>
          <w:color w:val="000000" w:themeColor="text1"/>
        </w:rPr>
        <w:t>I</w:t>
      </w:r>
      <w:r w:rsidRPr="00572537">
        <w:rPr>
          <w:rFonts w:ascii="Arial" w:hAnsi="Arial" w:cs="Arial"/>
          <w:color w:val="000000" w:themeColor="text1"/>
        </w:rPr>
        <w:t>f</w:t>
      </w:r>
      <w:r w:rsidRPr="00572537">
        <w:rPr>
          <w:rFonts w:ascii="Arial" w:hAnsi="Arial" w:cs="Arial"/>
        </w:rPr>
        <w:t xml:space="preserve"> you are an author, please list published titles</w:t>
      </w:r>
      <w:r w:rsidR="00385A76" w:rsidRPr="00572537">
        <w:rPr>
          <w:rFonts w:ascii="Arial" w:hAnsi="Arial" w:cs="Arial"/>
        </w:rPr>
        <w:t xml:space="preserve"> </w:t>
      </w:r>
      <w:r w:rsidR="00385A76" w:rsidRPr="00572537">
        <w:rPr>
          <w:rFonts w:ascii="Arial" w:eastAsia="Arial" w:hAnsi="Arial" w:cs="Arial"/>
        </w:rPr>
        <w:fldChar w:fldCharType="begin">
          <w:ffData>
            <w:name w:val="Text1"/>
            <w:enabled/>
            <w:calcOnExit w:val="0"/>
            <w:textInput/>
          </w:ffData>
        </w:fldChar>
      </w:r>
      <w:r w:rsidR="00385A76" w:rsidRPr="00572537">
        <w:rPr>
          <w:rFonts w:ascii="Arial" w:eastAsia="Arial" w:hAnsi="Arial" w:cs="Arial"/>
        </w:rPr>
        <w:instrText xml:space="preserve"> FORMTEXT </w:instrText>
      </w:r>
      <w:r w:rsidR="00385A76" w:rsidRPr="00572537">
        <w:rPr>
          <w:rFonts w:ascii="Arial" w:eastAsia="Arial" w:hAnsi="Arial" w:cs="Arial"/>
        </w:rPr>
      </w:r>
      <w:r w:rsidR="00385A76" w:rsidRPr="00572537">
        <w:rPr>
          <w:rFonts w:ascii="Arial" w:eastAsia="Arial" w:hAnsi="Arial" w:cs="Arial"/>
        </w:rPr>
        <w:fldChar w:fldCharType="separate"/>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385A76" w:rsidRPr="00572537">
        <w:rPr>
          <w:rFonts w:ascii="Arial" w:eastAsia="Arial" w:hAnsi="Arial" w:cs="Arial"/>
        </w:rPr>
        <w:fldChar w:fldCharType="end"/>
      </w:r>
    </w:p>
    <w:p w14:paraId="29457EAD" w14:textId="77777777" w:rsidR="00C83FB6" w:rsidRDefault="00C83FB6" w:rsidP="00B97697">
      <w:pPr>
        <w:spacing w:line="276" w:lineRule="auto"/>
        <w:rPr>
          <w:rFonts w:ascii="Arial" w:eastAsia="Arial" w:hAnsi="Arial" w:cs="Arial"/>
          <w:b/>
          <w:color w:val="FF0000"/>
        </w:rPr>
      </w:pPr>
    </w:p>
    <w:p w14:paraId="73FFEABC" w14:textId="6963807F" w:rsidR="008E18A0" w:rsidRPr="00572537" w:rsidRDefault="00B97697" w:rsidP="00B97697">
      <w:pPr>
        <w:spacing w:line="276" w:lineRule="auto"/>
        <w:rPr>
          <w:rFonts w:ascii="Arial" w:eastAsia="Arial" w:hAnsi="Arial" w:cs="Arial"/>
          <w:b/>
        </w:rPr>
      </w:pPr>
      <w:r w:rsidRPr="00572537">
        <w:rPr>
          <w:rFonts w:ascii="Arial" w:eastAsia="Arial" w:hAnsi="Arial" w:cs="Arial"/>
          <w:b/>
          <w:color w:val="FF0000"/>
        </w:rPr>
        <w:t xml:space="preserve">* </w:t>
      </w:r>
      <w:r w:rsidRPr="00572537">
        <w:rPr>
          <w:rFonts w:ascii="Arial" w:hAnsi="Arial" w:cs="Arial"/>
          <w:b/>
        </w:rPr>
        <w:t>Bio</w:t>
      </w:r>
      <w:r w:rsidRPr="00572537">
        <w:rPr>
          <w:rFonts w:ascii="Arial" w:eastAsia="Arial" w:hAnsi="Arial" w:cs="Arial"/>
          <w:b/>
        </w:rPr>
        <w:t xml:space="preserve"> </w:t>
      </w:r>
    </w:p>
    <w:p w14:paraId="44DE20F0" w14:textId="0729662A" w:rsidR="00B97697" w:rsidRPr="00572537" w:rsidRDefault="00B97697" w:rsidP="00B97697">
      <w:pPr>
        <w:spacing w:line="276" w:lineRule="auto"/>
        <w:rPr>
          <w:rFonts w:ascii="Arial" w:hAnsi="Arial" w:cs="Arial"/>
        </w:rPr>
      </w:pPr>
      <w:r w:rsidRPr="00572537">
        <w:rPr>
          <w:rFonts w:ascii="Arial" w:eastAsia="Arial" w:hAnsi="Arial" w:cs="Arial"/>
        </w:rPr>
        <w:fldChar w:fldCharType="begin">
          <w:ffData>
            <w:name w:val="Text1"/>
            <w:enabled/>
            <w:calcOnExit w:val="0"/>
            <w:textInput/>
          </w:ffData>
        </w:fldChar>
      </w:r>
      <w:r w:rsidRPr="00572537">
        <w:rPr>
          <w:rFonts w:ascii="Arial" w:eastAsia="Arial" w:hAnsi="Arial" w:cs="Arial"/>
        </w:rPr>
        <w:instrText xml:space="preserve"> FORMTEXT </w:instrText>
      </w:r>
      <w:r w:rsidRPr="00572537">
        <w:rPr>
          <w:rFonts w:ascii="Arial" w:eastAsia="Arial" w:hAnsi="Arial" w:cs="Arial"/>
        </w:rPr>
      </w:r>
      <w:r w:rsidRPr="00572537">
        <w:rPr>
          <w:rFonts w:ascii="Arial" w:eastAsia="Arial" w:hAnsi="Arial" w:cs="Arial"/>
        </w:rPr>
        <w:fldChar w:fldCharType="separate"/>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Pr="00572537">
        <w:rPr>
          <w:rFonts w:ascii="Arial" w:eastAsia="Arial" w:hAnsi="Arial" w:cs="Arial"/>
        </w:rPr>
        <w:fldChar w:fldCharType="end"/>
      </w:r>
      <w:r w:rsidRPr="00572537">
        <w:rPr>
          <w:rFonts w:ascii="Arial" w:eastAsia="Arial" w:hAnsi="Arial" w:cs="Arial"/>
        </w:rPr>
        <w:t xml:space="preserve"> (Up to 500 words)</w:t>
      </w:r>
    </w:p>
    <w:p w14:paraId="6D827849" w14:textId="77777777" w:rsidR="00C83FB6" w:rsidRDefault="00C83FB6" w:rsidP="00B97697">
      <w:pPr>
        <w:rPr>
          <w:rFonts w:ascii="Arial" w:eastAsia="Arial" w:hAnsi="Arial" w:cs="Arial"/>
          <w:b/>
          <w:color w:val="FF0000"/>
        </w:rPr>
      </w:pPr>
    </w:p>
    <w:p w14:paraId="7452C0C5" w14:textId="77777777" w:rsidR="000E6C00" w:rsidRDefault="00B97697" w:rsidP="000E6C00">
      <w:pPr>
        <w:rPr>
          <w:rFonts w:ascii="Arial" w:hAnsi="Arial" w:cs="Arial"/>
          <w:color w:val="696969"/>
          <w:shd w:val="clear" w:color="auto" w:fill="FFFFFF"/>
        </w:rPr>
      </w:pPr>
      <w:r w:rsidRPr="00572537">
        <w:rPr>
          <w:rFonts w:ascii="Arial" w:eastAsia="Arial" w:hAnsi="Arial" w:cs="Arial"/>
          <w:b/>
          <w:color w:val="FF0000"/>
        </w:rPr>
        <w:t xml:space="preserve">* </w:t>
      </w:r>
      <w:r w:rsidRPr="00572537">
        <w:rPr>
          <w:rFonts w:ascii="Arial" w:hAnsi="Arial" w:cs="Arial"/>
          <w:b/>
        </w:rPr>
        <w:t>Photo</w:t>
      </w:r>
      <w:r w:rsidRPr="00572537">
        <w:rPr>
          <w:rFonts w:ascii="Arial" w:hAnsi="Arial" w:cs="Arial"/>
        </w:rPr>
        <w:t xml:space="preserve"> </w:t>
      </w:r>
      <w:r w:rsidR="008E18A0" w:rsidRPr="00572537">
        <w:rPr>
          <w:rFonts w:ascii="Arial" w:hAnsi="Arial" w:cs="Arial"/>
        </w:rPr>
        <w:br/>
      </w:r>
      <w:r w:rsidRPr="00572537">
        <w:rPr>
          <w:rFonts w:ascii="Arial" w:hAnsi="Arial" w:cs="Arial"/>
          <w:color w:val="696969"/>
          <w:shd w:val="clear" w:color="auto" w:fill="FFFFFF"/>
        </w:rPr>
        <w:t>(Head and shoulder profile picture in .png or .jpeg format. 164w by 205h)</w:t>
      </w:r>
    </w:p>
    <w:p w14:paraId="7375A685" w14:textId="77777777" w:rsidR="000E6C00" w:rsidRDefault="000E6C00" w:rsidP="000E6C00">
      <w:pPr>
        <w:rPr>
          <w:rFonts w:ascii="Arial" w:hAnsi="Arial" w:cs="Arial"/>
          <w:color w:val="696969"/>
          <w:shd w:val="clear" w:color="auto" w:fill="FFFFFF"/>
        </w:rPr>
      </w:pPr>
    </w:p>
    <w:p w14:paraId="51F6FD75" w14:textId="77777777" w:rsidR="000E6C00" w:rsidRDefault="000E6C00">
      <w:pPr>
        <w:spacing w:after="160" w:line="259" w:lineRule="auto"/>
      </w:pPr>
      <w:r>
        <w:br w:type="page"/>
      </w:r>
    </w:p>
    <w:p w14:paraId="0344AFC8" w14:textId="3635E125" w:rsidR="00FB7050" w:rsidRPr="000E6C00" w:rsidRDefault="00FB7050" w:rsidP="000E6C00">
      <w:pPr>
        <w:pStyle w:val="Heading2"/>
        <w:rPr>
          <w:sz w:val="24"/>
          <w:szCs w:val="24"/>
        </w:rPr>
      </w:pPr>
      <w:bookmarkStart w:id="30" w:name="_Toc89947151"/>
      <w:r w:rsidRPr="00572537">
        <w:lastRenderedPageBreak/>
        <w:t>Abstract Information</w:t>
      </w:r>
      <w:bookmarkEnd w:id="30"/>
    </w:p>
    <w:p w14:paraId="15BB1789" w14:textId="2E512ABD" w:rsidR="002A7B66" w:rsidRDefault="00833558" w:rsidP="002A7B66">
      <w:pPr>
        <w:rPr>
          <w:rFonts w:ascii="Arial" w:hAnsi="Arial" w:cs="Arial"/>
          <w:b/>
        </w:rPr>
      </w:pPr>
      <w:r>
        <w:rPr>
          <w:rFonts w:ascii="Arial" w:hAnsi="Arial" w:cs="Arial"/>
          <w:b/>
        </w:rPr>
        <w:br/>
      </w:r>
      <w:r w:rsidR="002A7B66" w:rsidRPr="009F0FD8">
        <w:rPr>
          <w:rFonts w:ascii="Arial" w:eastAsiaTheme="minorHAnsi" w:hAnsi="Arial" w:cs="Arial"/>
          <w:b/>
          <w:lang w:val="en-US"/>
        </w:rPr>
        <w:t>Language</w:t>
      </w:r>
    </w:p>
    <w:p w14:paraId="4582962C" w14:textId="77777777" w:rsidR="002A7B66" w:rsidRPr="009F0FD8" w:rsidRDefault="002A7B66" w:rsidP="002A7B66">
      <w:pPr>
        <w:rPr>
          <w:rFonts w:ascii="Arial" w:eastAsiaTheme="minorHAnsi" w:hAnsi="Arial" w:cs="Arial"/>
          <w:color w:val="696969"/>
          <w:sz w:val="21"/>
          <w:szCs w:val="21"/>
          <w:shd w:val="clear" w:color="auto" w:fill="FFFFFF"/>
        </w:rPr>
      </w:pPr>
      <w:r w:rsidRPr="009F0FD8">
        <w:rPr>
          <w:rFonts w:ascii="Arial" w:eastAsiaTheme="minorHAnsi" w:hAnsi="Arial" w:cs="Arial"/>
          <w:color w:val="696969"/>
          <w:sz w:val="20"/>
          <w:szCs w:val="20"/>
          <w:shd w:val="clear" w:color="auto" w:fill="FFFFFF"/>
          <w:lang w:val="en-US"/>
        </w:rPr>
        <w:t xml:space="preserve">We encourage French speaking presenters to submit French Abstracts. Please choose "Language </w:t>
      </w:r>
      <w:r w:rsidRPr="00833558">
        <w:rPr>
          <w:rFonts w:ascii="Arial" w:hAnsi="Arial" w:cs="Arial"/>
          <w:color w:val="696969"/>
          <w:sz w:val="20"/>
          <w:szCs w:val="20"/>
          <w:shd w:val="clear" w:color="auto" w:fill="FFFFFF"/>
        </w:rPr>
        <w:t xml:space="preserve">Neutral” </w:t>
      </w:r>
      <w:r w:rsidRPr="009F0FD8">
        <w:rPr>
          <w:rFonts w:ascii="Arial" w:eastAsiaTheme="minorHAnsi" w:hAnsi="Arial" w:cs="Arial"/>
          <w:color w:val="696969"/>
          <w:sz w:val="20"/>
          <w:szCs w:val="20"/>
          <w:shd w:val="clear" w:color="auto" w:fill="FFFFFF"/>
          <w:lang w:val="en-US"/>
        </w:rPr>
        <w:t>if you can present in either French or English</w:t>
      </w:r>
      <w:r w:rsidRPr="00833558">
        <w:rPr>
          <w:rFonts w:ascii="Arial" w:hAnsi="Arial" w:cs="Arial"/>
          <w:color w:val="696969"/>
          <w:sz w:val="21"/>
          <w:szCs w:val="21"/>
          <w:shd w:val="clear" w:color="auto" w:fill="FFFFFF"/>
        </w:rPr>
        <w:br/>
      </w:r>
    </w:p>
    <w:p w14:paraId="07611D22" w14:textId="45B37DEB" w:rsidR="00B97697" w:rsidRPr="00833558" w:rsidRDefault="002A7B66" w:rsidP="00833558">
      <w:pPr>
        <w:spacing w:after="160" w:line="276" w:lineRule="auto"/>
        <w:rPr>
          <w:rFonts w:ascii="Arial" w:eastAsiaTheme="minorHAnsi"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Pr>
          <w:rFonts w:ascii="Arial" w:hAnsi="Arial" w:cs="Arial"/>
        </w:rPr>
        <w:t>English</w:t>
      </w:r>
      <w:r w:rsidR="00833558">
        <w:rPr>
          <w:rFonts w:ascii="Arial" w:hAnsi="Arial" w:cs="Arial"/>
        </w:rPr>
        <w:tab/>
      </w:r>
      <w:r w:rsidR="00833558">
        <w:rPr>
          <w:rFonts w:ascii="Arial" w:hAnsi="Arial" w:cs="Arial"/>
        </w:rPr>
        <w:tab/>
      </w: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Pr>
          <w:rFonts w:ascii="Arial" w:hAnsi="Arial" w:cs="Arial"/>
        </w:rPr>
        <w:t>French</w:t>
      </w:r>
      <w:r w:rsidR="00833558">
        <w:rPr>
          <w:rFonts w:ascii="Arial" w:hAnsi="Arial" w:cs="Arial"/>
        </w:rPr>
        <w:tab/>
      </w:r>
      <w:r w:rsidR="00833558">
        <w:rPr>
          <w:rFonts w:ascii="Arial" w:hAnsi="Arial" w:cs="Arial"/>
        </w:rPr>
        <w:tab/>
      </w: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2A7B66">
        <w:rPr>
          <w:rFonts w:ascii="Arial" w:hAnsi="Arial" w:cs="Arial"/>
        </w:rPr>
        <w:t>Language Neutral</w:t>
      </w:r>
      <w:r w:rsidR="00B97697" w:rsidRPr="00572537">
        <w:br/>
      </w:r>
      <w:r w:rsidR="00FB7050">
        <w:rPr>
          <w:rFonts w:ascii="Arial" w:hAnsi="Arial" w:cs="Arial"/>
        </w:rPr>
        <w:br/>
      </w:r>
      <w:r w:rsidR="00B97697" w:rsidRPr="00572537">
        <w:rPr>
          <w:rFonts w:ascii="Arial" w:eastAsia="Arial" w:hAnsi="Arial" w:cs="Arial"/>
          <w:b/>
          <w:color w:val="FF0000"/>
        </w:rPr>
        <w:t xml:space="preserve">* </w:t>
      </w:r>
      <w:r w:rsidR="00B97697" w:rsidRPr="00572537">
        <w:rPr>
          <w:rFonts w:ascii="Arial" w:eastAsia="Arial" w:hAnsi="Arial" w:cs="Arial"/>
          <w:b/>
        </w:rPr>
        <w:t xml:space="preserve">Title: </w:t>
      </w:r>
      <w:bookmarkStart w:id="31" w:name="bookmark=id.35nkun2" w:colFirst="0" w:colLast="0"/>
      <w:bookmarkEnd w:id="31"/>
      <w:r w:rsidR="00B97697" w:rsidRPr="00572537">
        <w:rPr>
          <w:rFonts w:ascii="Arial" w:eastAsia="Arial" w:hAnsi="Arial" w:cs="Arial"/>
          <w:b/>
        </w:rPr>
        <w:t> </w:t>
      </w:r>
      <w:r w:rsidR="0036649A" w:rsidRPr="00572537">
        <w:rPr>
          <w:rFonts w:ascii="Arial" w:eastAsia="Arial" w:hAnsi="Arial" w:cs="Arial"/>
          <w:b/>
        </w:rPr>
        <w:br/>
      </w:r>
      <w:r w:rsidR="00B97697" w:rsidRPr="00572537">
        <w:rPr>
          <w:rFonts w:ascii="Arial" w:eastAsia="Arial" w:hAnsi="Arial" w:cs="Arial"/>
          <w:b/>
        </w:rPr>
        <w:fldChar w:fldCharType="begin">
          <w:ffData>
            <w:name w:val="Text1"/>
            <w:enabled/>
            <w:calcOnExit w:val="0"/>
            <w:textInput/>
          </w:ffData>
        </w:fldChar>
      </w:r>
      <w:bookmarkStart w:id="32" w:name="Text1"/>
      <w:r w:rsidR="00B97697" w:rsidRPr="00572537">
        <w:rPr>
          <w:rFonts w:ascii="Arial" w:eastAsia="Arial" w:hAnsi="Arial" w:cs="Arial"/>
          <w:b/>
        </w:rPr>
        <w:instrText xml:space="preserve"> FORMTEXT </w:instrText>
      </w:r>
      <w:r w:rsidR="00B97697" w:rsidRPr="00572537">
        <w:rPr>
          <w:rFonts w:ascii="Arial" w:eastAsia="Arial" w:hAnsi="Arial" w:cs="Arial"/>
          <w:b/>
        </w:rPr>
      </w:r>
      <w:r w:rsidR="00B97697" w:rsidRPr="00572537">
        <w:rPr>
          <w:rFonts w:ascii="Arial" w:eastAsia="Arial" w:hAnsi="Arial" w:cs="Arial"/>
          <w:b/>
        </w:rPr>
        <w:fldChar w:fldCharType="separate"/>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00B97697" w:rsidRPr="00572537">
        <w:rPr>
          <w:rFonts w:ascii="Arial" w:eastAsia="Arial" w:hAnsi="Arial" w:cs="Arial"/>
          <w:b/>
        </w:rPr>
        <w:fldChar w:fldCharType="end"/>
      </w:r>
      <w:bookmarkEnd w:id="32"/>
      <w:r w:rsidR="00833558">
        <w:rPr>
          <w:rFonts w:ascii="Arial" w:eastAsia="Arial" w:hAnsi="Arial" w:cs="Arial"/>
          <w:b/>
        </w:rPr>
        <w:br/>
      </w:r>
      <w:r w:rsidR="00B97697" w:rsidRPr="00833558">
        <w:rPr>
          <w:rFonts w:ascii="Arial" w:eastAsia="Arial" w:hAnsi="Arial" w:cs="Arial"/>
          <w:color w:val="666666"/>
          <w:sz w:val="20"/>
          <w:szCs w:val="20"/>
        </w:rPr>
        <w:t>(This is the title of your presentation)</w:t>
      </w:r>
    </w:p>
    <w:p w14:paraId="33A75C06" w14:textId="561F4584" w:rsidR="00B97697" w:rsidRPr="00572537" w:rsidRDefault="002A7B66" w:rsidP="002A7B66">
      <w:pPr>
        <w:rPr>
          <w:rFonts w:ascii="Arial" w:eastAsia="Arial" w:hAnsi="Arial" w:cs="Arial"/>
          <w:b/>
        </w:rPr>
      </w:pPr>
      <w:r>
        <w:rPr>
          <w:rFonts w:ascii="Arial" w:eastAsia="Arial" w:hAnsi="Arial" w:cs="Arial"/>
        </w:rPr>
        <w:br/>
      </w:r>
      <w:r w:rsidR="00B97697" w:rsidRPr="00572537">
        <w:rPr>
          <w:rFonts w:ascii="Arial" w:eastAsia="Arial" w:hAnsi="Arial" w:cs="Arial"/>
          <w:b/>
          <w:color w:val="FF0000"/>
        </w:rPr>
        <w:t xml:space="preserve">* </w:t>
      </w:r>
      <w:r w:rsidR="00B97697" w:rsidRPr="00572537">
        <w:rPr>
          <w:rFonts w:ascii="Arial" w:eastAsia="Arial" w:hAnsi="Arial" w:cs="Arial"/>
          <w:b/>
        </w:rPr>
        <w:t xml:space="preserve">Abstract (Presentation Description): </w:t>
      </w:r>
      <w:bookmarkStart w:id="33" w:name="bookmark=id.1ksv4uv" w:colFirst="0" w:colLast="0"/>
      <w:bookmarkEnd w:id="33"/>
      <w:r w:rsidR="0036649A" w:rsidRPr="00572537">
        <w:rPr>
          <w:rFonts w:ascii="Arial" w:eastAsia="Arial" w:hAnsi="Arial" w:cs="Arial"/>
          <w:b/>
        </w:rPr>
        <w:br/>
      </w:r>
      <w:r w:rsidR="000E6C00">
        <w:rPr>
          <w:rFonts w:ascii="Arial" w:eastAsia="Arial" w:hAnsi="Arial" w:cs="Arial"/>
          <w:b/>
        </w:rPr>
        <w:fldChar w:fldCharType="begin">
          <w:ffData>
            <w:name w:val="Text2"/>
            <w:enabled/>
            <w:calcOnExit w:val="0"/>
            <w:textInput/>
          </w:ffData>
        </w:fldChar>
      </w:r>
      <w:bookmarkStart w:id="34" w:name="Text2"/>
      <w:r w:rsidR="000E6C00">
        <w:rPr>
          <w:rFonts w:ascii="Arial" w:eastAsia="Arial" w:hAnsi="Arial" w:cs="Arial"/>
          <w:b/>
        </w:rPr>
        <w:instrText xml:space="preserve"> FORMTEXT </w:instrText>
      </w:r>
      <w:r w:rsidR="000E6C00">
        <w:rPr>
          <w:rFonts w:ascii="Arial" w:eastAsia="Arial" w:hAnsi="Arial" w:cs="Arial"/>
          <w:b/>
        </w:rPr>
      </w:r>
      <w:r w:rsidR="000E6C00">
        <w:rPr>
          <w:rFonts w:ascii="Arial" w:eastAsia="Arial" w:hAnsi="Arial" w:cs="Arial"/>
          <w:b/>
        </w:rPr>
        <w:fldChar w:fldCharType="separate"/>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000E6C00">
        <w:rPr>
          <w:rFonts w:ascii="Arial" w:eastAsia="Arial" w:hAnsi="Arial" w:cs="Arial"/>
          <w:b/>
        </w:rPr>
        <w:fldChar w:fldCharType="end"/>
      </w:r>
      <w:bookmarkEnd w:id="34"/>
      <w:r w:rsidR="00B97697" w:rsidRPr="00572537">
        <w:rPr>
          <w:rFonts w:ascii="Arial" w:eastAsia="Arial" w:hAnsi="Arial" w:cs="Arial"/>
          <w:b/>
        </w:rPr>
        <w:t>   </w:t>
      </w:r>
    </w:p>
    <w:p w14:paraId="2A119735" w14:textId="75A440C5" w:rsidR="00B97697" w:rsidRPr="00833558" w:rsidRDefault="00B97697" w:rsidP="002A7B66">
      <w:pPr>
        <w:rPr>
          <w:rFonts w:ascii="Arial" w:eastAsia="Arial" w:hAnsi="Arial" w:cs="Arial"/>
          <w:color w:val="666666"/>
          <w:sz w:val="20"/>
          <w:szCs w:val="20"/>
        </w:rPr>
      </w:pPr>
      <w:r w:rsidRPr="00833558">
        <w:rPr>
          <w:rFonts w:ascii="Arial" w:eastAsia="Arial" w:hAnsi="Arial" w:cs="Arial"/>
          <w:color w:val="666666"/>
          <w:sz w:val="20"/>
          <w:szCs w:val="20"/>
        </w:rPr>
        <w:t>(Between 200 and 350 words)</w:t>
      </w:r>
    </w:p>
    <w:p w14:paraId="6ED9FA09" w14:textId="77777777" w:rsidR="002A7B66" w:rsidRPr="00572537" w:rsidRDefault="002A7B66" w:rsidP="002A7B66">
      <w:pPr>
        <w:rPr>
          <w:rFonts w:ascii="Arial" w:eastAsia="Arial" w:hAnsi="Arial" w:cs="Arial"/>
          <w:color w:val="666666"/>
        </w:rPr>
      </w:pPr>
    </w:p>
    <w:p w14:paraId="3402444A" w14:textId="6F934DE5" w:rsidR="00B97697" w:rsidRPr="00572537" w:rsidRDefault="00B97697" w:rsidP="00B97697">
      <w:pPr>
        <w:rPr>
          <w:rFonts w:ascii="Arial" w:hAnsi="Arial" w:cs="Arial"/>
        </w:rPr>
      </w:pPr>
      <w:r w:rsidRPr="00572537">
        <w:rPr>
          <w:rFonts w:ascii="Arial" w:eastAsia="Arial" w:hAnsi="Arial" w:cs="Arial"/>
          <w:b/>
          <w:color w:val="FF0000"/>
        </w:rPr>
        <w:t xml:space="preserve">* </w:t>
      </w:r>
      <w:r w:rsidRPr="00572537">
        <w:rPr>
          <w:rFonts w:ascii="Arial" w:eastAsia="Arial" w:hAnsi="Arial" w:cs="Arial"/>
          <w:b/>
        </w:rPr>
        <w:t>Subject Group</w:t>
      </w:r>
      <w:r w:rsidRPr="00572537">
        <w:rPr>
          <w:rFonts w:ascii="Arial" w:eastAsia="Arial" w:hAnsi="Arial" w:cs="Arial"/>
          <w:bCs/>
        </w:rPr>
        <w:t xml:space="preserve"> (choose the best one):</w:t>
      </w:r>
      <w:r w:rsidRPr="00572537">
        <w:rPr>
          <w:rFonts w:ascii="Arial" w:eastAsia="Arial" w:hAnsi="Arial" w:cs="Arial"/>
          <w:b/>
        </w:rPr>
        <w:br/>
      </w:r>
      <w:r w:rsidRPr="00833558">
        <w:rPr>
          <w:rFonts w:ascii="Arial" w:hAnsi="Arial" w:cs="Arial"/>
          <w:color w:val="777777"/>
          <w:sz w:val="20"/>
          <w:szCs w:val="20"/>
          <w:shd w:val="clear" w:color="auto" w:fill="FFFFFF"/>
        </w:rPr>
        <w:t xml:space="preserve">Tag an ‘Asset Management’ subject area, if the context relates significantly to non-Maintenance lifecycle phase (such as design) -or- the broader, strategic, context of the organization. Tag a Maintenance Management subject area, if the context relates most significantly to Maintenance Management. </w:t>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4961"/>
      </w:tblGrid>
      <w:tr w:rsidR="00B97697" w:rsidRPr="00572537" w14:paraId="42F0FE20" w14:textId="77777777" w:rsidTr="00753EE6">
        <w:tc>
          <w:tcPr>
            <w:tcW w:w="4243" w:type="dxa"/>
            <w:shd w:val="clear" w:color="auto" w:fill="auto"/>
            <w:tcMar>
              <w:top w:w="100" w:type="dxa"/>
              <w:left w:w="100" w:type="dxa"/>
              <w:bottom w:w="100" w:type="dxa"/>
              <w:right w:w="100" w:type="dxa"/>
            </w:tcMar>
            <w:vAlign w:val="center"/>
          </w:tcPr>
          <w:p w14:paraId="56029FED" w14:textId="77777777" w:rsidR="00B97697" w:rsidRPr="00572537" w:rsidRDefault="00B97697" w:rsidP="006C2091">
            <w:pPr>
              <w:widowControl w:val="0"/>
              <w:pBdr>
                <w:top w:val="nil"/>
                <w:left w:val="nil"/>
                <w:bottom w:val="nil"/>
                <w:right w:val="nil"/>
                <w:between w:val="nil"/>
              </w:pBdr>
              <w:spacing w:line="276" w:lineRule="auto"/>
              <w:rPr>
                <w:rFonts w:ascii="Arial" w:eastAsia="Arial" w:hAnsi="Arial" w:cs="Arial"/>
                <w:b/>
              </w:rPr>
            </w:pPr>
            <w:r w:rsidRPr="00572537">
              <w:rPr>
                <w:rFonts w:ascii="Arial" w:eastAsia="Arial" w:hAnsi="Arial" w:cs="Arial"/>
                <w:b/>
              </w:rPr>
              <w:t>Asset Management Landscape Subject</w:t>
            </w:r>
          </w:p>
        </w:tc>
        <w:tc>
          <w:tcPr>
            <w:tcW w:w="4961" w:type="dxa"/>
            <w:shd w:val="clear" w:color="auto" w:fill="auto"/>
            <w:tcMar>
              <w:top w:w="100" w:type="dxa"/>
              <w:left w:w="100" w:type="dxa"/>
              <w:bottom w:w="100" w:type="dxa"/>
              <w:right w:w="100" w:type="dxa"/>
            </w:tcMar>
            <w:vAlign w:val="center"/>
          </w:tcPr>
          <w:p w14:paraId="3DBE2728" w14:textId="77777777" w:rsidR="00B97697" w:rsidRPr="00572537" w:rsidRDefault="00B97697" w:rsidP="006C2091">
            <w:pPr>
              <w:widowControl w:val="0"/>
              <w:pBdr>
                <w:top w:val="nil"/>
                <w:left w:val="nil"/>
                <w:bottom w:val="nil"/>
                <w:right w:val="nil"/>
                <w:between w:val="nil"/>
              </w:pBdr>
              <w:spacing w:line="276" w:lineRule="auto"/>
              <w:rPr>
                <w:rFonts w:ascii="Arial" w:eastAsia="Arial" w:hAnsi="Arial" w:cs="Arial"/>
                <w:b/>
              </w:rPr>
            </w:pPr>
            <w:r w:rsidRPr="00572537">
              <w:rPr>
                <w:rFonts w:ascii="Arial" w:eastAsia="Arial" w:hAnsi="Arial" w:cs="Arial"/>
                <w:b/>
              </w:rPr>
              <w:t>Maintenance Management Framework Subject</w:t>
            </w:r>
          </w:p>
        </w:tc>
      </w:tr>
      <w:bookmarkStart w:id="35" w:name="bookmark=kix.x31v34u81z51" w:colFirst="0" w:colLast="0"/>
      <w:bookmarkEnd w:id="35"/>
      <w:tr w:rsidR="00B97697" w:rsidRPr="00ED2E66" w14:paraId="43F39643" w14:textId="77777777" w:rsidTr="00753EE6">
        <w:tc>
          <w:tcPr>
            <w:tcW w:w="4243" w:type="dxa"/>
            <w:shd w:val="clear" w:color="auto" w:fill="auto"/>
            <w:tcMar>
              <w:top w:w="100" w:type="dxa"/>
              <w:left w:w="100" w:type="dxa"/>
              <w:bottom w:w="100" w:type="dxa"/>
              <w:right w:w="100" w:type="dxa"/>
            </w:tcMar>
            <w:vAlign w:val="center"/>
          </w:tcPr>
          <w:p w14:paraId="3251EE3D" w14:textId="1F808D32"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bookmarkStart w:id="36" w:name="Check1"/>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bookmarkEnd w:id="36"/>
            <w:r w:rsidRPr="00ED2E66">
              <w:rPr>
                <w:rFonts w:ascii="Arial" w:eastAsia="Arial" w:hAnsi="Arial" w:cs="Arial"/>
                <w:sz w:val="22"/>
                <w:szCs w:val="22"/>
              </w:rPr>
              <w:t xml:space="preserve"> Strategy and Planning</w:t>
            </w:r>
          </w:p>
        </w:tc>
        <w:bookmarkStart w:id="37" w:name="bookmark=kix.wgswjzo0tjpo" w:colFirst="0" w:colLast="0"/>
        <w:bookmarkEnd w:id="37"/>
        <w:tc>
          <w:tcPr>
            <w:tcW w:w="4961" w:type="dxa"/>
            <w:shd w:val="clear" w:color="auto" w:fill="auto"/>
            <w:tcMar>
              <w:top w:w="100" w:type="dxa"/>
              <w:left w:w="100" w:type="dxa"/>
              <w:bottom w:w="100" w:type="dxa"/>
              <w:right w:w="100" w:type="dxa"/>
            </w:tcMar>
            <w:vAlign w:val="center"/>
          </w:tcPr>
          <w:p w14:paraId="0C2D611F" w14:textId="4963F4C2"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Business and Organization Context</w:t>
            </w:r>
          </w:p>
        </w:tc>
      </w:tr>
      <w:bookmarkStart w:id="38" w:name="bookmark=kix.5ekcr0fo2idj" w:colFirst="0" w:colLast="0"/>
      <w:bookmarkEnd w:id="38"/>
      <w:tr w:rsidR="00B97697" w:rsidRPr="00ED2E66" w14:paraId="54C801B6" w14:textId="77777777" w:rsidTr="00753EE6">
        <w:tc>
          <w:tcPr>
            <w:tcW w:w="4243" w:type="dxa"/>
            <w:shd w:val="clear" w:color="auto" w:fill="auto"/>
            <w:tcMar>
              <w:top w:w="100" w:type="dxa"/>
              <w:left w:w="100" w:type="dxa"/>
              <w:bottom w:w="100" w:type="dxa"/>
              <w:right w:w="100" w:type="dxa"/>
            </w:tcMar>
            <w:vAlign w:val="center"/>
          </w:tcPr>
          <w:p w14:paraId="72D8646D" w14:textId="26D53DCD"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Asset Management Decision-Making</w:t>
            </w:r>
          </w:p>
        </w:tc>
        <w:bookmarkStart w:id="39" w:name="bookmark=kix.7k8p5eh4zrq9" w:colFirst="0" w:colLast="0"/>
        <w:bookmarkEnd w:id="39"/>
        <w:tc>
          <w:tcPr>
            <w:tcW w:w="4961" w:type="dxa"/>
            <w:shd w:val="clear" w:color="auto" w:fill="auto"/>
            <w:tcMar>
              <w:top w:w="100" w:type="dxa"/>
              <w:left w:w="100" w:type="dxa"/>
              <w:bottom w:w="100" w:type="dxa"/>
              <w:right w:w="100" w:type="dxa"/>
            </w:tcMar>
            <w:vAlign w:val="center"/>
          </w:tcPr>
          <w:p w14:paraId="72918C80" w14:textId="5D377E74"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Maintenance Program Management</w:t>
            </w:r>
          </w:p>
        </w:tc>
      </w:tr>
      <w:bookmarkStart w:id="40" w:name="bookmark=kix.i1pip2x4hh5f" w:colFirst="0" w:colLast="0"/>
      <w:bookmarkEnd w:id="40"/>
      <w:tr w:rsidR="00B97697" w:rsidRPr="00ED2E66" w14:paraId="6B4EE2AC" w14:textId="77777777" w:rsidTr="00753EE6">
        <w:tc>
          <w:tcPr>
            <w:tcW w:w="4243" w:type="dxa"/>
            <w:shd w:val="clear" w:color="auto" w:fill="auto"/>
            <w:tcMar>
              <w:top w:w="100" w:type="dxa"/>
              <w:left w:w="100" w:type="dxa"/>
              <w:bottom w:w="100" w:type="dxa"/>
              <w:right w:w="100" w:type="dxa"/>
            </w:tcMar>
            <w:vAlign w:val="center"/>
          </w:tcPr>
          <w:p w14:paraId="17F67CA9" w14:textId="1D7C20DD"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Lifecycle Delivery</w:t>
            </w:r>
          </w:p>
        </w:tc>
        <w:bookmarkStart w:id="41" w:name="bookmark=kix.j5d9w7js4yes" w:colFirst="0" w:colLast="0"/>
        <w:bookmarkEnd w:id="41"/>
        <w:tc>
          <w:tcPr>
            <w:tcW w:w="4961" w:type="dxa"/>
            <w:shd w:val="clear" w:color="auto" w:fill="auto"/>
            <w:tcMar>
              <w:top w:w="100" w:type="dxa"/>
              <w:left w:w="100" w:type="dxa"/>
              <w:bottom w:w="100" w:type="dxa"/>
              <w:right w:w="100" w:type="dxa"/>
            </w:tcMar>
            <w:vAlign w:val="center"/>
          </w:tcPr>
          <w:p w14:paraId="66191531" w14:textId="76D7FEBC"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Asset Strategy Management</w:t>
            </w:r>
          </w:p>
        </w:tc>
      </w:tr>
      <w:bookmarkStart w:id="42" w:name="bookmark=kix.ut1bwblq5po" w:colFirst="0" w:colLast="0"/>
      <w:bookmarkEnd w:id="42"/>
      <w:tr w:rsidR="00B97697" w:rsidRPr="00ED2E66" w14:paraId="123E8433" w14:textId="77777777" w:rsidTr="00753EE6">
        <w:tc>
          <w:tcPr>
            <w:tcW w:w="4243" w:type="dxa"/>
            <w:shd w:val="clear" w:color="auto" w:fill="auto"/>
            <w:tcMar>
              <w:top w:w="100" w:type="dxa"/>
              <w:left w:w="100" w:type="dxa"/>
              <w:bottom w:w="100" w:type="dxa"/>
              <w:right w:w="100" w:type="dxa"/>
            </w:tcMar>
            <w:vAlign w:val="center"/>
          </w:tcPr>
          <w:p w14:paraId="4C5AD393" w14:textId="5CBF556C"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Asset Information</w:t>
            </w:r>
          </w:p>
        </w:tc>
        <w:bookmarkStart w:id="43" w:name="bookmark=kix.je1oz8yvc7o9" w:colFirst="0" w:colLast="0"/>
        <w:bookmarkEnd w:id="43"/>
        <w:tc>
          <w:tcPr>
            <w:tcW w:w="4961" w:type="dxa"/>
            <w:shd w:val="clear" w:color="auto" w:fill="auto"/>
            <w:tcMar>
              <w:top w:w="100" w:type="dxa"/>
              <w:left w:w="100" w:type="dxa"/>
              <w:bottom w:w="100" w:type="dxa"/>
              <w:right w:w="100" w:type="dxa"/>
            </w:tcMar>
            <w:vAlign w:val="center"/>
          </w:tcPr>
          <w:p w14:paraId="5373883E" w14:textId="44D83676"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Tools and Tactics</w:t>
            </w:r>
          </w:p>
        </w:tc>
      </w:tr>
      <w:bookmarkStart w:id="44" w:name="bookmark=kix.cfe2w2lm54cm" w:colFirst="0" w:colLast="0"/>
      <w:bookmarkEnd w:id="44"/>
      <w:tr w:rsidR="00B97697" w:rsidRPr="00ED2E66" w14:paraId="34377B51" w14:textId="77777777" w:rsidTr="00753EE6">
        <w:tc>
          <w:tcPr>
            <w:tcW w:w="4243" w:type="dxa"/>
            <w:shd w:val="clear" w:color="auto" w:fill="auto"/>
            <w:tcMar>
              <w:top w:w="100" w:type="dxa"/>
              <w:left w:w="100" w:type="dxa"/>
              <w:bottom w:w="100" w:type="dxa"/>
              <w:right w:w="100" w:type="dxa"/>
            </w:tcMar>
            <w:vAlign w:val="center"/>
          </w:tcPr>
          <w:p w14:paraId="03624B8F" w14:textId="72DF38A4"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w:t>
            </w:r>
            <w:r w:rsidR="0036649A" w:rsidRPr="00ED2E66">
              <w:rPr>
                <w:rFonts w:ascii="Arial" w:eastAsia="Arial" w:hAnsi="Arial" w:cs="Arial"/>
                <w:sz w:val="22"/>
                <w:szCs w:val="22"/>
              </w:rPr>
              <w:t>Organization</w:t>
            </w:r>
            <w:r w:rsidRPr="00ED2E66">
              <w:rPr>
                <w:rFonts w:ascii="Arial" w:eastAsia="Arial" w:hAnsi="Arial" w:cs="Arial"/>
                <w:sz w:val="22"/>
                <w:szCs w:val="22"/>
              </w:rPr>
              <w:t xml:space="preserve"> and People</w:t>
            </w:r>
          </w:p>
        </w:tc>
        <w:bookmarkStart w:id="45" w:name="bookmark=kix.9gn6u4g6xvyl" w:colFirst="0" w:colLast="0"/>
        <w:bookmarkEnd w:id="45"/>
        <w:tc>
          <w:tcPr>
            <w:tcW w:w="4961" w:type="dxa"/>
            <w:shd w:val="clear" w:color="auto" w:fill="auto"/>
            <w:tcMar>
              <w:top w:w="100" w:type="dxa"/>
              <w:left w:w="100" w:type="dxa"/>
              <w:bottom w:w="100" w:type="dxa"/>
              <w:right w:w="100" w:type="dxa"/>
            </w:tcMar>
            <w:vAlign w:val="center"/>
          </w:tcPr>
          <w:p w14:paraId="6CF954CF" w14:textId="50DF4DBF"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Maintenance and Reliability Engineering</w:t>
            </w:r>
          </w:p>
        </w:tc>
      </w:tr>
      <w:bookmarkStart w:id="46" w:name="bookmark=kix.ywf4mykcnqwo" w:colFirst="0" w:colLast="0"/>
      <w:bookmarkEnd w:id="46"/>
      <w:tr w:rsidR="00B97697" w:rsidRPr="00ED2E66" w14:paraId="54BBE662" w14:textId="77777777" w:rsidTr="00753EE6">
        <w:tc>
          <w:tcPr>
            <w:tcW w:w="4243" w:type="dxa"/>
            <w:shd w:val="clear" w:color="auto" w:fill="auto"/>
            <w:tcMar>
              <w:top w:w="100" w:type="dxa"/>
              <w:left w:w="100" w:type="dxa"/>
              <w:bottom w:w="100" w:type="dxa"/>
              <w:right w:w="100" w:type="dxa"/>
            </w:tcMar>
            <w:vAlign w:val="center"/>
          </w:tcPr>
          <w:p w14:paraId="4F829E7A" w14:textId="6EB37377"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Risk and Review</w:t>
            </w:r>
          </w:p>
        </w:tc>
        <w:bookmarkStart w:id="47" w:name="bookmark=kix.xsc6te94ziiu" w:colFirst="0" w:colLast="0"/>
        <w:bookmarkEnd w:id="47"/>
        <w:tc>
          <w:tcPr>
            <w:tcW w:w="4961" w:type="dxa"/>
            <w:shd w:val="clear" w:color="auto" w:fill="auto"/>
            <w:tcMar>
              <w:top w:w="100" w:type="dxa"/>
              <w:left w:w="100" w:type="dxa"/>
              <w:bottom w:w="100" w:type="dxa"/>
              <w:right w:w="100" w:type="dxa"/>
            </w:tcMar>
            <w:vAlign w:val="center"/>
          </w:tcPr>
          <w:p w14:paraId="6106962B" w14:textId="3A487C44"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Work Management</w:t>
            </w:r>
          </w:p>
        </w:tc>
      </w:tr>
      <w:tr w:rsidR="00B97697" w:rsidRPr="00ED2E66" w14:paraId="408F492C" w14:textId="77777777" w:rsidTr="00753EE6">
        <w:tc>
          <w:tcPr>
            <w:tcW w:w="4243" w:type="dxa"/>
            <w:shd w:val="clear" w:color="auto" w:fill="auto"/>
            <w:tcMar>
              <w:top w:w="100" w:type="dxa"/>
              <w:left w:w="100" w:type="dxa"/>
              <w:bottom w:w="100" w:type="dxa"/>
              <w:right w:w="100" w:type="dxa"/>
            </w:tcMar>
            <w:vAlign w:val="center"/>
          </w:tcPr>
          <w:p w14:paraId="4782139E" w14:textId="77777777" w:rsidR="00B97697" w:rsidRPr="00ED2E66" w:rsidRDefault="00B97697" w:rsidP="006C2091">
            <w:pPr>
              <w:widowControl w:val="0"/>
              <w:spacing w:line="276" w:lineRule="auto"/>
              <w:rPr>
                <w:rFonts w:ascii="Arial" w:eastAsia="Arial" w:hAnsi="Arial" w:cs="Arial"/>
                <w:sz w:val="22"/>
                <w:szCs w:val="22"/>
              </w:rPr>
            </w:pPr>
          </w:p>
        </w:tc>
        <w:bookmarkStart w:id="48" w:name="bookmark=kix.wlhruq3wfsc3" w:colFirst="0" w:colLast="0"/>
        <w:bookmarkEnd w:id="48"/>
        <w:tc>
          <w:tcPr>
            <w:tcW w:w="4961" w:type="dxa"/>
            <w:shd w:val="clear" w:color="auto" w:fill="auto"/>
            <w:tcMar>
              <w:top w:w="100" w:type="dxa"/>
              <w:left w:w="100" w:type="dxa"/>
              <w:bottom w:w="100" w:type="dxa"/>
              <w:right w:w="100" w:type="dxa"/>
            </w:tcMar>
            <w:vAlign w:val="center"/>
          </w:tcPr>
          <w:p w14:paraId="64378251" w14:textId="2615FF54"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Human Resource Management</w:t>
            </w:r>
          </w:p>
        </w:tc>
      </w:tr>
      <w:tr w:rsidR="00B97697" w:rsidRPr="00ED2E66" w14:paraId="4D715064" w14:textId="77777777" w:rsidTr="00753EE6">
        <w:tc>
          <w:tcPr>
            <w:tcW w:w="4243" w:type="dxa"/>
            <w:shd w:val="clear" w:color="auto" w:fill="auto"/>
            <w:tcMar>
              <w:top w:w="100" w:type="dxa"/>
              <w:left w:w="100" w:type="dxa"/>
              <w:bottom w:w="100" w:type="dxa"/>
              <w:right w:w="100" w:type="dxa"/>
            </w:tcMar>
            <w:vAlign w:val="center"/>
          </w:tcPr>
          <w:p w14:paraId="53F6FE77" w14:textId="77777777" w:rsidR="00B97697" w:rsidRPr="00ED2E66" w:rsidRDefault="00B97697" w:rsidP="006C2091">
            <w:pPr>
              <w:widowControl w:val="0"/>
              <w:spacing w:line="276" w:lineRule="auto"/>
              <w:rPr>
                <w:rFonts w:ascii="Arial" w:eastAsia="Arial" w:hAnsi="Arial" w:cs="Arial"/>
                <w:sz w:val="22"/>
                <w:szCs w:val="22"/>
              </w:rPr>
            </w:pPr>
          </w:p>
        </w:tc>
        <w:bookmarkStart w:id="49" w:name="bookmark=kix.xwrvkzsj25nc" w:colFirst="0" w:colLast="0"/>
        <w:bookmarkEnd w:id="49"/>
        <w:tc>
          <w:tcPr>
            <w:tcW w:w="4961" w:type="dxa"/>
            <w:shd w:val="clear" w:color="auto" w:fill="auto"/>
            <w:tcMar>
              <w:top w:w="100" w:type="dxa"/>
              <w:left w:w="100" w:type="dxa"/>
              <w:bottom w:w="100" w:type="dxa"/>
              <w:right w:w="100" w:type="dxa"/>
            </w:tcMar>
            <w:vAlign w:val="center"/>
          </w:tcPr>
          <w:p w14:paraId="458D0122" w14:textId="1CE579BD"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Material Resource Management</w:t>
            </w:r>
          </w:p>
        </w:tc>
      </w:tr>
      <w:tr w:rsidR="00B97697" w:rsidRPr="00ED2E66" w14:paraId="256A12CE" w14:textId="77777777" w:rsidTr="00753EE6">
        <w:tc>
          <w:tcPr>
            <w:tcW w:w="4243" w:type="dxa"/>
            <w:tcBorders>
              <w:bottom w:val="single" w:sz="8" w:space="0" w:color="000000"/>
            </w:tcBorders>
            <w:shd w:val="clear" w:color="auto" w:fill="auto"/>
            <w:tcMar>
              <w:top w:w="100" w:type="dxa"/>
              <w:left w:w="100" w:type="dxa"/>
              <w:bottom w:w="100" w:type="dxa"/>
              <w:right w:w="100" w:type="dxa"/>
            </w:tcMar>
            <w:vAlign w:val="center"/>
          </w:tcPr>
          <w:p w14:paraId="0F25DA68" w14:textId="77777777" w:rsidR="00B97697" w:rsidRPr="00ED2E66" w:rsidRDefault="00B97697" w:rsidP="006C2091">
            <w:pPr>
              <w:widowControl w:val="0"/>
              <w:spacing w:line="276" w:lineRule="auto"/>
              <w:rPr>
                <w:rFonts w:ascii="Arial" w:eastAsia="Arial" w:hAnsi="Arial" w:cs="Arial"/>
                <w:sz w:val="22"/>
                <w:szCs w:val="22"/>
              </w:rPr>
            </w:pPr>
          </w:p>
        </w:tc>
        <w:bookmarkStart w:id="50" w:name="bookmark=kix.z7gkoskuol5i" w:colFirst="0" w:colLast="0"/>
        <w:bookmarkEnd w:id="50"/>
        <w:tc>
          <w:tcPr>
            <w:tcW w:w="4961" w:type="dxa"/>
            <w:tcBorders>
              <w:bottom w:val="single" w:sz="8" w:space="0" w:color="000000"/>
            </w:tcBorders>
            <w:shd w:val="clear" w:color="auto" w:fill="auto"/>
            <w:tcMar>
              <w:top w:w="100" w:type="dxa"/>
              <w:left w:w="100" w:type="dxa"/>
              <w:bottom w:w="100" w:type="dxa"/>
              <w:right w:w="100" w:type="dxa"/>
            </w:tcMar>
            <w:vAlign w:val="center"/>
          </w:tcPr>
          <w:p w14:paraId="3A388599" w14:textId="70DA0555"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Information Management</w:t>
            </w:r>
          </w:p>
        </w:tc>
      </w:tr>
      <w:tr w:rsidR="00B97697" w:rsidRPr="00ED2E66" w14:paraId="2DFC96A7" w14:textId="77777777" w:rsidTr="00753EE6">
        <w:tc>
          <w:tcPr>
            <w:tcW w:w="4243" w:type="dxa"/>
            <w:tcBorders>
              <w:bottom w:val="single" w:sz="4" w:space="0" w:color="AEAAAA" w:themeColor="background2" w:themeShade="BF"/>
            </w:tcBorders>
            <w:shd w:val="clear" w:color="auto" w:fill="auto"/>
            <w:tcMar>
              <w:top w:w="100" w:type="dxa"/>
              <w:left w:w="100" w:type="dxa"/>
              <w:bottom w:w="100" w:type="dxa"/>
              <w:right w:w="100" w:type="dxa"/>
            </w:tcMar>
            <w:vAlign w:val="center"/>
          </w:tcPr>
          <w:p w14:paraId="7160229A" w14:textId="77777777" w:rsidR="00B97697" w:rsidRPr="00ED2E66" w:rsidRDefault="00B97697" w:rsidP="006C2091">
            <w:pPr>
              <w:widowControl w:val="0"/>
              <w:spacing w:line="276" w:lineRule="auto"/>
              <w:rPr>
                <w:rFonts w:ascii="Arial" w:eastAsia="Arial" w:hAnsi="Arial" w:cs="Arial"/>
                <w:sz w:val="22"/>
                <w:szCs w:val="22"/>
              </w:rPr>
            </w:pPr>
          </w:p>
        </w:tc>
        <w:tc>
          <w:tcPr>
            <w:tcW w:w="4961" w:type="dxa"/>
            <w:tcBorders>
              <w:bottom w:val="single" w:sz="4" w:space="0" w:color="AEAAAA" w:themeColor="background2" w:themeShade="BF"/>
            </w:tcBorders>
            <w:shd w:val="clear" w:color="auto" w:fill="auto"/>
            <w:tcMar>
              <w:top w:w="100" w:type="dxa"/>
              <w:left w:w="100" w:type="dxa"/>
              <w:bottom w:w="100" w:type="dxa"/>
              <w:right w:w="100" w:type="dxa"/>
            </w:tcMar>
            <w:vAlign w:val="center"/>
          </w:tcPr>
          <w:p w14:paraId="101C6FE0" w14:textId="10EF1209" w:rsidR="00B97697" w:rsidRPr="00ED2E66" w:rsidRDefault="00B97697" w:rsidP="006C2091">
            <w:pPr>
              <w:widowControl w:val="0"/>
              <w:spacing w:line="276" w:lineRule="auto"/>
              <w:rPr>
                <w:rFonts w:ascii="Arial" w:eastAsia="Arial" w:hAnsi="Arial" w:cs="Arial"/>
                <w:sz w:val="22"/>
                <w:szCs w:val="22"/>
              </w:rPr>
            </w:pPr>
            <w:r w:rsidRPr="00ED2E66">
              <w:rPr>
                <w:rFonts w:ascii="Arial" w:eastAsia="Arial" w:hAnsi="Arial" w:cs="Arial"/>
                <w:sz w:val="22"/>
                <w:szCs w:val="22"/>
              </w:rPr>
              <w:fldChar w:fldCharType="begin">
                <w:ffData>
                  <w:name w:val="Check1"/>
                  <w:enabled/>
                  <w:calcOnExit w:val="0"/>
                  <w:checkBox>
                    <w:sizeAuto/>
                    <w:default w:val="0"/>
                  </w:checkBox>
                </w:ffData>
              </w:fldChar>
            </w:r>
            <w:r w:rsidRPr="00ED2E66">
              <w:rPr>
                <w:rFonts w:ascii="Arial" w:eastAsia="Arial" w:hAnsi="Arial" w:cs="Arial"/>
                <w:sz w:val="22"/>
                <w:szCs w:val="22"/>
              </w:rPr>
              <w:instrText xml:space="preserve"> FORMCHECKBOX </w:instrText>
            </w:r>
            <w:r w:rsidR="00005B36" w:rsidRPr="00ED2E66">
              <w:rPr>
                <w:rFonts w:ascii="Arial" w:eastAsia="Arial" w:hAnsi="Arial" w:cs="Arial"/>
                <w:sz w:val="22"/>
                <w:szCs w:val="22"/>
              </w:rPr>
            </w:r>
            <w:r w:rsidR="003677B5">
              <w:rPr>
                <w:rFonts w:ascii="Arial" w:eastAsia="Arial" w:hAnsi="Arial" w:cs="Arial"/>
                <w:sz w:val="22"/>
                <w:szCs w:val="22"/>
              </w:rPr>
              <w:fldChar w:fldCharType="separate"/>
            </w:r>
            <w:r w:rsidRPr="00ED2E66">
              <w:rPr>
                <w:rFonts w:ascii="Arial" w:eastAsia="Arial" w:hAnsi="Arial" w:cs="Arial"/>
                <w:sz w:val="22"/>
                <w:szCs w:val="22"/>
              </w:rPr>
              <w:fldChar w:fldCharType="end"/>
            </w:r>
            <w:r w:rsidRPr="00ED2E66">
              <w:rPr>
                <w:rFonts w:ascii="Arial" w:eastAsia="Arial" w:hAnsi="Arial" w:cs="Arial"/>
                <w:sz w:val="22"/>
                <w:szCs w:val="22"/>
              </w:rPr>
              <w:t xml:space="preserve"> Continuous Improvement</w:t>
            </w:r>
          </w:p>
        </w:tc>
      </w:tr>
      <w:tr w:rsidR="00B97697" w:rsidRPr="00572537" w14:paraId="79807352" w14:textId="77777777" w:rsidTr="00753EE6">
        <w:tc>
          <w:tcPr>
            <w:tcW w:w="9204"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2B7D231" w14:textId="77777777" w:rsidR="00FE7EE1" w:rsidRDefault="00FE7EE1" w:rsidP="006C2091">
            <w:pPr>
              <w:widowControl w:val="0"/>
              <w:spacing w:line="276" w:lineRule="auto"/>
              <w:rPr>
                <w:rFonts w:ascii="Arial" w:eastAsia="Arial" w:hAnsi="Arial" w:cs="Arial"/>
                <w:b/>
              </w:rPr>
            </w:pPr>
          </w:p>
          <w:p w14:paraId="3AD787C5" w14:textId="7B0C327D" w:rsidR="00B97697" w:rsidRPr="00572537" w:rsidRDefault="00B97697" w:rsidP="006C2091">
            <w:pPr>
              <w:widowControl w:val="0"/>
              <w:spacing w:line="276" w:lineRule="auto"/>
              <w:rPr>
                <w:rFonts w:ascii="Arial" w:eastAsia="Arial" w:hAnsi="Arial" w:cs="Arial"/>
                <w:b/>
              </w:rPr>
            </w:pPr>
            <w:r w:rsidRPr="00FE7EE1">
              <w:rPr>
                <w:rFonts w:ascii="Arial" w:eastAsia="Arial" w:hAnsi="Arial" w:cs="Arial"/>
                <w:b/>
              </w:rPr>
              <w:t xml:space="preserve">If more than one subject group applies, please add here: </w:t>
            </w:r>
            <w:r w:rsidRPr="00FE7EE1">
              <w:rPr>
                <w:rFonts w:ascii="Arial" w:eastAsia="Arial" w:hAnsi="Arial" w:cs="Arial"/>
                <w:b/>
              </w:rPr>
              <w:fldChar w:fldCharType="begin">
                <w:ffData>
                  <w:name w:val="Text3"/>
                  <w:enabled/>
                  <w:calcOnExit w:val="0"/>
                  <w:textInput/>
                </w:ffData>
              </w:fldChar>
            </w:r>
            <w:r w:rsidRPr="00FE7EE1">
              <w:rPr>
                <w:rFonts w:ascii="Arial" w:eastAsia="Arial" w:hAnsi="Arial" w:cs="Arial"/>
                <w:b/>
              </w:rPr>
              <w:instrText xml:space="preserve"> FORMTEXT </w:instrText>
            </w:r>
            <w:r w:rsidRPr="00FE7EE1">
              <w:rPr>
                <w:rFonts w:ascii="Arial" w:eastAsia="Arial" w:hAnsi="Arial" w:cs="Arial"/>
                <w:b/>
              </w:rPr>
            </w:r>
            <w:r w:rsidRPr="00FE7EE1">
              <w:rPr>
                <w:rFonts w:ascii="Arial" w:eastAsia="Arial" w:hAnsi="Arial" w:cs="Arial"/>
                <w:b/>
              </w:rPr>
              <w:fldChar w:fldCharType="separate"/>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Pr="00FE7EE1">
              <w:rPr>
                <w:rFonts w:ascii="Arial" w:eastAsia="Arial" w:hAnsi="Arial" w:cs="Arial"/>
                <w:b/>
              </w:rPr>
              <w:fldChar w:fldCharType="end"/>
            </w:r>
          </w:p>
        </w:tc>
      </w:tr>
    </w:tbl>
    <w:p w14:paraId="4FD4FA10" w14:textId="390EB99F" w:rsidR="00B97697" w:rsidRPr="00572537" w:rsidRDefault="00B97697" w:rsidP="00EC5BE2">
      <w:pPr>
        <w:keepNext/>
        <w:keepLines/>
        <w:rPr>
          <w:rFonts w:ascii="Arial" w:eastAsia="Arial" w:hAnsi="Arial" w:cs="Arial"/>
          <w:b/>
        </w:rPr>
      </w:pPr>
      <w:r w:rsidRPr="00572537">
        <w:rPr>
          <w:rFonts w:ascii="Arial" w:eastAsia="Arial" w:hAnsi="Arial" w:cs="Arial"/>
          <w:b/>
          <w:color w:val="FF0000"/>
        </w:rPr>
        <w:lastRenderedPageBreak/>
        <w:t xml:space="preserve">* </w:t>
      </w:r>
      <w:r w:rsidRPr="00572537">
        <w:rPr>
          <w:rFonts w:ascii="Arial" w:eastAsia="Arial" w:hAnsi="Arial" w:cs="Arial"/>
          <w:b/>
        </w:rPr>
        <w:t xml:space="preserve">Target Audience </w:t>
      </w:r>
      <w:r w:rsidRPr="00572537">
        <w:rPr>
          <w:rFonts w:ascii="Arial" w:eastAsia="Arial" w:hAnsi="Arial" w:cs="Arial"/>
          <w:bCs/>
        </w:rPr>
        <w:t>(choose one):</w:t>
      </w:r>
    </w:p>
    <w:bookmarkStart w:id="51" w:name="bookmark=id.1y810tw" w:colFirst="0" w:colLast="0"/>
    <w:bookmarkEnd w:id="51"/>
    <w:p w14:paraId="0790DC64" w14:textId="3F446C79" w:rsidR="00810022" w:rsidRPr="00572537" w:rsidRDefault="00B97697" w:rsidP="006A6217">
      <w:pPr>
        <w:keepNext/>
        <w:keepLines/>
        <w:spacing w:line="360" w:lineRule="auto"/>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00275C32" w:rsidRPr="00572537">
        <w:rPr>
          <w:rFonts w:ascii="Arial" w:eastAsia="Arial" w:hAnsi="Arial" w:cs="Arial"/>
        </w:rPr>
        <w:t>Executive</w:t>
      </w:r>
    </w:p>
    <w:p w14:paraId="2504B7A2" w14:textId="5237A963" w:rsidR="00B97697" w:rsidRPr="00572537" w:rsidRDefault="00B97697" w:rsidP="006A6217">
      <w:pPr>
        <w:keepNext/>
        <w:keepLines/>
        <w:spacing w:line="360" w:lineRule="auto"/>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Management</w:t>
      </w:r>
    </w:p>
    <w:bookmarkStart w:id="52" w:name="bookmark=id.2xcytpi" w:colFirst="0" w:colLast="0"/>
    <w:bookmarkEnd w:id="52"/>
    <w:p w14:paraId="5DCE5B45" w14:textId="5B49FE89" w:rsidR="00275C32" w:rsidRPr="00572537" w:rsidRDefault="00B97697" w:rsidP="006A6217">
      <w:pPr>
        <w:keepNext/>
        <w:keepLines/>
        <w:spacing w:line="360" w:lineRule="auto"/>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00275C32" w:rsidRPr="00572537">
        <w:rPr>
          <w:rFonts w:ascii="Arial" w:eastAsia="Arial" w:hAnsi="Arial" w:cs="Arial"/>
        </w:rPr>
        <w:t>Supervisor</w:t>
      </w:r>
      <w:r w:rsidRPr="00572537">
        <w:rPr>
          <w:rFonts w:ascii="Arial" w:eastAsia="Arial" w:hAnsi="Arial" w:cs="Arial"/>
        </w:rPr>
        <w:br/>
      </w:r>
      <w:bookmarkStart w:id="53" w:name="bookmark=id.1ci93xb" w:colFirst="0" w:colLast="0"/>
      <w:bookmarkEnd w:id="53"/>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00275C32" w:rsidRPr="00572537">
        <w:rPr>
          <w:rFonts w:ascii="Arial" w:eastAsia="Arial" w:hAnsi="Arial" w:cs="Arial"/>
        </w:rPr>
        <w:t>Engineering</w:t>
      </w:r>
    </w:p>
    <w:p w14:paraId="7B0600DB" w14:textId="158EB982" w:rsidR="00B97697" w:rsidRPr="00572537" w:rsidRDefault="00B97697" w:rsidP="006A6217">
      <w:pPr>
        <w:keepNext/>
        <w:keepLines/>
        <w:spacing w:line="360" w:lineRule="auto"/>
        <w:rPr>
          <w:rFonts w:ascii="Arial" w:eastAsia="Arial" w:hAnsi="Arial" w:cs="Arial"/>
        </w:rPr>
      </w:pPr>
      <w:r w:rsidRPr="00572537">
        <w:rPr>
          <w:rFonts w:ascii="Arial" w:eastAsia="Arial" w:hAnsi="Arial" w:cs="Arial"/>
        </w:rPr>
        <w:t xml:space="preserve">Other </w:t>
      </w:r>
      <w:r w:rsidRPr="00572537">
        <w:rPr>
          <w:rFonts w:ascii="Arial" w:eastAsia="Arial" w:hAnsi="Arial" w:cs="Arial"/>
        </w:rPr>
        <w:fldChar w:fldCharType="begin">
          <w:ffData>
            <w:name w:val="Text3"/>
            <w:enabled/>
            <w:calcOnExit w:val="0"/>
            <w:textInput/>
          </w:ffData>
        </w:fldChar>
      </w:r>
      <w:bookmarkStart w:id="54" w:name="Text3"/>
      <w:r w:rsidRPr="00572537">
        <w:rPr>
          <w:rFonts w:ascii="Arial" w:eastAsia="Arial" w:hAnsi="Arial" w:cs="Arial"/>
        </w:rPr>
        <w:instrText xml:space="preserve"> FORMTEXT </w:instrText>
      </w:r>
      <w:r w:rsidRPr="00572537">
        <w:rPr>
          <w:rFonts w:ascii="Arial" w:eastAsia="Arial" w:hAnsi="Arial" w:cs="Arial"/>
        </w:rPr>
      </w:r>
      <w:r w:rsidRPr="00572537">
        <w:rPr>
          <w:rFonts w:ascii="Arial" w:eastAsia="Arial" w:hAnsi="Arial" w:cs="Arial"/>
        </w:rPr>
        <w:fldChar w:fldCharType="separate"/>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Pr="00572537">
        <w:rPr>
          <w:rFonts w:ascii="Arial" w:eastAsia="Arial" w:hAnsi="Arial" w:cs="Arial"/>
        </w:rPr>
        <w:fldChar w:fldCharType="end"/>
      </w:r>
      <w:bookmarkEnd w:id="54"/>
    </w:p>
    <w:p w14:paraId="4E995906" w14:textId="77777777" w:rsidR="006E2EEE" w:rsidRDefault="006E2EEE" w:rsidP="00EC5BE2">
      <w:pPr>
        <w:rPr>
          <w:rFonts w:ascii="Arial" w:eastAsia="Arial" w:hAnsi="Arial" w:cs="Arial"/>
          <w:b/>
          <w:color w:val="FF0000"/>
        </w:rPr>
      </w:pPr>
    </w:p>
    <w:p w14:paraId="52701862" w14:textId="012048E6" w:rsidR="00EC5BE2" w:rsidRPr="00EC5BE2" w:rsidRDefault="006A6217" w:rsidP="00EC5BE2">
      <w:pPr>
        <w:rPr>
          <w:rFonts w:ascii="Arial" w:eastAsia="Arial" w:hAnsi="Arial" w:cs="Arial"/>
          <w:b/>
        </w:rPr>
      </w:pPr>
      <w:r w:rsidRPr="00572537">
        <w:rPr>
          <w:rFonts w:ascii="Arial" w:eastAsia="Arial" w:hAnsi="Arial" w:cs="Arial"/>
          <w:b/>
          <w:color w:val="FF0000"/>
        </w:rPr>
        <w:t xml:space="preserve">* </w:t>
      </w:r>
      <w:r w:rsidR="00EC5BE2" w:rsidRPr="00EC5BE2">
        <w:rPr>
          <w:rFonts w:ascii="Arial" w:eastAsia="Arial" w:hAnsi="Arial" w:cs="Arial"/>
          <w:b/>
        </w:rPr>
        <w:t>Presentation Type </w:t>
      </w:r>
    </w:p>
    <w:p w14:paraId="316436E0" w14:textId="3B515172" w:rsidR="00EC5BE2" w:rsidRPr="00EC5BE2" w:rsidRDefault="00EC5BE2" w:rsidP="008E18A0">
      <w:pPr>
        <w:spacing w:line="360" w:lineRule="auto"/>
        <w:textAlignment w:val="baseline"/>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EC5BE2">
        <w:rPr>
          <w:rFonts w:ascii="Arial" w:eastAsia="Arial" w:hAnsi="Arial" w:cs="Arial"/>
        </w:rPr>
        <w:t>In-person Keynote (20 minutes with 10 minutes Q&amp;A) </w:t>
      </w:r>
    </w:p>
    <w:p w14:paraId="6C9A0FF5" w14:textId="71B1344C" w:rsidR="00EC5BE2" w:rsidRPr="00EC5BE2" w:rsidRDefault="00EC5BE2" w:rsidP="008E18A0">
      <w:pPr>
        <w:spacing w:line="360" w:lineRule="auto"/>
        <w:textAlignment w:val="baseline"/>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EC5BE2">
        <w:rPr>
          <w:rFonts w:ascii="Arial" w:eastAsia="Arial" w:hAnsi="Arial" w:cs="Arial"/>
        </w:rPr>
        <w:t>In-person 45 minute session (30 minutes with 10 minutes Q&amp;A) </w:t>
      </w:r>
    </w:p>
    <w:p w14:paraId="6D630903" w14:textId="7653BBE4" w:rsidR="00EC5BE2" w:rsidRPr="00EC5BE2" w:rsidRDefault="00EC5BE2" w:rsidP="008E18A0">
      <w:pPr>
        <w:spacing w:line="360" w:lineRule="auto"/>
        <w:textAlignment w:val="baseline"/>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EC5BE2">
        <w:rPr>
          <w:rFonts w:ascii="Arial" w:eastAsia="Arial" w:hAnsi="Arial" w:cs="Arial"/>
        </w:rPr>
        <w:t>Online pre-recorded 45 minute session </w:t>
      </w:r>
    </w:p>
    <w:p w14:paraId="0B5D9E38" w14:textId="388DA02B" w:rsidR="00EC5BE2" w:rsidRPr="00572537" w:rsidRDefault="00EC5BE2" w:rsidP="008E18A0">
      <w:pPr>
        <w:spacing w:line="360" w:lineRule="auto"/>
        <w:textAlignment w:val="baseline"/>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EC5BE2">
        <w:rPr>
          <w:rFonts w:ascii="Arial" w:eastAsia="Arial" w:hAnsi="Arial" w:cs="Arial"/>
        </w:rPr>
        <w:t>In-person 1/2 day workshop </w:t>
      </w:r>
    </w:p>
    <w:p w14:paraId="09297BFF" w14:textId="25B1F2BD" w:rsidR="00F85C5D" w:rsidRPr="00EC5BE2" w:rsidRDefault="00F85C5D" w:rsidP="008E18A0">
      <w:pPr>
        <w:spacing w:line="360" w:lineRule="auto"/>
        <w:textAlignment w:val="baseline"/>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Online</w:t>
      </w:r>
      <w:r w:rsidRPr="00EC5BE2">
        <w:rPr>
          <w:rFonts w:ascii="Arial" w:eastAsia="Arial" w:hAnsi="Arial" w:cs="Arial"/>
        </w:rPr>
        <w:t xml:space="preserve"> 1/2 day workshop </w:t>
      </w:r>
    </w:p>
    <w:p w14:paraId="0DBC0428" w14:textId="184688FB" w:rsidR="00E35B6D" w:rsidRDefault="00EC5BE2" w:rsidP="00E35B6D">
      <w:pPr>
        <w:spacing w:line="360" w:lineRule="auto"/>
        <w:textAlignment w:val="baseline"/>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EC5BE2">
        <w:rPr>
          <w:rFonts w:ascii="Arial" w:eastAsia="Arial" w:hAnsi="Arial" w:cs="Arial"/>
        </w:rPr>
        <w:t>In-person full-day workshop</w:t>
      </w:r>
    </w:p>
    <w:p w14:paraId="4C88F8DF" w14:textId="77777777" w:rsidR="00E35B6D" w:rsidRDefault="00E35B6D" w:rsidP="00E35B6D">
      <w:pPr>
        <w:spacing w:line="360" w:lineRule="auto"/>
        <w:textAlignment w:val="baseline"/>
        <w:rPr>
          <w:rFonts w:ascii="Arial" w:eastAsia="Arial" w:hAnsi="Arial" w:cs="Arial"/>
        </w:rPr>
      </w:pPr>
    </w:p>
    <w:p w14:paraId="3FC1FCC8" w14:textId="00F83153" w:rsidR="00E35B6D" w:rsidRPr="00E35B6D" w:rsidRDefault="00E35B6D" w:rsidP="00E35B6D">
      <w:pPr>
        <w:spacing w:line="360" w:lineRule="auto"/>
        <w:textAlignment w:val="baseline"/>
        <w:rPr>
          <w:rFonts w:ascii="Arial" w:eastAsia="Arial" w:hAnsi="Arial" w:cs="Arial"/>
          <w:lang w:val="en-US"/>
        </w:rPr>
      </w:pPr>
      <w:r w:rsidRPr="00572537">
        <w:rPr>
          <w:rFonts w:ascii="Arial" w:eastAsia="Arial" w:hAnsi="Arial" w:cs="Arial"/>
          <w:b/>
          <w:color w:val="FF0000"/>
        </w:rPr>
        <w:t xml:space="preserve">* </w:t>
      </w:r>
      <w:r w:rsidRPr="00E35B6D">
        <w:rPr>
          <w:rFonts w:ascii="Arial" w:eastAsia="Arial" w:hAnsi="Arial" w:cs="Arial"/>
          <w:b/>
          <w:lang w:val="en-US"/>
        </w:rPr>
        <w:t>Format that your presentation could be presented in (if need be) *</w:t>
      </w:r>
    </w:p>
    <w:p w14:paraId="2EBABB8E" w14:textId="1137F8FD" w:rsidR="00E35B6D" w:rsidRPr="00572537" w:rsidRDefault="00E35B6D" w:rsidP="00E35B6D">
      <w:pPr>
        <w:keepNext/>
        <w:keepLines/>
        <w:spacing w:line="360" w:lineRule="auto"/>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E35B6D">
        <w:rPr>
          <w:rFonts w:ascii="Arial" w:eastAsia="Arial" w:hAnsi="Arial" w:cs="Arial"/>
        </w:rPr>
        <w:t>Only online</w:t>
      </w:r>
    </w:p>
    <w:p w14:paraId="4CBA06AF" w14:textId="5EF04779" w:rsidR="00E35B6D" w:rsidRPr="00572537" w:rsidRDefault="00E35B6D" w:rsidP="00E35B6D">
      <w:pPr>
        <w:keepNext/>
        <w:keepLines/>
        <w:spacing w:line="360" w:lineRule="auto"/>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E35B6D">
        <w:rPr>
          <w:rFonts w:ascii="Arial" w:eastAsia="Arial" w:hAnsi="Arial" w:cs="Arial"/>
        </w:rPr>
        <w:t>Only in-person</w:t>
      </w:r>
    </w:p>
    <w:p w14:paraId="279181FA" w14:textId="76E0F05B" w:rsidR="008E18A0" w:rsidRPr="00E35B6D" w:rsidRDefault="00E35B6D" w:rsidP="00E35B6D">
      <w:pPr>
        <w:shd w:val="clear" w:color="auto" w:fill="FFFFFF"/>
        <w:spacing w:after="150"/>
        <w:rPr>
          <w:rFonts w:ascii="Open Sans" w:hAnsi="Open Sans" w:cs="Open Sans"/>
          <w:color w:val="333333"/>
          <w:sz w:val="21"/>
          <w:szCs w:val="21"/>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E35B6D">
        <w:rPr>
          <w:rFonts w:ascii="Arial" w:eastAsia="Arial" w:hAnsi="Arial" w:cs="Arial"/>
        </w:rPr>
        <w:t>I could be flexible but prefer what I selected above</w:t>
      </w:r>
      <w:r w:rsidRPr="00572537">
        <w:rPr>
          <w:rFonts w:ascii="Arial" w:eastAsia="Arial" w:hAnsi="Arial" w:cs="Arial"/>
        </w:rPr>
        <w:br/>
      </w:r>
    </w:p>
    <w:p w14:paraId="5BDD7CA7" w14:textId="77777777" w:rsidR="008E18A0" w:rsidRPr="008E18A0" w:rsidRDefault="008E18A0" w:rsidP="008E18A0">
      <w:pPr>
        <w:textAlignment w:val="baseline"/>
        <w:rPr>
          <w:rFonts w:ascii="Arial" w:eastAsia="Arial" w:hAnsi="Arial" w:cs="Arial"/>
          <w:b/>
        </w:rPr>
      </w:pPr>
      <w:r w:rsidRPr="008E18A0">
        <w:rPr>
          <w:rFonts w:ascii="Arial" w:eastAsia="Arial" w:hAnsi="Arial" w:cs="Arial"/>
          <w:b/>
        </w:rPr>
        <w:t>Is this a case study? *</w:t>
      </w:r>
    </w:p>
    <w:p w14:paraId="5B03ED41" w14:textId="5EA5EFD0" w:rsidR="008E18A0" w:rsidRPr="008E18A0" w:rsidRDefault="008E18A0" w:rsidP="008E18A0">
      <w:pPr>
        <w:spacing w:line="360" w:lineRule="auto"/>
        <w:textAlignment w:val="baseline"/>
        <w:rPr>
          <w:rFonts w:ascii="Arial" w:eastAsia="Arial" w:hAnsi="Arial" w:cs="Arial"/>
          <w:b/>
          <w:bCs/>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8E18A0">
        <w:rPr>
          <w:rFonts w:ascii="Arial" w:eastAsia="Arial" w:hAnsi="Arial" w:cs="Arial"/>
          <w:b/>
          <w:bCs/>
        </w:rPr>
        <w:t>No </w:t>
      </w:r>
    </w:p>
    <w:p w14:paraId="40B1C79B" w14:textId="2928AFD6" w:rsidR="008E18A0" w:rsidRPr="008E18A0" w:rsidRDefault="008E18A0" w:rsidP="008E18A0">
      <w:pPr>
        <w:spacing w:line="360" w:lineRule="auto"/>
        <w:textAlignment w:val="baseline"/>
        <w:rPr>
          <w:rFonts w:ascii="Arial" w:eastAsia="Arial" w:hAnsi="Arial" w:cs="Arial"/>
          <w:b/>
          <w:bCs/>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8E18A0">
        <w:rPr>
          <w:rFonts w:ascii="Arial" w:eastAsia="Arial" w:hAnsi="Arial" w:cs="Arial"/>
          <w:b/>
          <w:bCs/>
        </w:rPr>
        <w:t>Yes </w:t>
      </w:r>
    </w:p>
    <w:p w14:paraId="7F435BD9" w14:textId="77777777" w:rsidR="008E18A0" w:rsidRPr="00833558" w:rsidRDefault="008E18A0" w:rsidP="008E18A0">
      <w:pPr>
        <w:textAlignment w:val="baseline"/>
        <w:rPr>
          <w:rFonts w:ascii="Arial" w:eastAsia="Arial" w:hAnsi="Arial" w:cs="Arial"/>
          <w:color w:val="666666"/>
          <w:sz w:val="20"/>
          <w:szCs w:val="20"/>
        </w:rPr>
      </w:pPr>
      <w:r w:rsidRPr="00833558">
        <w:rPr>
          <w:rFonts w:ascii="Arial" w:eastAsia="Arial" w:hAnsi="Arial" w:cs="Arial"/>
          <w:color w:val="666666"/>
          <w:sz w:val="20"/>
          <w:szCs w:val="20"/>
        </w:rPr>
        <w:t>A case study is defined as a presentation grounded in a knowledge framework being applied in a real life situation, and includes information about the pitfalls, challenges and benefits of the implementation process.</w:t>
      </w:r>
    </w:p>
    <w:p w14:paraId="56278C2A" w14:textId="6334C74C" w:rsidR="008E18A0" w:rsidRPr="00833558" w:rsidRDefault="008E18A0" w:rsidP="008E18A0">
      <w:pPr>
        <w:textAlignment w:val="baseline"/>
        <w:rPr>
          <w:rFonts w:ascii="Arial" w:eastAsia="Arial" w:hAnsi="Arial" w:cs="Arial"/>
          <w:color w:val="666666"/>
          <w:sz w:val="20"/>
          <w:szCs w:val="20"/>
        </w:rPr>
      </w:pPr>
      <w:r w:rsidRPr="00833558">
        <w:rPr>
          <w:rFonts w:ascii="Arial" w:eastAsia="Arial" w:hAnsi="Arial" w:cs="Arial"/>
          <w:color w:val="666666"/>
          <w:sz w:val="20"/>
          <w:szCs w:val="20"/>
        </w:rPr>
        <w:t>A non-case study presentation is instructional; and gives information about a theory, knowledge framework or solution without significant reference to a specific applied case.</w:t>
      </w:r>
    </w:p>
    <w:p w14:paraId="2DBAA13F" w14:textId="53BF78D7" w:rsidR="008E18A0" w:rsidRPr="00833558" w:rsidRDefault="008E18A0" w:rsidP="00F85C5D">
      <w:pPr>
        <w:textAlignment w:val="baseline"/>
        <w:rPr>
          <w:rFonts w:ascii="Arial" w:eastAsia="Arial" w:hAnsi="Arial" w:cs="Arial"/>
          <w:color w:val="666666"/>
          <w:sz w:val="20"/>
          <w:szCs w:val="20"/>
        </w:rPr>
      </w:pPr>
      <w:r w:rsidRPr="00833558">
        <w:rPr>
          <w:rFonts w:ascii="Arial" w:eastAsia="Arial" w:hAnsi="Arial" w:cs="Arial"/>
          <w:color w:val="666666"/>
          <w:sz w:val="20"/>
          <w:szCs w:val="20"/>
        </w:rPr>
        <w:t>We welcome both types of presentations.</w:t>
      </w:r>
    </w:p>
    <w:p w14:paraId="53B2502B" w14:textId="77777777" w:rsidR="00161450" w:rsidRPr="00572537" w:rsidRDefault="00161450" w:rsidP="00F85C5D">
      <w:pPr>
        <w:textAlignment w:val="baseline"/>
        <w:rPr>
          <w:rFonts w:ascii="Arial" w:eastAsia="Arial" w:hAnsi="Arial" w:cs="Arial"/>
          <w:color w:val="666666"/>
        </w:rPr>
      </w:pPr>
    </w:p>
    <w:p w14:paraId="117B21D4" w14:textId="67FD6EC1" w:rsidR="00161450" w:rsidRDefault="00161450" w:rsidP="00161450">
      <w:pPr>
        <w:rPr>
          <w:rFonts w:ascii="Arial" w:eastAsia="Arial" w:hAnsi="Arial" w:cs="Arial"/>
          <w:b/>
        </w:rPr>
      </w:pPr>
      <w:r w:rsidRPr="00572537">
        <w:rPr>
          <w:rFonts w:ascii="Arial" w:eastAsia="Arial" w:hAnsi="Arial" w:cs="Arial"/>
          <w:b/>
          <w:color w:val="FF0000"/>
        </w:rPr>
        <w:t xml:space="preserve">* </w:t>
      </w:r>
      <w:r w:rsidRPr="00572537">
        <w:rPr>
          <w:rFonts w:ascii="Arial" w:eastAsia="Arial" w:hAnsi="Arial" w:cs="Arial"/>
          <w:b/>
        </w:rPr>
        <w:t>Is this the first time you are presenting this content?</w:t>
      </w:r>
    </w:p>
    <w:p w14:paraId="59B06ECB" w14:textId="0EDFDE4C" w:rsidR="005F030E" w:rsidRPr="008E18A0" w:rsidRDefault="005F030E" w:rsidP="005F030E">
      <w:pPr>
        <w:spacing w:line="360" w:lineRule="auto"/>
        <w:textAlignment w:val="baseline"/>
        <w:rPr>
          <w:rFonts w:ascii="Arial" w:eastAsia="Arial" w:hAnsi="Arial" w:cs="Arial"/>
          <w:b/>
          <w:bCs/>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8E18A0">
        <w:rPr>
          <w:rFonts w:ascii="Arial" w:eastAsia="Arial" w:hAnsi="Arial" w:cs="Arial"/>
          <w:b/>
          <w:bCs/>
        </w:rPr>
        <w:t>No </w:t>
      </w:r>
    </w:p>
    <w:p w14:paraId="3FD5238F" w14:textId="1EE84F84" w:rsidR="005F030E" w:rsidRPr="005F030E" w:rsidRDefault="005F030E" w:rsidP="005F030E">
      <w:pPr>
        <w:spacing w:line="360" w:lineRule="auto"/>
        <w:textAlignment w:val="baseline"/>
        <w:rPr>
          <w:rFonts w:ascii="Arial" w:eastAsia="Arial" w:hAnsi="Arial" w:cs="Arial"/>
          <w:b/>
          <w:bCs/>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8E18A0">
        <w:rPr>
          <w:rFonts w:ascii="Arial" w:eastAsia="Arial" w:hAnsi="Arial" w:cs="Arial"/>
          <w:b/>
          <w:bCs/>
        </w:rPr>
        <w:t>Yes </w:t>
      </w:r>
    </w:p>
    <w:p w14:paraId="099CE158" w14:textId="5C8C3AE6" w:rsidR="002645E5" w:rsidRPr="00572537" w:rsidRDefault="002645E5" w:rsidP="002645E5">
      <w:pPr>
        <w:rPr>
          <w:rFonts w:ascii="Arial" w:eastAsia="Arial" w:hAnsi="Arial" w:cs="Arial"/>
        </w:rPr>
      </w:pPr>
      <w:r w:rsidRPr="00572537">
        <w:rPr>
          <w:rFonts w:ascii="Arial" w:eastAsia="Arial" w:hAnsi="Arial" w:cs="Arial"/>
          <w:b/>
        </w:rPr>
        <w:t xml:space="preserve">If this content has been presented before, please provide some information and context </w:t>
      </w:r>
      <w:r w:rsidRPr="00572537">
        <w:rPr>
          <w:rFonts w:ascii="Arial" w:eastAsia="Arial" w:hAnsi="Arial" w:cs="Arial"/>
          <w:b/>
        </w:rPr>
        <w:fldChar w:fldCharType="begin">
          <w:ffData>
            <w:name w:val="Text4"/>
            <w:enabled/>
            <w:calcOnExit w:val="0"/>
            <w:textInput/>
          </w:ffData>
        </w:fldChar>
      </w:r>
      <w:bookmarkStart w:id="55" w:name="Text4"/>
      <w:r w:rsidRPr="00572537">
        <w:rPr>
          <w:rFonts w:ascii="Arial" w:eastAsia="Arial" w:hAnsi="Arial" w:cs="Arial"/>
          <w:b/>
        </w:rPr>
        <w:instrText xml:space="preserve"> FORMTEXT </w:instrText>
      </w:r>
      <w:r w:rsidRPr="00572537">
        <w:rPr>
          <w:rFonts w:ascii="Arial" w:eastAsia="Arial" w:hAnsi="Arial" w:cs="Arial"/>
          <w:b/>
        </w:rPr>
      </w:r>
      <w:r w:rsidRPr="00572537">
        <w:rPr>
          <w:rFonts w:ascii="Arial" w:eastAsia="Arial" w:hAnsi="Arial" w:cs="Arial"/>
          <w:b/>
        </w:rPr>
        <w:fldChar w:fldCharType="separate"/>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00005B36">
        <w:rPr>
          <w:rFonts w:ascii="Arial" w:eastAsia="Arial" w:hAnsi="Arial" w:cs="Arial"/>
          <w:b/>
          <w:noProof/>
        </w:rPr>
        <w:t> </w:t>
      </w:r>
      <w:r w:rsidRPr="00572537">
        <w:rPr>
          <w:rFonts w:ascii="Arial" w:eastAsia="Arial" w:hAnsi="Arial" w:cs="Arial"/>
          <w:b/>
        </w:rPr>
        <w:fldChar w:fldCharType="end"/>
      </w:r>
      <w:bookmarkEnd w:id="55"/>
      <w:r w:rsidRPr="00572537">
        <w:rPr>
          <w:rFonts w:ascii="Arial" w:eastAsia="Arial" w:hAnsi="Arial" w:cs="Arial"/>
        </w:rPr>
        <w:t xml:space="preserve"> </w:t>
      </w:r>
      <w:bookmarkStart w:id="56" w:name="bookmark=id.1hmsyys" w:colFirst="0" w:colLast="0"/>
      <w:bookmarkEnd w:id="56"/>
      <w:r w:rsidRPr="00572537">
        <w:rPr>
          <w:rFonts w:ascii="Arial" w:eastAsia="Arial" w:hAnsi="Arial" w:cs="Arial"/>
        </w:rPr>
        <w:t>     </w:t>
      </w:r>
    </w:p>
    <w:p w14:paraId="5793A03D" w14:textId="77777777" w:rsidR="00F85C5D" w:rsidRPr="00572537" w:rsidRDefault="00F85C5D" w:rsidP="00F85C5D">
      <w:pPr>
        <w:textAlignment w:val="baseline"/>
        <w:rPr>
          <w:rFonts w:ascii="Arial" w:eastAsia="Arial" w:hAnsi="Arial" w:cs="Arial"/>
        </w:rPr>
      </w:pPr>
    </w:p>
    <w:p w14:paraId="305BDC1A" w14:textId="77777777" w:rsidR="00B97697" w:rsidRPr="00572537" w:rsidRDefault="00B97697" w:rsidP="00B97697">
      <w:pPr>
        <w:keepNext/>
        <w:keepLines/>
        <w:rPr>
          <w:rFonts w:ascii="Arial" w:eastAsia="Arial" w:hAnsi="Arial" w:cs="Arial"/>
          <w:b/>
        </w:rPr>
      </w:pPr>
      <w:r w:rsidRPr="00572537">
        <w:rPr>
          <w:rFonts w:ascii="Arial" w:eastAsia="Arial" w:hAnsi="Arial" w:cs="Arial"/>
          <w:b/>
          <w:color w:val="FF0000"/>
        </w:rPr>
        <w:lastRenderedPageBreak/>
        <w:t xml:space="preserve">* </w:t>
      </w:r>
      <w:r w:rsidRPr="00572537">
        <w:rPr>
          <w:rFonts w:ascii="Arial" w:eastAsia="Arial" w:hAnsi="Arial" w:cs="Arial"/>
          <w:b/>
        </w:rPr>
        <w:t>The presenter represents what type of organization</w:t>
      </w:r>
    </w:p>
    <w:bookmarkStart w:id="57" w:name="bookmark=id.ihv636" w:colFirst="0" w:colLast="0"/>
    <w:bookmarkEnd w:id="57"/>
    <w:p w14:paraId="4F17A5BD" w14:textId="04433154" w:rsidR="00B97697" w:rsidRPr="00572537" w:rsidRDefault="00B97697" w:rsidP="008E18A0">
      <w:pPr>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Service Provider / Consultant </w:t>
      </w:r>
    </w:p>
    <w:bookmarkStart w:id="58" w:name="bookmark=id.32hioqz" w:colFirst="0" w:colLast="0"/>
    <w:bookmarkEnd w:id="58"/>
    <w:p w14:paraId="6ADE3AF3" w14:textId="384EF2A0" w:rsidR="004214F7" w:rsidRPr="00572537" w:rsidRDefault="00B97697" w:rsidP="004214F7">
      <w:pPr>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Asset Owning Company</w:t>
      </w:r>
    </w:p>
    <w:p w14:paraId="0D7B6828" w14:textId="0980A0F5" w:rsidR="00C135FF" w:rsidRDefault="008138AD" w:rsidP="00C135FF">
      <w:pPr>
        <w:rPr>
          <w:rFonts w:ascii="Arial" w:eastAsia="Arial" w:hAnsi="Arial" w:cs="Arial"/>
        </w:rPr>
      </w:pPr>
      <w:r w:rsidRPr="00572537">
        <w:rPr>
          <w:rFonts w:ascii="Arial" w:eastAsia="Arial" w:hAnsi="Arial" w:cs="Arial"/>
        </w:rPr>
        <w:t xml:space="preserve">Other </w:t>
      </w:r>
      <w:r w:rsidRPr="00572537">
        <w:rPr>
          <w:rFonts w:ascii="Arial" w:eastAsia="Arial" w:hAnsi="Arial" w:cs="Arial"/>
        </w:rPr>
        <w:fldChar w:fldCharType="begin">
          <w:ffData>
            <w:name w:val="Text3"/>
            <w:enabled/>
            <w:calcOnExit w:val="0"/>
            <w:textInput/>
          </w:ffData>
        </w:fldChar>
      </w:r>
      <w:r w:rsidRPr="00572537">
        <w:rPr>
          <w:rFonts w:ascii="Arial" w:eastAsia="Arial" w:hAnsi="Arial" w:cs="Arial"/>
        </w:rPr>
        <w:instrText xml:space="preserve"> FORMTEXT </w:instrText>
      </w:r>
      <w:r w:rsidRPr="00572537">
        <w:rPr>
          <w:rFonts w:ascii="Arial" w:eastAsia="Arial" w:hAnsi="Arial" w:cs="Arial"/>
        </w:rPr>
      </w:r>
      <w:r w:rsidRPr="00572537">
        <w:rPr>
          <w:rFonts w:ascii="Arial" w:eastAsia="Arial" w:hAnsi="Arial" w:cs="Arial"/>
        </w:rPr>
        <w:fldChar w:fldCharType="separate"/>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Pr="00572537">
        <w:rPr>
          <w:rFonts w:ascii="Arial" w:eastAsia="Arial" w:hAnsi="Arial" w:cs="Arial"/>
        </w:rPr>
        <w:fldChar w:fldCharType="end"/>
      </w:r>
    </w:p>
    <w:p w14:paraId="38BD5626" w14:textId="77777777" w:rsidR="00C135FF" w:rsidRPr="00C135FF" w:rsidRDefault="00C135FF" w:rsidP="00C135FF">
      <w:pPr>
        <w:rPr>
          <w:rFonts w:ascii="Arial" w:eastAsia="Arial" w:hAnsi="Arial" w:cs="Arial"/>
        </w:rPr>
      </w:pPr>
    </w:p>
    <w:p w14:paraId="1BF6F96F" w14:textId="2E4E50B8" w:rsidR="004214F7" w:rsidRPr="00572537" w:rsidRDefault="004214F7" w:rsidP="004214F7">
      <w:pPr>
        <w:keepNext/>
        <w:keepLines/>
        <w:rPr>
          <w:rFonts w:ascii="Arial" w:eastAsia="Arial" w:hAnsi="Arial" w:cs="Arial"/>
          <w:b/>
        </w:rPr>
      </w:pPr>
      <w:r w:rsidRPr="00572537">
        <w:rPr>
          <w:rFonts w:ascii="Arial" w:eastAsia="Arial" w:hAnsi="Arial" w:cs="Arial"/>
          <w:b/>
          <w:color w:val="FF0000"/>
        </w:rPr>
        <w:t xml:space="preserve">* </w:t>
      </w:r>
      <w:r w:rsidR="005E02E3" w:rsidRPr="00572537">
        <w:rPr>
          <w:rFonts w:ascii="Arial" w:eastAsia="Arial" w:hAnsi="Arial" w:cs="Arial"/>
          <w:b/>
          <w:bCs/>
        </w:rPr>
        <w:t>Presentation Experience</w:t>
      </w:r>
    </w:p>
    <w:p w14:paraId="233325A5" w14:textId="7B1A6371" w:rsidR="005E02E3" w:rsidRPr="00572537" w:rsidRDefault="004214F7" w:rsidP="005E02E3">
      <w:pPr>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005E02E3" w:rsidRPr="00572537">
        <w:rPr>
          <w:rFonts w:ascii="Arial" w:eastAsia="Arial" w:hAnsi="Arial" w:cs="Arial"/>
        </w:rPr>
        <w:t>First Time Ever </w:t>
      </w:r>
    </w:p>
    <w:p w14:paraId="7C37F9D6" w14:textId="6744B1AA" w:rsidR="005E02E3" w:rsidRPr="005E02E3" w:rsidRDefault="005E02E3" w:rsidP="005E02E3">
      <w:pPr>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E02E3">
        <w:rPr>
          <w:rFonts w:ascii="Arial" w:eastAsia="Arial" w:hAnsi="Arial" w:cs="Arial"/>
        </w:rPr>
        <w:t xml:space="preserve"> First Public </w:t>
      </w:r>
    </w:p>
    <w:p w14:paraId="0A789137" w14:textId="064DD91B" w:rsidR="005E02E3" w:rsidRPr="005E02E3" w:rsidRDefault="005E02E3" w:rsidP="005E02E3">
      <w:pPr>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5E02E3">
        <w:rPr>
          <w:rFonts w:ascii="Arial" w:eastAsia="Arial" w:hAnsi="Arial" w:cs="Arial"/>
        </w:rPr>
        <w:t>Gaining Experience </w:t>
      </w:r>
    </w:p>
    <w:p w14:paraId="4E6791DE" w14:textId="41935268" w:rsidR="005E02E3" w:rsidRPr="005E02E3" w:rsidRDefault="005E02E3" w:rsidP="005E02E3">
      <w:pPr>
        <w:rPr>
          <w:rFonts w:ascii="Arial" w:eastAsia="Arial" w:hAnsi="Arial" w:cs="Arial"/>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5E02E3">
        <w:rPr>
          <w:rFonts w:ascii="Arial" w:eastAsia="Arial" w:hAnsi="Arial" w:cs="Arial"/>
        </w:rPr>
        <w:t>Experienced</w:t>
      </w:r>
    </w:p>
    <w:p w14:paraId="47B4C529" w14:textId="7653D5E6" w:rsidR="00B97697" w:rsidRPr="00572537" w:rsidRDefault="00B97697" w:rsidP="005E02E3">
      <w:pPr>
        <w:rPr>
          <w:rFonts w:ascii="Arial" w:eastAsia="Arial" w:hAnsi="Arial" w:cs="Arial"/>
          <w:color w:val="FF0000"/>
        </w:rPr>
      </w:pPr>
    </w:p>
    <w:p w14:paraId="7CFC882A" w14:textId="1FDDABFC" w:rsidR="00B97697" w:rsidRPr="00572537" w:rsidRDefault="00B97697" w:rsidP="00B97697">
      <w:pPr>
        <w:rPr>
          <w:rFonts w:ascii="Arial" w:eastAsia="Arial" w:hAnsi="Arial" w:cs="Arial"/>
          <w:color w:val="FF0000"/>
        </w:rPr>
      </w:pPr>
      <w:r w:rsidRPr="00572537">
        <w:rPr>
          <w:rFonts w:ascii="Arial" w:eastAsia="Arial" w:hAnsi="Arial" w:cs="Arial"/>
          <w:color w:val="FF0000"/>
        </w:rPr>
        <w:t xml:space="preserve">* </w:t>
      </w:r>
      <w:r w:rsidRPr="00572537">
        <w:rPr>
          <w:rFonts w:ascii="Arial" w:eastAsia="Arial" w:hAnsi="Arial" w:cs="Arial"/>
          <w:b/>
        </w:rPr>
        <w:t xml:space="preserve">Please add a few words about your presentation experience. Add NA if this is your first time presenting </w:t>
      </w:r>
      <w:r w:rsidRPr="00572537">
        <w:rPr>
          <w:rFonts w:ascii="Arial" w:eastAsia="Arial" w:hAnsi="Arial" w:cs="Arial"/>
        </w:rPr>
        <w:fldChar w:fldCharType="begin">
          <w:ffData>
            <w:name w:val="Text5"/>
            <w:enabled/>
            <w:calcOnExit w:val="0"/>
            <w:textInput/>
          </w:ffData>
        </w:fldChar>
      </w:r>
      <w:bookmarkStart w:id="59" w:name="Text5"/>
      <w:r w:rsidRPr="00572537">
        <w:rPr>
          <w:rFonts w:ascii="Arial" w:eastAsia="Arial" w:hAnsi="Arial" w:cs="Arial"/>
        </w:rPr>
        <w:instrText xml:space="preserve"> FORMTEXT </w:instrText>
      </w:r>
      <w:r w:rsidRPr="00572537">
        <w:rPr>
          <w:rFonts w:ascii="Arial" w:eastAsia="Arial" w:hAnsi="Arial" w:cs="Arial"/>
        </w:rPr>
      </w:r>
      <w:r w:rsidRPr="00572537">
        <w:rPr>
          <w:rFonts w:ascii="Arial" w:eastAsia="Arial" w:hAnsi="Arial" w:cs="Arial"/>
        </w:rPr>
        <w:fldChar w:fldCharType="separate"/>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00005B36">
        <w:rPr>
          <w:rFonts w:ascii="Arial" w:eastAsia="Arial" w:hAnsi="Arial" w:cs="Arial"/>
          <w:noProof/>
        </w:rPr>
        <w:t> </w:t>
      </w:r>
      <w:r w:rsidRPr="00572537">
        <w:rPr>
          <w:rFonts w:ascii="Arial" w:eastAsia="Arial" w:hAnsi="Arial" w:cs="Arial"/>
        </w:rPr>
        <w:fldChar w:fldCharType="end"/>
      </w:r>
      <w:bookmarkEnd w:id="59"/>
    </w:p>
    <w:p w14:paraId="5A2AC794" w14:textId="77777777" w:rsidR="00D07C23" w:rsidRPr="00D07C23" w:rsidRDefault="00D07C23" w:rsidP="00D07C23">
      <w:pPr>
        <w:rPr>
          <w:rFonts w:ascii="Arial" w:hAnsi="Arial" w:cs="Arial"/>
        </w:rPr>
      </w:pPr>
      <w:r w:rsidRPr="00D07C23">
        <w:rPr>
          <w:rFonts w:ascii="Arial" w:eastAsia="Arial" w:hAnsi="Arial" w:cs="Arial"/>
          <w:color w:val="666666"/>
        </w:rPr>
        <w:t>Is there any online video or samples of your presentations? If so, please share a link in the field above.</w:t>
      </w:r>
    </w:p>
    <w:p w14:paraId="7F009E07" w14:textId="77777777" w:rsidR="00B97697" w:rsidRPr="00572537" w:rsidRDefault="00B97697" w:rsidP="00B97697">
      <w:pPr>
        <w:rPr>
          <w:rFonts w:ascii="Arial" w:eastAsia="Arial" w:hAnsi="Arial" w:cs="Arial"/>
          <w:color w:val="A6A6A6"/>
        </w:rPr>
      </w:pPr>
    </w:p>
    <w:p w14:paraId="55BB6C9A" w14:textId="77777777" w:rsidR="00B97697" w:rsidRPr="00572537" w:rsidRDefault="00B97697" w:rsidP="00B97697">
      <w:pPr>
        <w:shd w:val="clear" w:color="auto" w:fill="FFFFFF"/>
        <w:rPr>
          <w:rFonts w:ascii="Arial" w:eastAsia="Arial" w:hAnsi="Arial" w:cs="Arial"/>
          <w:b/>
        </w:rPr>
      </w:pPr>
      <w:r w:rsidRPr="00572537">
        <w:rPr>
          <w:rFonts w:ascii="Arial" w:eastAsia="Arial" w:hAnsi="Arial" w:cs="Arial"/>
          <w:color w:val="FF0000"/>
        </w:rPr>
        <w:t xml:space="preserve">* </w:t>
      </w:r>
      <w:r w:rsidRPr="00572537">
        <w:rPr>
          <w:rFonts w:ascii="Arial" w:eastAsia="Arial" w:hAnsi="Arial" w:cs="Arial"/>
          <w:b/>
        </w:rPr>
        <w:t>Would you like to book a 1 on 1 practice session?</w:t>
      </w:r>
    </w:p>
    <w:p w14:paraId="124225BE" w14:textId="1898F7EC" w:rsidR="00B97697" w:rsidRPr="00572537" w:rsidRDefault="00B97697" w:rsidP="00480D1B">
      <w:pPr>
        <w:shd w:val="clear" w:color="auto" w:fill="FFFFFF"/>
        <w:rPr>
          <w:rFonts w:ascii="Arial" w:hAnsi="Arial" w:cs="Arial"/>
          <w:color w:val="333333"/>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572537">
        <w:rPr>
          <w:rFonts w:ascii="Arial" w:hAnsi="Arial" w:cs="Arial"/>
          <w:color w:val="333333"/>
        </w:rPr>
        <w:t>Yes - I will email events@pemac.org to book a time</w:t>
      </w:r>
    </w:p>
    <w:p w14:paraId="0EAE9CAE" w14:textId="2849257A" w:rsidR="00B97697" w:rsidRPr="00572537" w:rsidRDefault="00B97697" w:rsidP="00480D1B">
      <w:pPr>
        <w:shd w:val="clear" w:color="auto" w:fill="FFFFFF"/>
        <w:spacing w:line="276" w:lineRule="auto"/>
        <w:rPr>
          <w:rFonts w:ascii="Arial" w:hAnsi="Arial" w:cs="Arial"/>
          <w:color w:val="333333"/>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572537">
        <w:rPr>
          <w:rFonts w:ascii="Arial" w:hAnsi="Arial" w:cs="Arial"/>
          <w:color w:val="333333"/>
        </w:rPr>
        <w:t>No - The orientation session will be enough</w:t>
      </w:r>
    </w:p>
    <w:p w14:paraId="60F372F2" w14:textId="3A3E96A5" w:rsidR="00B97697" w:rsidRDefault="00572537" w:rsidP="00572537">
      <w:pPr>
        <w:rPr>
          <w:rFonts w:ascii="Arial" w:hAnsi="Arial" w:cs="Arial"/>
          <w:color w:val="666666"/>
          <w:sz w:val="20"/>
          <w:szCs w:val="20"/>
          <w:shd w:val="clear" w:color="auto" w:fill="FFFFFF"/>
        </w:rPr>
      </w:pPr>
      <w:r w:rsidRPr="00572537">
        <w:rPr>
          <w:rFonts w:ascii="Arial" w:hAnsi="Arial" w:cs="Arial"/>
          <w:color w:val="666666"/>
          <w:sz w:val="20"/>
          <w:szCs w:val="20"/>
          <w:shd w:val="clear" w:color="auto" w:fill="FFFFFF"/>
        </w:rPr>
        <w:t>We welcome first time presenters. If your presentation experience is limited please let us know if you would like to book a one on one practice</w:t>
      </w:r>
      <w:r w:rsidR="007F030D">
        <w:rPr>
          <w:rFonts w:ascii="Arial" w:hAnsi="Arial" w:cs="Arial"/>
          <w:color w:val="666666"/>
          <w:sz w:val="20"/>
          <w:szCs w:val="20"/>
          <w:shd w:val="clear" w:color="auto" w:fill="FFFFFF"/>
        </w:rPr>
        <w:t xml:space="preserve">. </w:t>
      </w:r>
      <w:r w:rsidRPr="00572537">
        <w:rPr>
          <w:rFonts w:ascii="Arial" w:hAnsi="Arial" w:cs="Arial"/>
          <w:color w:val="666666"/>
          <w:sz w:val="20"/>
          <w:szCs w:val="20"/>
          <w:shd w:val="clear" w:color="auto" w:fill="FFFFFF"/>
        </w:rPr>
        <w:t>We will have a mandatory speaker orientation session in August to ensure all speakers are comfortable, therefore the 1on1 will be in addition to this group orientation session. For further guidance, please view a PEMAC presented webinar on</w:t>
      </w:r>
      <w:r w:rsidRPr="00572537">
        <w:rPr>
          <w:rStyle w:val="apple-converted-space"/>
          <w:rFonts w:ascii="Arial" w:hAnsi="Arial" w:cs="Arial"/>
          <w:color w:val="666666"/>
          <w:sz w:val="20"/>
          <w:szCs w:val="20"/>
          <w:shd w:val="clear" w:color="auto" w:fill="FFFFFF"/>
        </w:rPr>
        <w:t> </w:t>
      </w:r>
      <w:hyperlink r:id="rId23" w:tgtFrame="_blank" w:history="1">
        <w:r w:rsidRPr="00572537">
          <w:rPr>
            <w:rStyle w:val="Hyperlink"/>
            <w:rFonts w:ascii="Arial" w:hAnsi="Arial" w:cs="Arial"/>
            <w:color w:val="0074BD"/>
            <w:sz w:val="20"/>
            <w:szCs w:val="20"/>
            <w:bdr w:val="none" w:sz="0" w:space="0" w:color="auto" w:frame="1"/>
          </w:rPr>
          <w:t>How to Give a Good Presentation</w:t>
        </w:r>
      </w:hyperlink>
      <w:r w:rsidRPr="00572537">
        <w:rPr>
          <w:rFonts w:ascii="Arial" w:hAnsi="Arial" w:cs="Arial"/>
          <w:color w:val="666666"/>
          <w:sz w:val="20"/>
          <w:szCs w:val="20"/>
          <w:shd w:val="clear" w:color="auto" w:fill="FFFFFF"/>
        </w:rPr>
        <w:t>.</w:t>
      </w:r>
    </w:p>
    <w:p w14:paraId="734B3593" w14:textId="77777777" w:rsidR="00E56BD5" w:rsidRPr="00E56BD5" w:rsidRDefault="00E56BD5" w:rsidP="00572537">
      <w:pPr>
        <w:rPr>
          <w:rFonts w:ascii="Arial" w:eastAsia="Arial" w:hAnsi="Arial" w:cs="Arial"/>
          <w:b/>
        </w:rPr>
      </w:pPr>
    </w:p>
    <w:p w14:paraId="18C7A8C6" w14:textId="453F037C" w:rsidR="00E56BD5" w:rsidRPr="00E56BD5" w:rsidRDefault="00E56BD5" w:rsidP="00E56BD5">
      <w:pPr>
        <w:rPr>
          <w:rFonts w:ascii="Arial" w:eastAsia="Arial" w:hAnsi="Arial" w:cs="Arial"/>
          <w:b/>
        </w:rPr>
      </w:pPr>
      <w:r w:rsidRPr="00E56BD5">
        <w:rPr>
          <w:rFonts w:ascii="Arial" w:eastAsia="Arial" w:hAnsi="Arial" w:cs="Arial"/>
          <w:b/>
          <w:color w:val="FF0000"/>
        </w:rPr>
        <w:t>*</w:t>
      </w:r>
      <w:r>
        <w:rPr>
          <w:rFonts w:ascii="Arial" w:eastAsia="Arial" w:hAnsi="Arial" w:cs="Arial"/>
          <w:b/>
          <w:color w:val="FF0000"/>
        </w:rPr>
        <w:t xml:space="preserve"> </w:t>
      </w:r>
      <w:r w:rsidRPr="00E56BD5">
        <w:rPr>
          <w:rFonts w:ascii="Arial" w:eastAsia="Arial" w:hAnsi="Arial" w:cs="Arial"/>
          <w:b/>
        </w:rPr>
        <w:t>Will there be a co-presenter?</w:t>
      </w:r>
    </w:p>
    <w:p w14:paraId="70335B1D" w14:textId="4EA97A89" w:rsidR="00E56BD5" w:rsidRPr="008E18A0" w:rsidRDefault="00E56BD5" w:rsidP="00E56BD5">
      <w:pPr>
        <w:spacing w:line="360" w:lineRule="auto"/>
        <w:textAlignment w:val="baseline"/>
        <w:rPr>
          <w:rFonts w:ascii="Arial" w:eastAsia="Arial" w:hAnsi="Arial" w:cs="Arial"/>
          <w:b/>
          <w:bCs/>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8E18A0">
        <w:rPr>
          <w:rFonts w:ascii="Arial" w:eastAsia="Arial" w:hAnsi="Arial" w:cs="Arial"/>
          <w:b/>
          <w:bCs/>
        </w:rPr>
        <w:t>No </w:t>
      </w:r>
    </w:p>
    <w:p w14:paraId="7D3B5CA5" w14:textId="5317F5FB" w:rsidR="00E56BD5" w:rsidRDefault="00E56BD5" w:rsidP="00E56BD5">
      <w:pPr>
        <w:spacing w:line="360" w:lineRule="auto"/>
        <w:textAlignment w:val="baseline"/>
        <w:rPr>
          <w:rFonts w:ascii="Arial" w:eastAsia="Arial" w:hAnsi="Arial" w:cs="Arial"/>
          <w:b/>
          <w:bCs/>
        </w:rPr>
      </w:pPr>
      <w:r w:rsidRPr="00572537">
        <w:rPr>
          <w:rFonts w:ascii="Arial" w:eastAsia="Arial" w:hAnsi="Arial" w:cs="Arial"/>
        </w:rPr>
        <w:fldChar w:fldCharType="begin">
          <w:ffData>
            <w:name w:val="Check1"/>
            <w:enabled/>
            <w:calcOnExit w:val="0"/>
            <w:checkBox>
              <w:sizeAuto/>
              <w:default w:val="0"/>
            </w:checkBox>
          </w:ffData>
        </w:fldChar>
      </w:r>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r w:rsidRPr="00572537">
        <w:rPr>
          <w:rFonts w:ascii="Arial" w:eastAsia="Arial" w:hAnsi="Arial" w:cs="Arial"/>
        </w:rPr>
        <w:t xml:space="preserve"> </w:t>
      </w:r>
      <w:r w:rsidRPr="008E18A0">
        <w:rPr>
          <w:rFonts w:ascii="Arial" w:eastAsia="Arial" w:hAnsi="Arial" w:cs="Arial"/>
          <w:b/>
          <w:bCs/>
        </w:rPr>
        <w:t>Yes </w:t>
      </w:r>
    </w:p>
    <w:p w14:paraId="3E6BF2C8" w14:textId="77777777" w:rsidR="00E56BD5" w:rsidRPr="00572537" w:rsidRDefault="00E56BD5" w:rsidP="00572537">
      <w:pPr>
        <w:rPr>
          <w:rFonts w:ascii="Arial" w:hAnsi="Arial" w:cs="Arial"/>
          <w:sz w:val="20"/>
          <w:szCs w:val="20"/>
        </w:rPr>
      </w:pPr>
    </w:p>
    <w:p w14:paraId="300AD85D" w14:textId="258AC41E" w:rsidR="00B97697" w:rsidRPr="00572537" w:rsidRDefault="00B97697" w:rsidP="005572ED">
      <w:pPr>
        <w:pStyle w:val="Heading2"/>
        <w:spacing w:after="120"/>
        <w:contextualSpacing/>
        <w:rPr>
          <w:rFonts w:eastAsia="Arial"/>
        </w:rPr>
      </w:pPr>
      <w:bookmarkStart w:id="60" w:name="_heading=h.vx1227" w:colFirst="0" w:colLast="0"/>
      <w:bookmarkStart w:id="61" w:name="_Toc89947152"/>
      <w:bookmarkEnd w:id="60"/>
      <w:r w:rsidRPr="00572537">
        <w:rPr>
          <w:rFonts w:eastAsia="Arial"/>
        </w:rPr>
        <w:t>Co-Presenter Information</w:t>
      </w:r>
      <w:bookmarkEnd w:id="61"/>
    </w:p>
    <w:p w14:paraId="539E80EC" w14:textId="77777777" w:rsidR="005572ED" w:rsidRDefault="004220EC" w:rsidP="005572ED">
      <w:pPr>
        <w:spacing w:after="120"/>
        <w:contextualSpacing/>
        <w:rPr>
          <w:rFonts w:ascii="Arial" w:eastAsia="Arial" w:hAnsi="Arial" w:cs="Arial"/>
          <w:color w:val="666666"/>
          <w:sz w:val="20"/>
          <w:szCs w:val="20"/>
        </w:rPr>
      </w:pPr>
      <w:r w:rsidRPr="00D30023">
        <w:rPr>
          <w:rFonts w:ascii="Arial" w:eastAsia="Arial" w:hAnsi="Arial" w:cs="Arial"/>
          <w:color w:val="666666"/>
          <w:sz w:val="20"/>
          <w:szCs w:val="20"/>
        </w:rPr>
        <w:t>All co-presenters will need to purchase a</w:t>
      </w:r>
      <w:r w:rsidR="00D30023">
        <w:rPr>
          <w:rFonts w:ascii="Arial" w:eastAsia="Arial" w:hAnsi="Arial" w:cs="Arial"/>
          <w:color w:val="666666"/>
          <w:sz w:val="20"/>
          <w:szCs w:val="20"/>
        </w:rPr>
        <w:t xml:space="preserve"> full</w:t>
      </w:r>
      <w:r w:rsidRPr="00D30023">
        <w:rPr>
          <w:rFonts w:ascii="Arial" w:eastAsia="Arial" w:hAnsi="Arial" w:cs="Arial"/>
          <w:color w:val="666666"/>
          <w:sz w:val="20"/>
          <w:szCs w:val="20"/>
        </w:rPr>
        <w:t xml:space="preserve"> registration pass. </w:t>
      </w:r>
    </w:p>
    <w:p w14:paraId="2E32BE32" w14:textId="77777777" w:rsidR="005572ED" w:rsidRDefault="004220EC" w:rsidP="005572ED">
      <w:pPr>
        <w:spacing w:after="120" w:line="360" w:lineRule="auto"/>
        <w:contextualSpacing/>
        <w:rPr>
          <w:rFonts w:ascii="Arial" w:eastAsia="Arial" w:hAnsi="Arial" w:cs="Arial"/>
          <w:b/>
          <w:sz w:val="20"/>
          <w:szCs w:val="20"/>
        </w:rPr>
      </w:pPr>
      <w:r w:rsidRPr="00D30023">
        <w:rPr>
          <w:rFonts w:ascii="Arial" w:eastAsia="Arial" w:hAnsi="Arial" w:cs="Arial"/>
          <w:color w:val="666666"/>
          <w:sz w:val="20"/>
          <w:szCs w:val="20"/>
        </w:rPr>
        <w:t>There will not be any speaker bursaries for travel or hotel.</w:t>
      </w:r>
    </w:p>
    <w:p w14:paraId="5E804F90" w14:textId="1FD65A58" w:rsidR="005572ED" w:rsidRDefault="00B97697" w:rsidP="005572ED">
      <w:pPr>
        <w:spacing w:after="120" w:line="360" w:lineRule="auto"/>
        <w:contextualSpacing/>
        <w:rPr>
          <w:rFonts w:ascii="Arial" w:eastAsia="Arial" w:hAnsi="Arial" w:cs="Arial"/>
          <w:b/>
          <w:sz w:val="20"/>
          <w:szCs w:val="20"/>
        </w:rPr>
      </w:pPr>
      <w:r w:rsidRPr="00572537">
        <w:rPr>
          <w:rFonts w:ascii="Arial" w:eastAsia="Arial" w:hAnsi="Arial" w:cs="Arial"/>
          <w:bCs/>
        </w:rPr>
        <w:t xml:space="preserve">Co-presenter Name: </w:t>
      </w:r>
      <w:r w:rsidRPr="00572537">
        <w:rPr>
          <w:rFonts w:ascii="Arial" w:eastAsia="Arial" w:hAnsi="Arial" w:cs="Arial"/>
          <w:bCs/>
        </w:rPr>
        <w:fldChar w:fldCharType="begin">
          <w:ffData>
            <w:name w:val="Text7"/>
            <w:enabled/>
            <w:calcOnExit w:val="0"/>
            <w:textInput/>
          </w:ffData>
        </w:fldChar>
      </w:r>
      <w:bookmarkStart w:id="62" w:name="Text7"/>
      <w:r w:rsidRPr="00572537">
        <w:rPr>
          <w:rFonts w:ascii="Arial" w:eastAsia="Arial" w:hAnsi="Arial" w:cs="Arial"/>
          <w:bCs/>
        </w:rPr>
        <w:instrText xml:space="preserve"> FORMTEXT </w:instrText>
      </w:r>
      <w:r w:rsidRPr="00572537">
        <w:rPr>
          <w:rFonts w:ascii="Arial" w:eastAsia="Arial" w:hAnsi="Arial" w:cs="Arial"/>
          <w:bCs/>
        </w:rPr>
      </w:r>
      <w:r w:rsidRPr="00572537">
        <w:rPr>
          <w:rFonts w:ascii="Arial" w:eastAsia="Arial" w:hAnsi="Arial" w:cs="Arial"/>
          <w:bCs/>
        </w:rPr>
        <w:fldChar w:fldCharType="separate"/>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Pr="00572537">
        <w:rPr>
          <w:rFonts w:ascii="Arial" w:eastAsia="Arial" w:hAnsi="Arial" w:cs="Arial"/>
          <w:bCs/>
        </w:rPr>
        <w:fldChar w:fldCharType="end"/>
      </w:r>
      <w:bookmarkEnd w:id="62"/>
      <w:r w:rsidRPr="00572537">
        <w:rPr>
          <w:rFonts w:ascii="Arial" w:eastAsia="Arial" w:hAnsi="Arial" w:cs="Arial"/>
          <w:bCs/>
        </w:rPr>
        <w:t>     </w:t>
      </w:r>
    </w:p>
    <w:p w14:paraId="4249E000" w14:textId="14B67884" w:rsidR="00B97697" w:rsidRPr="005572ED" w:rsidRDefault="00B97697" w:rsidP="005572ED">
      <w:pPr>
        <w:spacing w:after="120" w:line="360" w:lineRule="auto"/>
        <w:contextualSpacing/>
        <w:rPr>
          <w:rFonts w:ascii="Arial" w:eastAsia="Arial" w:hAnsi="Arial" w:cs="Arial"/>
          <w:b/>
          <w:sz w:val="20"/>
          <w:szCs w:val="20"/>
        </w:rPr>
      </w:pPr>
      <w:r w:rsidRPr="00572537">
        <w:rPr>
          <w:rFonts w:ascii="Arial" w:eastAsia="Arial" w:hAnsi="Arial" w:cs="Arial"/>
          <w:bCs/>
        </w:rPr>
        <w:t xml:space="preserve">Co-presenter Title: </w:t>
      </w:r>
      <w:r w:rsidRPr="00572537">
        <w:rPr>
          <w:rFonts w:ascii="Arial" w:eastAsia="Arial" w:hAnsi="Arial" w:cs="Arial"/>
          <w:bCs/>
        </w:rPr>
        <w:fldChar w:fldCharType="begin">
          <w:ffData>
            <w:name w:val="Text8"/>
            <w:enabled/>
            <w:calcOnExit w:val="0"/>
            <w:textInput/>
          </w:ffData>
        </w:fldChar>
      </w:r>
      <w:bookmarkStart w:id="63" w:name="Text8"/>
      <w:r w:rsidRPr="00572537">
        <w:rPr>
          <w:rFonts w:ascii="Arial" w:eastAsia="Arial" w:hAnsi="Arial" w:cs="Arial"/>
          <w:bCs/>
        </w:rPr>
        <w:instrText xml:space="preserve"> FORMTEXT </w:instrText>
      </w:r>
      <w:r w:rsidRPr="00572537">
        <w:rPr>
          <w:rFonts w:ascii="Arial" w:eastAsia="Arial" w:hAnsi="Arial" w:cs="Arial"/>
          <w:bCs/>
        </w:rPr>
      </w:r>
      <w:r w:rsidRPr="00572537">
        <w:rPr>
          <w:rFonts w:ascii="Arial" w:eastAsia="Arial" w:hAnsi="Arial" w:cs="Arial"/>
          <w:bCs/>
        </w:rPr>
        <w:fldChar w:fldCharType="separate"/>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Pr="00572537">
        <w:rPr>
          <w:rFonts w:ascii="Arial" w:eastAsia="Arial" w:hAnsi="Arial" w:cs="Arial"/>
          <w:bCs/>
        </w:rPr>
        <w:fldChar w:fldCharType="end"/>
      </w:r>
      <w:bookmarkEnd w:id="63"/>
      <w:r w:rsidRPr="00572537">
        <w:rPr>
          <w:rFonts w:ascii="Arial" w:eastAsia="Arial" w:hAnsi="Arial" w:cs="Arial"/>
          <w:bCs/>
        </w:rPr>
        <w:t xml:space="preserve">      </w:t>
      </w:r>
    </w:p>
    <w:p w14:paraId="27234515" w14:textId="1A3F1662" w:rsidR="00B97697" w:rsidRPr="00572537" w:rsidRDefault="00B97697" w:rsidP="005572ED">
      <w:pPr>
        <w:spacing w:after="120" w:line="360" w:lineRule="auto"/>
        <w:contextualSpacing/>
        <w:rPr>
          <w:rFonts w:ascii="Arial" w:eastAsia="Arial" w:hAnsi="Arial" w:cs="Arial"/>
          <w:bCs/>
        </w:rPr>
      </w:pPr>
      <w:r w:rsidRPr="00572537">
        <w:rPr>
          <w:rFonts w:ascii="Arial" w:eastAsia="Arial" w:hAnsi="Arial" w:cs="Arial"/>
          <w:bCs/>
        </w:rPr>
        <w:t xml:space="preserve">Co-presenter Employer: </w:t>
      </w:r>
      <w:r w:rsidRPr="00572537">
        <w:rPr>
          <w:rFonts w:ascii="Arial" w:eastAsia="Arial" w:hAnsi="Arial" w:cs="Arial"/>
          <w:bCs/>
        </w:rPr>
        <w:fldChar w:fldCharType="begin">
          <w:ffData>
            <w:name w:val="Text9"/>
            <w:enabled/>
            <w:calcOnExit w:val="0"/>
            <w:textInput/>
          </w:ffData>
        </w:fldChar>
      </w:r>
      <w:bookmarkStart w:id="64" w:name="Text9"/>
      <w:r w:rsidRPr="00572537">
        <w:rPr>
          <w:rFonts w:ascii="Arial" w:eastAsia="Arial" w:hAnsi="Arial" w:cs="Arial"/>
          <w:bCs/>
        </w:rPr>
        <w:instrText xml:space="preserve"> FORMTEXT </w:instrText>
      </w:r>
      <w:r w:rsidRPr="00572537">
        <w:rPr>
          <w:rFonts w:ascii="Arial" w:eastAsia="Arial" w:hAnsi="Arial" w:cs="Arial"/>
          <w:bCs/>
        </w:rPr>
      </w:r>
      <w:r w:rsidRPr="00572537">
        <w:rPr>
          <w:rFonts w:ascii="Arial" w:eastAsia="Arial" w:hAnsi="Arial" w:cs="Arial"/>
          <w:bCs/>
        </w:rPr>
        <w:fldChar w:fldCharType="separate"/>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Pr="00572537">
        <w:rPr>
          <w:rFonts w:ascii="Arial" w:eastAsia="Arial" w:hAnsi="Arial" w:cs="Arial"/>
          <w:bCs/>
        </w:rPr>
        <w:fldChar w:fldCharType="end"/>
      </w:r>
      <w:bookmarkEnd w:id="64"/>
      <w:r w:rsidRPr="00572537">
        <w:rPr>
          <w:rFonts w:ascii="Arial" w:eastAsia="Arial" w:hAnsi="Arial" w:cs="Arial"/>
          <w:bCs/>
        </w:rPr>
        <w:t>     </w:t>
      </w:r>
    </w:p>
    <w:p w14:paraId="3EAF3F7A" w14:textId="77777777" w:rsidR="006F6C04" w:rsidRPr="00572537" w:rsidRDefault="006F6C04" w:rsidP="005572ED">
      <w:pPr>
        <w:spacing w:after="120" w:line="360" w:lineRule="auto"/>
        <w:contextualSpacing/>
        <w:rPr>
          <w:rFonts w:ascii="Arial" w:eastAsia="Arial" w:hAnsi="Arial" w:cs="Arial"/>
          <w:bCs/>
        </w:rPr>
      </w:pPr>
      <w:r w:rsidRPr="00572537">
        <w:rPr>
          <w:rFonts w:ascii="Arial" w:eastAsia="Arial" w:hAnsi="Arial" w:cs="Arial"/>
          <w:bCs/>
        </w:rPr>
        <w:t xml:space="preserve">Co-presenter Photo: </w:t>
      </w:r>
      <w:r>
        <w:rPr>
          <w:rFonts w:ascii="Arial" w:eastAsia="Arial" w:hAnsi="Arial" w:cs="Arial"/>
          <w:bCs/>
        </w:rPr>
        <w:br/>
      </w:r>
      <w:r w:rsidRPr="00572537">
        <w:rPr>
          <w:rFonts w:ascii="Arial" w:hAnsi="Arial" w:cs="Arial"/>
          <w:color w:val="696969"/>
          <w:shd w:val="clear" w:color="auto" w:fill="FFFFFF"/>
        </w:rPr>
        <w:t>Head and shoulder profile picture in .png or .jpeg format. 164w by 205h</w:t>
      </w:r>
    </w:p>
    <w:p w14:paraId="0F1DEB62" w14:textId="239F9256" w:rsidR="00B97697" w:rsidRPr="00572537" w:rsidRDefault="00B97697" w:rsidP="005572ED">
      <w:pPr>
        <w:spacing w:after="120" w:line="360" w:lineRule="auto"/>
        <w:contextualSpacing/>
        <w:rPr>
          <w:rFonts w:ascii="Arial" w:eastAsia="Arial" w:hAnsi="Arial" w:cs="Arial"/>
          <w:bCs/>
        </w:rPr>
      </w:pPr>
      <w:r w:rsidRPr="00572537">
        <w:rPr>
          <w:rFonts w:ascii="Arial" w:eastAsia="Arial" w:hAnsi="Arial" w:cs="Arial"/>
          <w:bCs/>
        </w:rPr>
        <w:t xml:space="preserve">Co-presenter Bio: </w:t>
      </w:r>
      <w:r w:rsidRPr="00572537">
        <w:rPr>
          <w:rFonts w:ascii="Arial" w:eastAsia="Arial" w:hAnsi="Arial" w:cs="Arial"/>
          <w:bCs/>
        </w:rPr>
        <w:fldChar w:fldCharType="begin">
          <w:ffData>
            <w:name w:val="Text10"/>
            <w:enabled/>
            <w:calcOnExit w:val="0"/>
            <w:textInput/>
          </w:ffData>
        </w:fldChar>
      </w:r>
      <w:bookmarkStart w:id="65" w:name="Text10"/>
      <w:r w:rsidRPr="00572537">
        <w:rPr>
          <w:rFonts w:ascii="Arial" w:eastAsia="Arial" w:hAnsi="Arial" w:cs="Arial"/>
          <w:bCs/>
        </w:rPr>
        <w:instrText xml:space="preserve"> FORMTEXT </w:instrText>
      </w:r>
      <w:r w:rsidRPr="00572537">
        <w:rPr>
          <w:rFonts w:ascii="Arial" w:eastAsia="Arial" w:hAnsi="Arial" w:cs="Arial"/>
          <w:bCs/>
        </w:rPr>
      </w:r>
      <w:r w:rsidRPr="00572537">
        <w:rPr>
          <w:rFonts w:ascii="Arial" w:eastAsia="Arial" w:hAnsi="Arial" w:cs="Arial"/>
          <w:bCs/>
        </w:rPr>
        <w:fldChar w:fldCharType="separate"/>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Pr="00572537">
        <w:rPr>
          <w:rFonts w:ascii="Arial" w:eastAsia="Arial" w:hAnsi="Arial" w:cs="Arial"/>
          <w:bCs/>
        </w:rPr>
        <w:fldChar w:fldCharType="end"/>
      </w:r>
      <w:bookmarkEnd w:id="65"/>
      <w:r w:rsidRPr="00572537">
        <w:rPr>
          <w:rFonts w:ascii="Arial" w:eastAsia="Arial" w:hAnsi="Arial" w:cs="Arial"/>
          <w:bCs/>
        </w:rPr>
        <w:t xml:space="preserve">   </w:t>
      </w:r>
    </w:p>
    <w:p w14:paraId="663106F3" w14:textId="7152C65D" w:rsidR="004220EC" w:rsidRDefault="00B97697" w:rsidP="005572ED">
      <w:pPr>
        <w:spacing w:after="120" w:line="360" w:lineRule="auto"/>
        <w:contextualSpacing/>
        <w:rPr>
          <w:rFonts w:ascii="Arial" w:eastAsia="Arial" w:hAnsi="Arial" w:cs="Arial"/>
          <w:bCs/>
        </w:rPr>
      </w:pPr>
      <w:r w:rsidRPr="00572537">
        <w:rPr>
          <w:rFonts w:ascii="Arial" w:eastAsia="Arial" w:hAnsi="Arial" w:cs="Arial"/>
          <w:bCs/>
        </w:rPr>
        <w:t xml:space="preserve">Co-presenter Email: </w:t>
      </w:r>
      <w:r w:rsidRPr="00572537">
        <w:rPr>
          <w:rFonts w:ascii="Arial" w:eastAsia="Arial" w:hAnsi="Arial" w:cs="Arial"/>
          <w:bCs/>
        </w:rPr>
        <w:fldChar w:fldCharType="begin">
          <w:ffData>
            <w:name w:val="Text11"/>
            <w:enabled/>
            <w:calcOnExit w:val="0"/>
            <w:textInput/>
          </w:ffData>
        </w:fldChar>
      </w:r>
      <w:bookmarkStart w:id="66" w:name="Text11"/>
      <w:r w:rsidRPr="00572537">
        <w:rPr>
          <w:rFonts w:ascii="Arial" w:eastAsia="Arial" w:hAnsi="Arial" w:cs="Arial"/>
          <w:bCs/>
        </w:rPr>
        <w:instrText xml:space="preserve"> FORMTEXT </w:instrText>
      </w:r>
      <w:r w:rsidRPr="00572537">
        <w:rPr>
          <w:rFonts w:ascii="Arial" w:eastAsia="Arial" w:hAnsi="Arial" w:cs="Arial"/>
          <w:bCs/>
        </w:rPr>
      </w:r>
      <w:r w:rsidRPr="00572537">
        <w:rPr>
          <w:rFonts w:ascii="Arial" w:eastAsia="Arial" w:hAnsi="Arial" w:cs="Arial"/>
          <w:bCs/>
        </w:rPr>
        <w:fldChar w:fldCharType="separate"/>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00005B36">
        <w:rPr>
          <w:rFonts w:ascii="Arial" w:eastAsia="Arial" w:hAnsi="Arial" w:cs="Arial"/>
          <w:bCs/>
          <w:noProof/>
        </w:rPr>
        <w:t> </w:t>
      </w:r>
      <w:r w:rsidRPr="00572537">
        <w:rPr>
          <w:rFonts w:ascii="Arial" w:eastAsia="Arial" w:hAnsi="Arial" w:cs="Arial"/>
          <w:bCs/>
        </w:rPr>
        <w:fldChar w:fldCharType="end"/>
      </w:r>
      <w:bookmarkEnd w:id="66"/>
    </w:p>
    <w:p w14:paraId="4A7F9903" w14:textId="3622348B" w:rsidR="00B97697" w:rsidRPr="00572537" w:rsidRDefault="00B97697" w:rsidP="00FF2179">
      <w:pPr>
        <w:pStyle w:val="Heading2"/>
        <w:rPr>
          <w:rFonts w:eastAsia="Arial"/>
        </w:rPr>
      </w:pPr>
      <w:bookmarkStart w:id="67" w:name="_heading=h.3fwokq0" w:colFirst="0" w:colLast="0"/>
      <w:bookmarkStart w:id="68" w:name="_Toc89947153"/>
      <w:bookmarkEnd w:id="67"/>
      <w:r w:rsidRPr="00572537">
        <w:rPr>
          <w:rFonts w:eastAsia="Arial"/>
        </w:rPr>
        <w:lastRenderedPageBreak/>
        <w:t>Submitter Agreement</w:t>
      </w:r>
      <w:bookmarkEnd w:id="68"/>
    </w:p>
    <w:p w14:paraId="0243820C" w14:textId="77777777" w:rsidR="000406FF" w:rsidRPr="000406FF" w:rsidRDefault="000406FF" w:rsidP="000406FF">
      <w:pPr>
        <w:pStyle w:val="ListParagraph"/>
        <w:numPr>
          <w:ilvl w:val="0"/>
          <w:numId w:val="5"/>
        </w:numPr>
        <w:spacing w:afterLines="150" w:after="360"/>
        <w:ind w:left="357" w:hanging="357"/>
        <w:contextualSpacing w:val="0"/>
        <w:rPr>
          <w:rFonts w:cs="Arial"/>
          <w:color w:val="000000" w:themeColor="text1"/>
          <w:sz w:val="24"/>
          <w:lang w:val="en-CA"/>
        </w:rPr>
      </w:pPr>
      <w:r w:rsidRPr="000406FF">
        <w:rPr>
          <w:rFonts w:cs="Arial"/>
          <w:color w:val="000000" w:themeColor="text1"/>
          <w:sz w:val="24"/>
          <w:lang w:val="en-CA"/>
        </w:rPr>
        <w:t>I have filled out the main presenters profile by filling out the additional form. </w:t>
      </w:r>
      <w:hyperlink r:id="rId24" w:tgtFrame="_bank" w:history="1">
        <w:r w:rsidRPr="000406FF">
          <w:rPr>
            <w:rStyle w:val="Hyperlink"/>
            <w:rFonts w:cs="Arial"/>
            <w:sz w:val="24"/>
            <w:lang w:val="en-CA"/>
          </w:rPr>
          <w:t>Click Here</w:t>
        </w:r>
      </w:hyperlink>
      <w:r w:rsidRPr="000406FF">
        <w:rPr>
          <w:rFonts w:cs="Arial"/>
          <w:color w:val="000000" w:themeColor="text1"/>
          <w:sz w:val="24"/>
          <w:lang w:val="en-CA"/>
        </w:rPr>
        <w:t> if you have not and to open a new tab.</w:t>
      </w:r>
    </w:p>
    <w:p w14:paraId="72E0BFAD" w14:textId="77777777" w:rsidR="000406FF" w:rsidRPr="000406FF" w:rsidRDefault="000406FF" w:rsidP="000406FF">
      <w:pPr>
        <w:pStyle w:val="ListParagraph"/>
        <w:numPr>
          <w:ilvl w:val="0"/>
          <w:numId w:val="5"/>
        </w:numPr>
        <w:spacing w:afterLines="150" w:after="360"/>
        <w:ind w:left="357" w:hanging="357"/>
        <w:contextualSpacing w:val="0"/>
        <w:rPr>
          <w:rFonts w:cs="Arial"/>
          <w:color w:val="000000" w:themeColor="text1"/>
          <w:sz w:val="24"/>
          <w:lang w:val="en-CA"/>
        </w:rPr>
      </w:pPr>
      <w:r w:rsidRPr="000406FF">
        <w:rPr>
          <w:rFonts w:cs="Arial"/>
          <w:color w:val="000000" w:themeColor="text1"/>
          <w:sz w:val="24"/>
          <w:lang w:val="en-CA"/>
        </w:rPr>
        <w:t>I have filled in all of the fields to the best of my knowledge.</w:t>
      </w:r>
    </w:p>
    <w:p w14:paraId="33264E54" w14:textId="77777777" w:rsidR="000406FF" w:rsidRPr="000406FF" w:rsidRDefault="000406FF" w:rsidP="000406FF">
      <w:pPr>
        <w:pStyle w:val="ListParagraph"/>
        <w:numPr>
          <w:ilvl w:val="0"/>
          <w:numId w:val="5"/>
        </w:numPr>
        <w:spacing w:afterLines="150" w:after="360"/>
        <w:ind w:left="357" w:hanging="357"/>
        <w:contextualSpacing w:val="0"/>
        <w:rPr>
          <w:rFonts w:cs="Arial"/>
          <w:color w:val="000000" w:themeColor="text1"/>
          <w:sz w:val="24"/>
          <w:lang w:val="en-CA"/>
        </w:rPr>
      </w:pPr>
      <w:r w:rsidRPr="000406FF">
        <w:rPr>
          <w:rFonts w:cs="Arial"/>
          <w:color w:val="000000" w:themeColor="text1"/>
          <w:sz w:val="24"/>
          <w:lang w:val="en-CA"/>
        </w:rPr>
        <w:t>I understand that presentations are not to be commercial in nature.</w:t>
      </w:r>
    </w:p>
    <w:p w14:paraId="5F97CE72" w14:textId="77777777" w:rsidR="000406FF" w:rsidRPr="000406FF" w:rsidRDefault="000406FF" w:rsidP="000406FF">
      <w:pPr>
        <w:pStyle w:val="ListParagraph"/>
        <w:numPr>
          <w:ilvl w:val="0"/>
          <w:numId w:val="5"/>
        </w:numPr>
        <w:spacing w:afterLines="150" w:after="360"/>
        <w:ind w:left="357" w:hanging="357"/>
        <w:contextualSpacing w:val="0"/>
        <w:rPr>
          <w:rFonts w:cs="Arial"/>
          <w:color w:val="000000" w:themeColor="text1"/>
          <w:sz w:val="24"/>
          <w:lang w:val="en-CA"/>
        </w:rPr>
      </w:pPr>
      <w:r w:rsidRPr="000406FF">
        <w:rPr>
          <w:rFonts w:cs="Arial"/>
          <w:color w:val="000000" w:themeColor="text1"/>
          <w:sz w:val="24"/>
          <w:lang w:val="en-CA"/>
        </w:rPr>
        <w:t>I acknowledge that that the information is mine and/or I have permission from the original author to present it at MainTrain.</w:t>
      </w:r>
    </w:p>
    <w:p w14:paraId="5DD7D4C3" w14:textId="77777777" w:rsidR="000406FF" w:rsidRPr="000406FF" w:rsidRDefault="000406FF" w:rsidP="000406FF">
      <w:pPr>
        <w:pStyle w:val="ListParagraph"/>
        <w:numPr>
          <w:ilvl w:val="0"/>
          <w:numId w:val="5"/>
        </w:numPr>
        <w:spacing w:afterLines="150" w:after="360"/>
        <w:ind w:left="357" w:hanging="357"/>
        <w:contextualSpacing w:val="0"/>
        <w:rPr>
          <w:rFonts w:cs="Arial"/>
          <w:color w:val="000000" w:themeColor="text1"/>
          <w:sz w:val="24"/>
          <w:lang w:val="en-CA"/>
        </w:rPr>
      </w:pPr>
      <w:r w:rsidRPr="000406FF">
        <w:rPr>
          <w:rFonts w:cs="Arial"/>
          <w:color w:val="000000" w:themeColor="text1"/>
          <w:sz w:val="24"/>
          <w:lang w:val="en-CA"/>
        </w:rPr>
        <w:t>If my abstract is selected, I authorize PEMAC to share my name, title, company, and abstract for the purpose of promoting MainTrain on social media, the PEMAC website and any other advertising avenues. </w:t>
      </w:r>
    </w:p>
    <w:p w14:paraId="0262DF3D" w14:textId="77777777" w:rsidR="00CD6CAE" w:rsidRPr="00CD6CAE" w:rsidRDefault="00CD6CAE" w:rsidP="00CD6CAE">
      <w:pPr>
        <w:pStyle w:val="ListParagraph"/>
        <w:numPr>
          <w:ilvl w:val="0"/>
          <w:numId w:val="5"/>
        </w:numPr>
        <w:spacing w:afterLines="150" w:after="360"/>
        <w:ind w:left="357" w:hanging="357"/>
        <w:contextualSpacing w:val="0"/>
        <w:rPr>
          <w:rFonts w:cs="Arial"/>
          <w:color w:val="000000" w:themeColor="text1"/>
          <w:sz w:val="24"/>
          <w:lang w:val="en-CA"/>
        </w:rPr>
      </w:pPr>
      <w:r w:rsidRPr="00CD6CAE">
        <w:rPr>
          <w:rFonts w:cs="Arial"/>
          <w:color w:val="000000" w:themeColor="text1"/>
          <w:sz w:val="24"/>
          <w:lang w:val="en-CA"/>
        </w:rPr>
        <w:t>If my abstract is selected, I understand the requirements of providing a PowerPoint Presentation and ~2000 word (aprox. 4 pages) speaker notes to events@pemac.org. I understand that if I don’t meet the deadlines my presentation may be replaced.</w:t>
      </w:r>
    </w:p>
    <w:p w14:paraId="204E31D4" w14:textId="15FAF11A" w:rsidR="00B97697" w:rsidRPr="00BB6A4D" w:rsidRDefault="000406FF" w:rsidP="00BB6A4D">
      <w:pPr>
        <w:pStyle w:val="ListParagraph"/>
        <w:numPr>
          <w:ilvl w:val="0"/>
          <w:numId w:val="5"/>
        </w:numPr>
        <w:spacing w:afterLines="150" w:after="360"/>
        <w:ind w:left="357" w:hanging="357"/>
        <w:contextualSpacing w:val="0"/>
        <w:rPr>
          <w:rFonts w:cs="Arial"/>
          <w:color w:val="000000" w:themeColor="text1"/>
          <w:sz w:val="24"/>
          <w:lang w:val="en-CA"/>
        </w:rPr>
      </w:pPr>
      <w:r w:rsidRPr="000406FF">
        <w:rPr>
          <w:rFonts w:cs="Arial"/>
          <w:color w:val="000000" w:themeColor="text1"/>
          <w:sz w:val="24"/>
          <w:lang w:val="en-CA"/>
        </w:rPr>
        <w:t>I understand I cannot change my abstract once it has been submitted online by pressing SAVE.</w:t>
      </w:r>
      <w:r w:rsidR="00B97697" w:rsidRPr="00BB6A4D">
        <w:rPr>
          <w:rFonts w:cs="Arial"/>
          <w:b/>
          <w:bCs/>
          <w:color w:val="000000" w:themeColor="text1"/>
        </w:rPr>
        <w:br/>
      </w:r>
    </w:p>
    <w:p w14:paraId="72DA5EBD" w14:textId="33DCC2EC" w:rsidR="00B97697" w:rsidRPr="00572537" w:rsidRDefault="00B97697" w:rsidP="00B97697">
      <w:pPr>
        <w:rPr>
          <w:rFonts w:ascii="Arial" w:eastAsia="Arial" w:hAnsi="Arial" w:cs="Arial"/>
          <w:b/>
        </w:rPr>
      </w:pPr>
      <w:r w:rsidRPr="00572537">
        <w:rPr>
          <w:rFonts w:ascii="Arial" w:eastAsia="Arial" w:hAnsi="Arial" w:cs="Arial"/>
          <w:b/>
          <w:color w:val="FF0000"/>
        </w:rPr>
        <w:t xml:space="preserve">* </w:t>
      </w:r>
      <w:r w:rsidRPr="00572537">
        <w:rPr>
          <w:rFonts w:ascii="Arial" w:eastAsia="Arial" w:hAnsi="Arial" w:cs="Arial"/>
        </w:rPr>
        <w:fldChar w:fldCharType="begin">
          <w:ffData>
            <w:name w:val="Check2"/>
            <w:enabled/>
            <w:calcOnExit w:val="0"/>
            <w:checkBox>
              <w:sizeAuto/>
              <w:default w:val="0"/>
            </w:checkBox>
          </w:ffData>
        </w:fldChar>
      </w:r>
      <w:bookmarkStart w:id="69" w:name="Check2"/>
      <w:r w:rsidRPr="00572537">
        <w:rPr>
          <w:rFonts w:ascii="Arial" w:eastAsia="Arial" w:hAnsi="Arial" w:cs="Arial"/>
        </w:rPr>
        <w:instrText xml:space="preserve"> FORMCHECKBOX </w:instrText>
      </w:r>
      <w:r w:rsidR="00005B36" w:rsidRPr="00572537">
        <w:rPr>
          <w:rFonts w:ascii="Arial" w:eastAsia="Arial" w:hAnsi="Arial" w:cs="Arial"/>
        </w:rPr>
      </w:r>
      <w:r w:rsidR="003677B5">
        <w:rPr>
          <w:rFonts w:ascii="Arial" w:eastAsia="Arial" w:hAnsi="Arial" w:cs="Arial"/>
        </w:rPr>
        <w:fldChar w:fldCharType="separate"/>
      </w:r>
      <w:r w:rsidRPr="00572537">
        <w:rPr>
          <w:rFonts w:ascii="Arial" w:eastAsia="Arial" w:hAnsi="Arial" w:cs="Arial"/>
        </w:rPr>
        <w:fldChar w:fldCharType="end"/>
      </w:r>
      <w:bookmarkEnd w:id="69"/>
      <w:r w:rsidRPr="00572537">
        <w:rPr>
          <w:rFonts w:ascii="Arial" w:eastAsia="Arial" w:hAnsi="Arial" w:cs="Arial"/>
        </w:rPr>
        <w:t xml:space="preserve"> </w:t>
      </w:r>
      <w:r w:rsidRPr="00CD6CAE">
        <w:rPr>
          <w:rFonts w:ascii="Arial" w:eastAsia="Arial" w:hAnsi="Arial" w:cs="Arial"/>
          <w:b/>
          <w:sz w:val="32"/>
          <w:szCs w:val="32"/>
        </w:rPr>
        <w:t>I have read and understood the requirements to submit an abstract for the MainTrain 202</w:t>
      </w:r>
      <w:r w:rsidR="00205865" w:rsidRPr="00CD6CAE">
        <w:rPr>
          <w:rFonts w:ascii="Arial" w:eastAsia="Arial" w:hAnsi="Arial" w:cs="Arial"/>
          <w:b/>
          <w:sz w:val="32"/>
          <w:szCs w:val="32"/>
        </w:rPr>
        <w:t>2</w:t>
      </w:r>
      <w:r w:rsidRPr="00CD6CAE">
        <w:rPr>
          <w:rFonts w:ascii="Arial" w:eastAsia="Arial" w:hAnsi="Arial" w:cs="Arial"/>
          <w:b/>
          <w:sz w:val="32"/>
          <w:szCs w:val="32"/>
        </w:rPr>
        <w:t xml:space="preserve"> Conference. </w:t>
      </w:r>
    </w:p>
    <w:p w14:paraId="3E7178DD" w14:textId="77777777" w:rsidR="00B97697" w:rsidRPr="00C83FB6" w:rsidRDefault="00B97697" w:rsidP="00B97697">
      <w:pPr>
        <w:rPr>
          <w:rFonts w:ascii="Arial" w:eastAsia="Cambria" w:hAnsi="Arial" w:cs="Arial"/>
          <w:color w:val="000000" w:themeColor="text1"/>
        </w:rPr>
      </w:pPr>
      <w:bookmarkStart w:id="70" w:name="_Toc452295445"/>
    </w:p>
    <w:p w14:paraId="4B855D12" w14:textId="47454161" w:rsidR="00C34128" w:rsidRDefault="00BB6A4D" w:rsidP="00C34128">
      <w:pPr>
        <w:rPr>
          <w:rFonts w:ascii="Arial" w:eastAsia="Cambria" w:hAnsi="Arial" w:cs="Arial"/>
          <w:color w:val="000000" w:themeColor="text1"/>
        </w:rPr>
      </w:pPr>
      <w:r w:rsidRPr="00C83FB6">
        <w:rPr>
          <w:rFonts w:ascii="Arial" w:eastAsia="Cambria" w:hAnsi="Arial" w:cs="Arial"/>
          <w:color w:val="000000" w:themeColor="text1"/>
        </w:rPr>
        <w:t>Additional Comments</w:t>
      </w:r>
      <w:r w:rsidR="00C83FB6" w:rsidRPr="00C83FB6">
        <w:rPr>
          <w:rFonts w:ascii="Arial" w:eastAsia="Cambria" w:hAnsi="Arial" w:cs="Arial"/>
          <w:color w:val="000000" w:themeColor="text1"/>
        </w:rPr>
        <w:t>:</w:t>
      </w:r>
      <w:r w:rsidRPr="00C83FB6">
        <w:rPr>
          <w:rFonts w:ascii="Arial" w:eastAsia="Cambria" w:hAnsi="Arial" w:cs="Arial"/>
          <w:color w:val="000000" w:themeColor="text1"/>
        </w:rPr>
        <w:t xml:space="preserve"> </w:t>
      </w:r>
      <w:r w:rsidRPr="00C83FB6">
        <w:rPr>
          <w:rFonts w:ascii="Arial" w:eastAsia="Cambria" w:hAnsi="Arial" w:cs="Arial"/>
          <w:color w:val="000000" w:themeColor="text1"/>
        </w:rPr>
        <w:fldChar w:fldCharType="begin">
          <w:ffData>
            <w:name w:val="Text11"/>
            <w:enabled/>
            <w:calcOnExit w:val="0"/>
            <w:textInput/>
          </w:ffData>
        </w:fldChar>
      </w:r>
      <w:r w:rsidRPr="00C83FB6">
        <w:rPr>
          <w:rFonts w:ascii="Arial" w:eastAsia="Cambria" w:hAnsi="Arial" w:cs="Arial"/>
          <w:color w:val="000000" w:themeColor="text1"/>
        </w:rPr>
        <w:instrText xml:space="preserve"> FORMTEXT </w:instrText>
      </w:r>
      <w:r w:rsidRPr="00C83FB6">
        <w:rPr>
          <w:rFonts w:ascii="Arial" w:eastAsia="Cambria" w:hAnsi="Arial" w:cs="Arial"/>
          <w:color w:val="000000" w:themeColor="text1"/>
        </w:rPr>
      </w:r>
      <w:r w:rsidRPr="00C83FB6">
        <w:rPr>
          <w:rFonts w:ascii="Arial" w:eastAsia="Cambria" w:hAnsi="Arial" w:cs="Arial"/>
          <w:color w:val="000000" w:themeColor="text1"/>
        </w:rPr>
        <w:fldChar w:fldCharType="separate"/>
      </w:r>
      <w:r w:rsidR="00005B36">
        <w:rPr>
          <w:rFonts w:ascii="Arial" w:eastAsia="Cambria" w:hAnsi="Arial" w:cs="Arial"/>
          <w:noProof/>
          <w:color w:val="000000" w:themeColor="text1"/>
        </w:rPr>
        <w:t> </w:t>
      </w:r>
      <w:r w:rsidR="00005B36">
        <w:rPr>
          <w:rFonts w:ascii="Arial" w:eastAsia="Cambria" w:hAnsi="Arial" w:cs="Arial"/>
          <w:noProof/>
          <w:color w:val="000000" w:themeColor="text1"/>
        </w:rPr>
        <w:t> </w:t>
      </w:r>
      <w:r w:rsidR="00005B36">
        <w:rPr>
          <w:rFonts w:ascii="Arial" w:eastAsia="Cambria" w:hAnsi="Arial" w:cs="Arial"/>
          <w:noProof/>
          <w:color w:val="000000" w:themeColor="text1"/>
        </w:rPr>
        <w:t> </w:t>
      </w:r>
      <w:r w:rsidR="00005B36">
        <w:rPr>
          <w:rFonts w:ascii="Arial" w:eastAsia="Cambria" w:hAnsi="Arial" w:cs="Arial"/>
          <w:noProof/>
          <w:color w:val="000000" w:themeColor="text1"/>
        </w:rPr>
        <w:t> </w:t>
      </w:r>
      <w:r w:rsidR="00005B36">
        <w:rPr>
          <w:rFonts w:ascii="Arial" w:eastAsia="Cambria" w:hAnsi="Arial" w:cs="Arial"/>
          <w:noProof/>
          <w:color w:val="000000" w:themeColor="text1"/>
        </w:rPr>
        <w:t> </w:t>
      </w:r>
      <w:r w:rsidRPr="00C83FB6">
        <w:rPr>
          <w:rFonts w:ascii="Arial" w:eastAsia="Cambria" w:hAnsi="Arial" w:cs="Arial"/>
          <w:color w:val="000000" w:themeColor="text1"/>
        </w:rPr>
        <w:fldChar w:fldCharType="end"/>
      </w:r>
    </w:p>
    <w:p w14:paraId="68F28C11" w14:textId="5D44F20D" w:rsidR="00D24798" w:rsidRPr="00C83FB6" w:rsidRDefault="00C34128" w:rsidP="00C34128">
      <w:pPr>
        <w:spacing w:after="160" w:line="259" w:lineRule="auto"/>
        <w:rPr>
          <w:rFonts w:ascii="Arial" w:eastAsia="Cambria" w:hAnsi="Arial" w:cs="Arial"/>
          <w:color w:val="000000" w:themeColor="text1"/>
        </w:rPr>
      </w:pPr>
      <w:r>
        <w:rPr>
          <w:rFonts w:ascii="Arial" w:eastAsia="Cambria" w:hAnsi="Arial" w:cs="Arial"/>
          <w:color w:val="000000" w:themeColor="text1"/>
        </w:rPr>
        <w:br w:type="page"/>
      </w:r>
    </w:p>
    <w:p w14:paraId="1D3EA9CF" w14:textId="7DF49BC5" w:rsidR="00B97697" w:rsidRPr="00756A24" w:rsidRDefault="00D91126" w:rsidP="00756A24">
      <w:pPr>
        <w:pStyle w:val="Heading1"/>
      </w:pPr>
      <w:bookmarkStart w:id="71" w:name="_Toc89947154"/>
      <w:r w:rsidRPr="00756A24">
        <w:lastRenderedPageBreak/>
        <w:t>APPENDIX 1</w:t>
      </w:r>
      <w:r w:rsidR="00756A24">
        <w:t xml:space="preserve">: </w:t>
      </w:r>
      <w:r w:rsidRPr="00756A24">
        <w:t>SAMPLE PRESENTATIONS FROM PAST CONFERENCES</w:t>
      </w:r>
      <w:bookmarkEnd w:id="70"/>
      <w:bookmarkEnd w:id="71"/>
    </w:p>
    <w:tbl>
      <w:tblPr>
        <w:tblpPr w:leftFromText="180" w:rightFromText="180" w:vertAnchor="text" w:tblpX="-356" w:tblpY="62"/>
        <w:tblW w:w="10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6"/>
        <w:gridCol w:w="6369"/>
      </w:tblGrid>
      <w:tr w:rsidR="00B97697" w:rsidRPr="00D24798" w14:paraId="2652A8BC" w14:textId="77777777" w:rsidTr="00756A24">
        <w:trPr>
          <w:trHeight w:val="305"/>
        </w:trPr>
        <w:tc>
          <w:tcPr>
            <w:tcW w:w="3706" w:type="dxa"/>
            <w:shd w:val="clear" w:color="auto" w:fill="D9D9D9" w:themeFill="background1" w:themeFillShade="D9"/>
            <w:tcMar>
              <w:top w:w="100" w:type="dxa"/>
              <w:left w:w="100" w:type="dxa"/>
              <w:bottom w:w="100" w:type="dxa"/>
              <w:right w:w="100" w:type="dxa"/>
            </w:tcMar>
            <w:vAlign w:val="center"/>
          </w:tcPr>
          <w:p w14:paraId="08053655" w14:textId="77777777" w:rsidR="00B97697" w:rsidRPr="00D24798" w:rsidRDefault="00B97697" w:rsidP="00756A24">
            <w:pPr>
              <w:widowControl w:val="0"/>
              <w:spacing w:beforeLines="20" w:before="48" w:afterLines="20" w:after="48"/>
              <w:contextualSpacing/>
              <w:rPr>
                <w:rFonts w:ascii="Arial" w:eastAsia="Arial" w:hAnsi="Arial" w:cs="Arial"/>
              </w:rPr>
            </w:pPr>
            <w:r w:rsidRPr="00D24798">
              <w:rPr>
                <w:rFonts w:ascii="Arial" w:eastAsia="Arial" w:hAnsi="Arial" w:cs="Arial"/>
                <w:b/>
              </w:rPr>
              <w:t>Asset Management Landscape Subjects</w:t>
            </w:r>
          </w:p>
        </w:tc>
        <w:tc>
          <w:tcPr>
            <w:tcW w:w="6369" w:type="dxa"/>
            <w:shd w:val="clear" w:color="auto" w:fill="D9D9D9" w:themeFill="background1" w:themeFillShade="D9"/>
            <w:tcMar>
              <w:top w:w="100" w:type="dxa"/>
              <w:left w:w="100" w:type="dxa"/>
              <w:bottom w:w="100" w:type="dxa"/>
              <w:right w:w="100" w:type="dxa"/>
            </w:tcMar>
            <w:vAlign w:val="center"/>
          </w:tcPr>
          <w:p w14:paraId="4B01FCF9"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b/>
              </w:rPr>
            </w:pPr>
            <w:r w:rsidRPr="00D24798">
              <w:rPr>
                <w:rFonts w:ascii="Arial" w:eastAsia="Arial" w:hAnsi="Arial" w:cs="Arial"/>
                <w:b/>
              </w:rPr>
              <w:t>Paper example from past conferences</w:t>
            </w:r>
          </w:p>
        </w:tc>
      </w:tr>
      <w:tr w:rsidR="00B97697" w:rsidRPr="00D24798" w14:paraId="2FE57663" w14:textId="77777777" w:rsidTr="00756A24">
        <w:trPr>
          <w:trHeight w:val="276"/>
        </w:trPr>
        <w:tc>
          <w:tcPr>
            <w:tcW w:w="3706" w:type="dxa"/>
            <w:shd w:val="clear" w:color="auto" w:fill="auto"/>
            <w:tcMar>
              <w:top w:w="100" w:type="dxa"/>
              <w:left w:w="100" w:type="dxa"/>
              <w:bottom w:w="100" w:type="dxa"/>
              <w:right w:w="100" w:type="dxa"/>
            </w:tcMar>
            <w:vAlign w:val="center"/>
          </w:tcPr>
          <w:p w14:paraId="4C200AB0"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Strategy and Planning</w:t>
            </w:r>
          </w:p>
        </w:tc>
        <w:tc>
          <w:tcPr>
            <w:tcW w:w="6369" w:type="dxa"/>
            <w:shd w:val="clear" w:color="auto" w:fill="auto"/>
            <w:tcMar>
              <w:top w:w="100" w:type="dxa"/>
              <w:left w:w="100" w:type="dxa"/>
              <w:bottom w:w="100" w:type="dxa"/>
              <w:right w:w="100" w:type="dxa"/>
            </w:tcMar>
            <w:vAlign w:val="center"/>
          </w:tcPr>
          <w:p w14:paraId="0446EC57" w14:textId="77777777" w:rsidR="00B97697" w:rsidRPr="00D24798" w:rsidRDefault="003677B5" w:rsidP="00756A24">
            <w:pPr>
              <w:widowControl w:val="0"/>
              <w:pBdr>
                <w:top w:val="nil"/>
                <w:left w:val="nil"/>
                <w:bottom w:val="nil"/>
                <w:right w:val="nil"/>
                <w:between w:val="nil"/>
              </w:pBdr>
              <w:spacing w:beforeLines="20" w:before="48" w:afterLines="20" w:after="48"/>
              <w:contextualSpacing/>
              <w:rPr>
                <w:rFonts w:ascii="Arial" w:eastAsia="Arial" w:hAnsi="Arial" w:cs="Arial"/>
                <w:i/>
                <w:sz w:val="21"/>
                <w:szCs w:val="21"/>
              </w:rPr>
            </w:pPr>
            <w:hyperlink r:id="rId25">
              <w:r w:rsidR="00B97697" w:rsidRPr="00D24798">
                <w:rPr>
                  <w:rFonts w:ascii="Arial" w:eastAsia="Arial" w:hAnsi="Arial" w:cs="Arial"/>
                  <w:i/>
                  <w:color w:val="1155CC"/>
                  <w:sz w:val="21"/>
                  <w:szCs w:val="21"/>
                  <w:u w:val="single"/>
                </w:rPr>
                <w:t>The Value of Asset Management</w:t>
              </w:r>
            </w:hyperlink>
          </w:p>
        </w:tc>
      </w:tr>
      <w:tr w:rsidR="00B97697" w:rsidRPr="00D24798" w14:paraId="5DD4B9B6" w14:textId="77777777" w:rsidTr="00756A24">
        <w:trPr>
          <w:trHeight w:val="272"/>
        </w:trPr>
        <w:tc>
          <w:tcPr>
            <w:tcW w:w="3706" w:type="dxa"/>
            <w:shd w:val="clear" w:color="auto" w:fill="auto"/>
            <w:tcMar>
              <w:top w:w="100" w:type="dxa"/>
              <w:left w:w="100" w:type="dxa"/>
              <w:bottom w:w="100" w:type="dxa"/>
              <w:right w:w="100" w:type="dxa"/>
            </w:tcMar>
            <w:vAlign w:val="center"/>
          </w:tcPr>
          <w:p w14:paraId="10FB70F6"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Asset Management Decision-Making</w:t>
            </w:r>
          </w:p>
        </w:tc>
        <w:tc>
          <w:tcPr>
            <w:tcW w:w="6369" w:type="dxa"/>
            <w:shd w:val="clear" w:color="auto" w:fill="auto"/>
            <w:tcMar>
              <w:top w:w="100" w:type="dxa"/>
              <w:left w:w="100" w:type="dxa"/>
              <w:bottom w:w="100" w:type="dxa"/>
              <w:right w:w="100" w:type="dxa"/>
            </w:tcMar>
            <w:vAlign w:val="center"/>
          </w:tcPr>
          <w:p w14:paraId="19293B4D" w14:textId="77777777" w:rsidR="00B97697" w:rsidRPr="00D24798" w:rsidRDefault="003677B5" w:rsidP="00756A24">
            <w:pPr>
              <w:widowControl w:val="0"/>
              <w:pBdr>
                <w:top w:val="nil"/>
                <w:left w:val="nil"/>
                <w:bottom w:val="nil"/>
                <w:right w:val="nil"/>
                <w:between w:val="nil"/>
              </w:pBdr>
              <w:spacing w:beforeLines="20" w:before="48" w:afterLines="20" w:after="48"/>
              <w:contextualSpacing/>
              <w:rPr>
                <w:rFonts w:ascii="Arial" w:eastAsia="Arial" w:hAnsi="Arial" w:cs="Arial"/>
                <w:i/>
                <w:sz w:val="21"/>
                <w:szCs w:val="21"/>
              </w:rPr>
            </w:pPr>
            <w:hyperlink r:id="rId26">
              <w:r w:rsidR="00B97697" w:rsidRPr="00D24798">
                <w:rPr>
                  <w:rFonts w:ascii="Arial" w:eastAsia="Arial" w:hAnsi="Arial" w:cs="Arial"/>
                  <w:i/>
                  <w:color w:val="1155CC"/>
                  <w:sz w:val="21"/>
                  <w:szCs w:val="21"/>
                  <w:u w:val="single"/>
                </w:rPr>
                <w:t>Asset Decision Framework for Optimal Value</w:t>
              </w:r>
            </w:hyperlink>
          </w:p>
        </w:tc>
      </w:tr>
      <w:tr w:rsidR="00B97697" w:rsidRPr="00D24798" w14:paraId="209AE5BD" w14:textId="77777777" w:rsidTr="00756A24">
        <w:trPr>
          <w:trHeight w:val="310"/>
        </w:trPr>
        <w:tc>
          <w:tcPr>
            <w:tcW w:w="3706" w:type="dxa"/>
            <w:shd w:val="clear" w:color="auto" w:fill="auto"/>
            <w:tcMar>
              <w:top w:w="100" w:type="dxa"/>
              <w:left w:w="100" w:type="dxa"/>
              <w:bottom w:w="100" w:type="dxa"/>
              <w:right w:w="100" w:type="dxa"/>
            </w:tcMar>
            <w:vAlign w:val="center"/>
          </w:tcPr>
          <w:p w14:paraId="44E5528F"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Lifecycle Delivery</w:t>
            </w:r>
          </w:p>
        </w:tc>
        <w:tc>
          <w:tcPr>
            <w:tcW w:w="6369" w:type="dxa"/>
            <w:shd w:val="clear" w:color="auto" w:fill="auto"/>
            <w:tcMar>
              <w:top w:w="100" w:type="dxa"/>
              <w:left w:w="100" w:type="dxa"/>
              <w:bottom w:w="100" w:type="dxa"/>
              <w:right w:w="100" w:type="dxa"/>
            </w:tcMar>
            <w:vAlign w:val="center"/>
          </w:tcPr>
          <w:p w14:paraId="2C9D10D1" w14:textId="77777777" w:rsidR="00B97697" w:rsidRPr="00D24798" w:rsidRDefault="003677B5" w:rsidP="00756A24">
            <w:pPr>
              <w:widowControl w:val="0"/>
              <w:pBdr>
                <w:top w:val="nil"/>
                <w:left w:val="nil"/>
                <w:bottom w:val="nil"/>
                <w:right w:val="nil"/>
                <w:between w:val="nil"/>
              </w:pBdr>
              <w:spacing w:beforeLines="20" w:before="48" w:afterLines="20" w:after="48"/>
              <w:contextualSpacing/>
              <w:rPr>
                <w:rFonts w:ascii="Arial" w:eastAsia="Arial" w:hAnsi="Arial" w:cs="Arial"/>
                <w:i/>
                <w:sz w:val="21"/>
                <w:szCs w:val="21"/>
              </w:rPr>
            </w:pPr>
            <w:hyperlink r:id="rId27">
              <w:r w:rsidR="00B97697" w:rsidRPr="00D24798">
                <w:rPr>
                  <w:rFonts w:ascii="Arial" w:eastAsia="Arial" w:hAnsi="Arial" w:cs="Arial"/>
                  <w:i/>
                  <w:color w:val="1155CC"/>
                  <w:sz w:val="21"/>
                  <w:szCs w:val="21"/>
                  <w:u w:val="single"/>
                </w:rPr>
                <w:t>Mobile Devices in a Mining Environment - A Case Study</w:t>
              </w:r>
            </w:hyperlink>
          </w:p>
        </w:tc>
      </w:tr>
      <w:tr w:rsidR="00B97697" w:rsidRPr="00D24798" w14:paraId="76CD2AE3" w14:textId="77777777" w:rsidTr="00756A24">
        <w:trPr>
          <w:trHeight w:val="317"/>
        </w:trPr>
        <w:tc>
          <w:tcPr>
            <w:tcW w:w="3706" w:type="dxa"/>
            <w:shd w:val="clear" w:color="auto" w:fill="auto"/>
            <w:tcMar>
              <w:top w:w="100" w:type="dxa"/>
              <w:left w:w="100" w:type="dxa"/>
              <w:bottom w:w="100" w:type="dxa"/>
              <w:right w:w="100" w:type="dxa"/>
            </w:tcMar>
            <w:vAlign w:val="center"/>
          </w:tcPr>
          <w:p w14:paraId="716C45E5"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Asset Information</w:t>
            </w:r>
          </w:p>
        </w:tc>
        <w:tc>
          <w:tcPr>
            <w:tcW w:w="6369" w:type="dxa"/>
            <w:shd w:val="clear" w:color="auto" w:fill="auto"/>
            <w:tcMar>
              <w:top w:w="100" w:type="dxa"/>
              <w:left w:w="100" w:type="dxa"/>
              <w:bottom w:w="100" w:type="dxa"/>
              <w:right w:w="100" w:type="dxa"/>
            </w:tcMar>
            <w:vAlign w:val="center"/>
          </w:tcPr>
          <w:p w14:paraId="61C251E8" w14:textId="77777777" w:rsidR="00B97697" w:rsidRPr="00D24798" w:rsidRDefault="003677B5" w:rsidP="00756A24">
            <w:pPr>
              <w:widowControl w:val="0"/>
              <w:pBdr>
                <w:top w:val="nil"/>
                <w:left w:val="nil"/>
                <w:bottom w:val="nil"/>
                <w:right w:val="nil"/>
                <w:between w:val="nil"/>
              </w:pBdr>
              <w:spacing w:beforeLines="20" w:before="48" w:afterLines="20" w:after="48"/>
              <w:contextualSpacing/>
              <w:rPr>
                <w:rFonts w:ascii="Arial" w:eastAsia="Arial" w:hAnsi="Arial" w:cs="Arial"/>
                <w:i/>
                <w:sz w:val="21"/>
                <w:szCs w:val="21"/>
              </w:rPr>
            </w:pPr>
            <w:hyperlink r:id="rId28">
              <w:r w:rsidR="00B97697" w:rsidRPr="00D24798">
                <w:rPr>
                  <w:rFonts w:ascii="Arial" w:eastAsia="Arial" w:hAnsi="Arial" w:cs="Arial"/>
                  <w:i/>
                  <w:color w:val="1155CC"/>
                  <w:sz w:val="21"/>
                  <w:szCs w:val="21"/>
                  <w:u w:val="single"/>
                </w:rPr>
                <w:t>Implementing an Integrated Enterprise Asset Management System</w:t>
              </w:r>
            </w:hyperlink>
          </w:p>
        </w:tc>
      </w:tr>
      <w:tr w:rsidR="00B97697" w:rsidRPr="00D24798" w14:paraId="6DD640EB" w14:textId="77777777" w:rsidTr="00756A24">
        <w:trPr>
          <w:trHeight w:val="284"/>
        </w:trPr>
        <w:tc>
          <w:tcPr>
            <w:tcW w:w="3706" w:type="dxa"/>
            <w:tcBorders>
              <w:bottom w:val="single" w:sz="8" w:space="0" w:color="000000"/>
            </w:tcBorders>
            <w:shd w:val="clear" w:color="auto" w:fill="auto"/>
            <w:tcMar>
              <w:top w:w="100" w:type="dxa"/>
              <w:left w:w="100" w:type="dxa"/>
              <w:bottom w:w="100" w:type="dxa"/>
              <w:right w:w="100" w:type="dxa"/>
            </w:tcMar>
            <w:vAlign w:val="center"/>
          </w:tcPr>
          <w:p w14:paraId="37F33F1A" w14:textId="3CE93FF9" w:rsidR="00B97697" w:rsidRPr="00D24798" w:rsidRDefault="00D24798"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Organization</w:t>
            </w:r>
            <w:r w:rsidR="00B97697" w:rsidRPr="00D24798">
              <w:rPr>
                <w:rFonts w:ascii="Arial" w:eastAsia="Arial" w:hAnsi="Arial" w:cs="Arial"/>
                <w:sz w:val="21"/>
                <w:szCs w:val="21"/>
              </w:rPr>
              <w:t xml:space="preserve"> and People</w:t>
            </w:r>
          </w:p>
        </w:tc>
        <w:tc>
          <w:tcPr>
            <w:tcW w:w="6369" w:type="dxa"/>
            <w:tcBorders>
              <w:bottom w:val="single" w:sz="8" w:space="0" w:color="000000"/>
            </w:tcBorders>
            <w:shd w:val="clear" w:color="auto" w:fill="auto"/>
            <w:tcMar>
              <w:top w:w="100" w:type="dxa"/>
              <w:left w:w="100" w:type="dxa"/>
              <w:bottom w:w="100" w:type="dxa"/>
              <w:right w:w="100" w:type="dxa"/>
            </w:tcMar>
            <w:vAlign w:val="center"/>
          </w:tcPr>
          <w:p w14:paraId="09C88D02" w14:textId="77777777" w:rsidR="00B97697" w:rsidRPr="00D24798" w:rsidRDefault="003677B5" w:rsidP="00756A24">
            <w:pPr>
              <w:widowControl w:val="0"/>
              <w:pBdr>
                <w:top w:val="nil"/>
                <w:left w:val="nil"/>
                <w:bottom w:val="nil"/>
                <w:right w:val="nil"/>
                <w:between w:val="nil"/>
              </w:pBdr>
              <w:spacing w:beforeLines="20" w:before="48" w:afterLines="20" w:after="48"/>
              <w:contextualSpacing/>
              <w:rPr>
                <w:rFonts w:ascii="Arial" w:eastAsia="Arial" w:hAnsi="Arial" w:cs="Arial"/>
                <w:i/>
                <w:sz w:val="21"/>
                <w:szCs w:val="21"/>
              </w:rPr>
            </w:pPr>
            <w:hyperlink r:id="rId29">
              <w:r w:rsidR="00B97697" w:rsidRPr="00D24798">
                <w:rPr>
                  <w:rFonts w:ascii="Arial" w:eastAsia="Arial" w:hAnsi="Arial" w:cs="Arial"/>
                  <w:i/>
                  <w:color w:val="1155CC"/>
                  <w:sz w:val="21"/>
                  <w:szCs w:val="21"/>
                  <w:u w:val="single"/>
                </w:rPr>
                <w:t>Setting up for Success</w:t>
              </w:r>
            </w:hyperlink>
          </w:p>
        </w:tc>
      </w:tr>
      <w:tr w:rsidR="00B97697" w:rsidRPr="00D24798" w14:paraId="41A01E5F" w14:textId="77777777" w:rsidTr="00756A24">
        <w:trPr>
          <w:trHeight w:val="391"/>
        </w:trPr>
        <w:tc>
          <w:tcPr>
            <w:tcW w:w="3706" w:type="dxa"/>
            <w:tcBorders>
              <w:bottom w:val="single" w:sz="4" w:space="0" w:color="auto"/>
            </w:tcBorders>
            <w:shd w:val="clear" w:color="auto" w:fill="auto"/>
            <w:tcMar>
              <w:top w:w="100" w:type="dxa"/>
              <w:left w:w="100" w:type="dxa"/>
              <w:bottom w:w="100" w:type="dxa"/>
              <w:right w:w="100" w:type="dxa"/>
            </w:tcMar>
            <w:vAlign w:val="center"/>
          </w:tcPr>
          <w:p w14:paraId="4F85643E"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Risk and Review</w:t>
            </w:r>
          </w:p>
        </w:tc>
        <w:tc>
          <w:tcPr>
            <w:tcW w:w="6369" w:type="dxa"/>
            <w:tcBorders>
              <w:bottom w:val="single" w:sz="4" w:space="0" w:color="auto"/>
            </w:tcBorders>
            <w:shd w:val="clear" w:color="auto" w:fill="auto"/>
            <w:tcMar>
              <w:top w:w="100" w:type="dxa"/>
              <w:left w:w="100" w:type="dxa"/>
              <w:bottom w:w="100" w:type="dxa"/>
              <w:right w:w="100" w:type="dxa"/>
            </w:tcMar>
            <w:vAlign w:val="center"/>
          </w:tcPr>
          <w:p w14:paraId="4B637584" w14:textId="77777777" w:rsidR="00B97697" w:rsidRPr="00D24798" w:rsidRDefault="003677B5" w:rsidP="00756A24">
            <w:pPr>
              <w:widowControl w:val="0"/>
              <w:pBdr>
                <w:top w:val="nil"/>
                <w:left w:val="nil"/>
                <w:bottom w:val="nil"/>
                <w:right w:val="nil"/>
                <w:between w:val="nil"/>
              </w:pBdr>
              <w:spacing w:beforeLines="20" w:before="48" w:afterLines="20" w:after="48"/>
              <w:contextualSpacing/>
              <w:rPr>
                <w:rFonts w:ascii="Arial" w:eastAsia="Arial" w:hAnsi="Arial" w:cs="Arial"/>
                <w:i/>
                <w:sz w:val="21"/>
                <w:szCs w:val="21"/>
                <w:u w:val="single"/>
              </w:rPr>
            </w:pPr>
            <w:hyperlink r:id="rId30">
              <w:r w:rsidR="00B97697" w:rsidRPr="00D24798">
                <w:rPr>
                  <w:rFonts w:ascii="Arial" w:eastAsia="Arial" w:hAnsi="Arial" w:cs="Arial"/>
                  <w:i/>
                  <w:color w:val="1155CC"/>
                  <w:sz w:val="21"/>
                  <w:szCs w:val="21"/>
                  <w:u w:val="single"/>
                </w:rPr>
                <w:t>Establishing a Governance Model to Support AM Development</w:t>
              </w:r>
            </w:hyperlink>
          </w:p>
        </w:tc>
      </w:tr>
      <w:tr w:rsidR="00B97697" w:rsidRPr="00D24798" w14:paraId="3991D375" w14:textId="77777777" w:rsidTr="00756A24">
        <w:trPr>
          <w:trHeight w:val="272"/>
        </w:trPr>
        <w:tc>
          <w:tcPr>
            <w:tcW w:w="3706" w:type="dxa"/>
            <w:tcBorders>
              <w:top w:val="single" w:sz="4" w:space="0" w:color="auto"/>
            </w:tcBorders>
            <w:shd w:val="clear" w:color="auto" w:fill="D9D9D9" w:themeFill="background1" w:themeFillShade="D9"/>
            <w:tcMar>
              <w:top w:w="100" w:type="dxa"/>
              <w:left w:w="100" w:type="dxa"/>
              <w:bottom w:w="100" w:type="dxa"/>
              <w:right w:w="100" w:type="dxa"/>
            </w:tcMar>
            <w:vAlign w:val="center"/>
          </w:tcPr>
          <w:p w14:paraId="2837059B" w14:textId="77777777" w:rsidR="00B97697" w:rsidRPr="00D24798" w:rsidRDefault="00B97697" w:rsidP="00756A24">
            <w:pPr>
              <w:widowControl w:val="0"/>
              <w:spacing w:beforeLines="20" w:before="48" w:afterLines="20" w:after="48"/>
              <w:contextualSpacing/>
              <w:rPr>
                <w:rFonts w:ascii="Arial" w:eastAsia="Arial" w:hAnsi="Arial" w:cs="Arial"/>
              </w:rPr>
            </w:pPr>
            <w:r w:rsidRPr="00D24798">
              <w:rPr>
                <w:rFonts w:ascii="Arial" w:eastAsia="Arial" w:hAnsi="Arial" w:cs="Arial"/>
                <w:b/>
              </w:rPr>
              <w:t>Maintenance Management Framework Subjects</w:t>
            </w:r>
          </w:p>
        </w:tc>
        <w:tc>
          <w:tcPr>
            <w:tcW w:w="6369" w:type="dxa"/>
            <w:tcBorders>
              <w:top w:val="single" w:sz="4" w:space="0" w:color="auto"/>
            </w:tcBorders>
            <w:shd w:val="clear" w:color="auto" w:fill="D9D9D9" w:themeFill="background1" w:themeFillShade="D9"/>
            <w:tcMar>
              <w:top w:w="100" w:type="dxa"/>
              <w:left w:w="100" w:type="dxa"/>
              <w:bottom w:w="100" w:type="dxa"/>
              <w:right w:w="100" w:type="dxa"/>
            </w:tcMar>
            <w:vAlign w:val="center"/>
          </w:tcPr>
          <w:p w14:paraId="61DEC0A8" w14:textId="77777777" w:rsidR="00B97697" w:rsidRPr="00D24798" w:rsidRDefault="00B97697" w:rsidP="00756A24">
            <w:pPr>
              <w:widowControl w:val="0"/>
              <w:spacing w:beforeLines="20" w:before="48" w:afterLines="20" w:after="48"/>
              <w:ind w:firstLine="8"/>
              <w:contextualSpacing/>
              <w:rPr>
                <w:rFonts w:ascii="Arial" w:eastAsia="Arial" w:hAnsi="Arial" w:cs="Arial"/>
              </w:rPr>
            </w:pPr>
            <w:r w:rsidRPr="00D24798">
              <w:rPr>
                <w:rFonts w:ascii="Arial" w:eastAsia="Arial" w:hAnsi="Arial" w:cs="Arial"/>
                <w:b/>
              </w:rPr>
              <w:t>Paper example from past conferences</w:t>
            </w:r>
          </w:p>
        </w:tc>
      </w:tr>
      <w:tr w:rsidR="00B97697" w:rsidRPr="00D24798" w14:paraId="6145F805" w14:textId="77777777" w:rsidTr="00756A24">
        <w:trPr>
          <w:trHeight w:val="438"/>
        </w:trPr>
        <w:tc>
          <w:tcPr>
            <w:tcW w:w="3706" w:type="dxa"/>
            <w:shd w:val="clear" w:color="auto" w:fill="auto"/>
            <w:tcMar>
              <w:top w:w="100" w:type="dxa"/>
              <w:left w:w="100" w:type="dxa"/>
              <w:bottom w:w="100" w:type="dxa"/>
              <w:right w:w="100" w:type="dxa"/>
            </w:tcMar>
            <w:vAlign w:val="center"/>
          </w:tcPr>
          <w:p w14:paraId="2A6A14F5"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Business and Organization Context</w:t>
            </w:r>
          </w:p>
        </w:tc>
        <w:tc>
          <w:tcPr>
            <w:tcW w:w="6369" w:type="dxa"/>
            <w:shd w:val="clear" w:color="auto" w:fill="auto"/>
            <w:tcMar>
              <w:top w:w="100" w:type="dxa"/>
              <w:left w:w="100" w:type="dxa"/>
              <w:bottom w:w="100" w:type="dxa"/>
              <w:right w:w="100" w:type="dxa"/>
            </w:tcMar>
            <w:vAlign w:val="center"/>
          </w:tcPr>
          <w:p w14:paraId="42B2D298" w14:textId="77777777" w:rsidR="00B97697" w:rsidRPr="00D24798" w:rsidRDefault="003677B5" w:rsidP="00756A24">
            <w:pPr>
              <w:widowControl w:val="0"/>
              <w:pBdr>
                <w:top w:val="nil"/>
                <w:left w:val="nil"/>
                <w:bottom w:val="nil"/>
                <w:right w:val="nil"/>
                <w:between w:val="nil"/>
              </w:pBdr>
              <w:spacing w:beforeLines="20" w:before="48" w:afterLines="20" w:after="48"/>
              <w:ind w:firstLine="8"/>
              <w:contextualSpacing/>
              <w:rPr>
                <w:rFonts w:ascii="Arial" w:eastAsia="Arial" w:hAnsi="Arial" w:cs="Arial"/>
                <w:i/>
                <w:sz w:val="21"/>
                <w:szCs w:val="21"/>
              </w:rPr>
            </w:pPr>
            <w:hyperlink r:id="rId31">
              <w:r w:rsidR="00B97697" w:rsidRPr="00D24798">
                <w:rPr>
                  <w:rFonts w:ascii="Arial" w:eastAsia="Arial" w:hAnsi="Arial" w:cs="Arial"/>
                  <w:i/>
                  <w:color w:val="1155CC"/>
                  <w:sz w:val="21"/>
                  <w:szCs w:val="21"/>
                  <w:u w:val="single"/>
                </w:rPr>
                <w:t>Nova Scotia Power Asset Management Journey</w:t>
              </w:r>
            </w:hyperlink>
          </w:p>
        </w:tc>
      </w:tr>
      <w:tr w:rsidR="00B97697" w:rsidRPr="00D24798" w14:paraId="081DBDFA" w14:textId="77777777" w:rsidTr="00756A24">
        <w:trPr>
          <w:trHeight w:val="438"/>
        </w:trPr>
        <w:tc>
          <w:tcPr>
            <w:tcW w:w="3706" w:type="dxa"/>
            <w:shd w:val="clear" w:color="auto" w:fill="auto"/>
            <w:tcMar>
              <w:top w:w="100" w:type="dxa"/>
              <w:left w:w="100" w:type="dxa"/>
              <w:bottom w:w="100" w:type="dxa"/>
              <w:right w:w="100" w:type="dxa"/>
            </w:tcMar>
            <w:vAlign w:val="center"/>
          </w:tcPr>
          <w:p w14:paraId="5448B9BF"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Maintenance Program Management</w:t>
            </w:r>
          </w:p>
        </w:tc>
        <w:tc>
          <w:tcPr>
            <w:tcW w:w="6369" w:type="dxa"/>
            <w:shd w:val="clear" w:color="auto" w:fill="auto"/>
            <w:tcMar>
              <w:top w:w="100" w:type="dxa"/>
              <w:left w:w="100" w:type="dxa"/>
              <w:bottom w:w="100" w:type="dxa"/>
              <w:right w:w="100" w:type="dxa"/>
            </w:tcMar>
            <w:vAlign w:val="center"/>
          </w:tcPr>
          <w:p w14:paraId="050ABDBD" w14:textId="77777777" w:rsidR="00B97697" w:rsidRPr="00D24798" w:rsidRDefault="003677B5" w:rsidP="00756A24">
            <w:pPr>
              <w:widowControl w:val="0"/>
              <w:spacing w:beforeLines="20" w:before="48" w:afterLines="20" w:after="48"/>
              <w:ind w:firstLine="8"/>
              <w:contextualSpacing/>
              <w:rPr>
                <w:rFonts w:ascii="Arial" w:eastAsia="Arial" w:hAnsi="Arial" w:cs="Arial"/>
                <w:i/>
                <w:sz w:val="21"/>
                <w:szCs w:val="21"/>
              </w:rPr>
            </w:pPr>
            <w:hyperlink r:id="rId32">
              <w:r w:rsidR="00B97697" w:rsidRPr="00D24798">
                <w:rPr>
                  <w:rFonts w:ascii="Arial" w:eastAsia="Arial" w:hAnsi="Arial" w:cs="Arial"/>
                  <w:i/>
                  <w:color w:val="1155CC"/>
                  <w:sz w:val="21"/>
                  <w:szCs w:val="21"/>
                  <w:u w:val="single"/>
                </w:rPr>
                <w:t>KPI Why: A Case Study in Leveraging Maintenance Metrics to Drive Improvements</w:t>
              </w:r>
            </w:hyperlink>
          </w:p>
        </w:tc>
      </w:tr>
      <w:tr w:rsidR="00B97697" w:rsidRPr="00D24798" w14:paraId="3A740782" w14:textId="77777777" w:rsidTr="00756A24">
        <w:trPr>
          <w:trHeight w:val="438"/>
        </w:trPr>
        <w:tc>
          <w:tcPr>
            <w:tcW w:w="3706" w:type="dxa"/>
            <w:shd w:val="clear" w:color="auto" w:fill="auto"/>
            <w:tcMar>
              <w:top w:w="100" w:type="dxa"/>
              <w:left w:w="100" w:type="dxa"/>
              <w:bottom w:w="100" w:type="dxa"/>
              <w:right w:w="100" w:type="dxa"/>
            </w:tcMar>
            <w:vAlign w:val="center"/>
          </w:tcPr>
          <w:p w14:paraId="780DC9C7"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Asset Strategy Management</w:t>
            </w:r>
          </w:p>
        </w:tc>
        <w:tc>
          <w:tcPr>
            <w:tcW w:w="6369" w:type="dxa"/>
            <w:shd w:val="clear" w:color="auto" w:fill="auto"/>
            <w:tcMar>
              <w:top w:w="100" w:type="dxa"/>
              <w:left w:w="100" w:type="dxa"/>
              <w:bottom w:w="100" w:type="dxa"/>
              <w:right w:w="100" w:type="dxa"/>
            </w:tcMar>
            <w:vAlign w:val="center"/>
          </w:tcPr>
          <w:p w14:paraId="4402CCB5" w14:textId="77777777" w:rsidR="00B97697" w:rsidRPr="00D24798" w:rsidRDefault="003677B5" w:rsidP="00756A24">
            <w:pPr>
              <w:widowControl w:val="0"/>
              <w:pBdr>
                <w:top w:val="nil"/>
                <w:left w:val="nil"/>
                <w:bottom w:val="nil"/>
                <w:right w:val="nil"/>
                <w:between w:val="nil"/>
              </w:pBdr>
              <w:spacing w:beforeLines="20" w:before="48" w:afterLines="20" w:after="48"/>
              <w:ind w:firstLine="8"/>
              <w:contextualSpacing/>
              <w:rPr>
                <w:rFonts w:ascii="Arial" w:eastAsia="Arial" w:hAnsi="Arial" w:cs="Arial"/>
                <w:i/>
                <w:sz w:val="21"/>
                <w:szCs w:val="21"/>
              </w:rPr>
            </w:pPr>
            <w:hyperlink r:id="rId33">
              <w:r w:rsidR="00B97697" w:rsidRPr="00FE7EE1">
                <w:rPr>
                  <w:rFonts w:ascii="Arial" w:eastAsia="Arial" w:hAnsi="Arial" w:cs="Arial"/>
                  <w:i/>
                  <w:color w:val="1155CC"/>
                  <w:sz w:val="20"/>
                  <w:szCs w:val="20"/>
                  <w:u w:val="single"/>
                </w:rPr>
                <w:t>Increasing Operational Service Levels Using Preventative Maintenance Optimization Strategies: A Case Study of the LINK APM System at Toronto Pearson International Airport</w:t>
              </w:r>
            </w:hyperlink>
          </w:p>
        </w:tc>
      </w:tr>
      <w:tr w:rsidR="00B97697" w:rsidRPr="00D24798" w14:paraId="2B8D8173" w14:textId="77777777" w:rsidTr="00756A24">
        <w:trPr>
          <w:trHeight w:val="438"/>
        </w:trPr>
        <w:tc>
          <w:tcPr>
            <w:tcW w:w="3706" w:type="dxa"/>
            <w:shd w:val="clear" w:color="auto" w:fill="auto"/>
            <w:tcMar>
              <w:top w:w="100" w:type="dxa"/>
              <w:left w:w="100" w:type="dxa"/>
              <w:bottom w:w="100" w:type="dxa"/>
              <w:right w:w="100" w:type="dxa"/>
            </w:tcMar>
            <w:vAlign w:val="center"/>
          </w:tcPr>
          <w:p w14:paraId="1050D235"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Tools and Tactics</w:t>
            </w:r>
          </w:p>
        </w:tc>
        <w:tc>
          <w:tcPr>
            <w:tcW w:w="6369" w:type="dxa"/>
            <w:shd w:val="clear" w:color="auto" w:fill="auto"/>
            <w:tcMar>
              <w:top w:w="100" w:type="dxa"/>
              <w:left w:w="100" w:type="dxa"/>
              <w:bottom w:w="100" w:type="dxa"/>
              <w:right w:w="100" w:type="dxa"/>
            </w:tcMar>
            <w:vAlign w:val="center"/>
          </w:tcPr>
          <w:p w14:paraId="079CF5C7" w14:textId="77777777" w:rsidR="00B97697" w:rsidRPr="00D24798" w:rsidRDefault="003677B5" w:rsidP="00756A24">
            <w:pPr>
              <w:widowControl w:val="0"/>
              <w:spacing w:beforeLines="20" w:before="48" w:afterLines="20" w:after="48"/>
              <w:ind w:firstLine="8"/>
              <w:contextualSpacing/>
              <w:rPr>
                <w:rFonts w:ascii="Arial" w:eastAsia="Arial" w:hAnsi="Arial" w:cs="Arial"/>
                <w:i/>
                <w:sz w:val="21"/>
                <w:szCs w:val="21"/>
              </w:rPr>
            </w:pPr>
            <w:hyperlink r:id="rId34">
              <w:r w:rsidR="00B97697" w:rsidRPr="00D24798">
                <w:rPr>
                  <w:rFonts w:ascii="Arial" w:eastAsia="Arial" w:hAnsi="Arial" w:cs="Arial"/>
                  <w:i/>
                  <w:color w:val="1155CC"/>
                  <w:sz w:val="21"/>
                  <w:szCs w:val="21"/>
                  <w:u w:val="single"/>
                </w:rPr>
                <w:t>Retrofit of Condition Based Monitoring (CBM) Technology into an Aging Facility</w:t>
              </w:r>
            </w:hyperlink>
          </w:p>
        </w:tc>
      </w:tr>
      <w:tr w:rsidR="00B97697" w:rsidRPr="00D24798" w14:paraId="276F8734" w14:textId="77777777" w:rsidTr="00756A24">
        <w:trPr>
          <w:trHeight w:val="438"/>
        </w:trPr>
        <w:tc>
          <w:tcPr>
            <w:tcW w:w="3706" w:type="dxa"/>
            <w:shd w:val="clear" w:color="auto" w:fill="auto"/>
            <w:tcMar>
              <w:top w:w="100" w:type="dxa"/>
              <w:left w:w="100" w:type="dxa"/>
              <w:bottom w:w="100" w:type="dxa"/>
              <w:right w:w="100" w:type="dxa"/>
            </w:tcMar>
            <w:vAlign w:val="center"/>
          </w:tcPr>
          <w:p w14:paraId="6EABEE6B"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Maintenance and Reliability Engineering</w:t>
            </w:r>
          </w:p>
        </w:tc>
        <w:tc>
          <w:tcPr>
            <w:tcW w:w="6369" w:type="dxa"/>
            <w:shd w:val="clear" w:color="auto" w:fill="auto"/>
            <w:tcMar>
              <w:top w:w="100" w:type="dxa"/>
              <w:left w:w="100" w:type="dxa"/>
              <w:bottom w:w="100" w:type="dxa"/>
              <w:right w:w="100" w:type="dxa"/>
            </w:tcMar>
            <w:vAlign w:val="center"/>
          </w:tcPr>
          <w:p w14:paraId="54E67050" w14:textId="77777777" w:rsidR="00B97697" w:rsidRPr="00D24798" w:rsidRDefault="003677B5" w:rsidP="00756A24">
            <w:pPr>
              <w:widowControl w:val="0"/>
              <w:pBdr>
                <w:top w:val="nil"/>
                <w:left w:val="nil"/>
                <w:bottom w:val="nil"/>
                <w:right w:val="nil"/>
                <w:between w:val="nil"/>
              </w:pBdr>
              <w:spacing w:beforeLines="20" w:before="48" w:afterLines="20" w:after="48"/>
              <w:ind w:firstLine="8"/>
              <w:contextualSpacing/>
              <w:rPr>
                <w:rFonts w:ascii="Arial" w:eastAsia="Arial" w:hAnsi="Arial" w:cs="Arial"/>
                <w:i/>
                <w:sz w:val="21"/>
                <w:szCs w:val="21"/>
              </w:rPr>
            </w:pPr>
            <w:hyperlink r:id="rId35">
              <w:r w:rsidR="00B97697" w:rsidRPr="00D24798">
                <w:rPr>
                  <w:rFonts w:ascii="Arial" w:eastAsia="Arial" w:hAnsi="Arial" w:cs="Arial"/>
                  <w:i/>
                  <w:color w:val="1155CC"/>
                  <w:sz w:val="21"/>
                  <w:szCs w:val="21"/>
                  <w:u w:val="single"/>
                </w:rPr>
                <w:t>Operational Reliability: Case Study of an RCM Analysis and the Unexpected Result</w:t>
              </w:r>
            </w:hyperlink>
          </w:p>
        </w:tc>
      </w:tr>
      <w:tr w:rsidR="00B97697" w:rsidRPr="00D24798" w14:paraId="4E5596FF" w14:textId="77777777" w:rsidTr="00756A24">
        <w:trPr>
          <w:trHeight w:val="264"/>
        </w:trPr>
        <w:tc>
          <w:tcPr>
            <w:tcW w:w="3706" w:type="dxa"/>
            <w:shd w:val="clear" w:color="auto" w:fill="auto"/>
            <w:tcMar>
              <w:top w:w="100" w:type="dxa"/>
              <w:left w:w="100" w:type="dxa"/>
              <w:bottom w:w="100" w:type="dxa"/>
              <w:right w:w="100" w:type="dxa"/>
            </w:tcMar>
            <w:vAlign w:val="center"/>
          </w:tcPr>
          <w:p w14:paraId="7CA29D12"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Work Management</w:t>
            </w:r>
          </w:p>
        </w:tc>
        <w:tc>
          <w:tcPr>
            <w:tcW w:w="6369" w:type="dxa"/>
            <w:shd w:val="clear" w:color="auto" w:fill="auto"/>
            <w:tcMar>
              <w:top w:w="100" w:type="dxa"/>
              <w:left w:w="100" w:type="dxa"/>
              <w:bottom w:w="100" w:type="dxa"/>
              <w:right w:w="100" w:type="dxa"/>
            </w:tcMar>
            <w:vAlign w:val="center"/>
          </w:tcPr>
          <w:p w14:paraId="0570AAD0" w14:textId="77777777" w:rsidR="00B97697" w:rsidRPr="00D24798" w:rsidRDefault="003677B5" w:rsidP="00756A24">
            <w:pPr>
              <w:widowControl w:val="0"/>
              <w:pBdr>
                <w:top w:val="nil"/>
                <w:left w:val="nil"/>
                <w:bottom w:val="nil"/>
                <w:right w:val="nil"/>
                <w:between w:val="nil"/>
              </w:pBdr>
              <w:spacing w:beforeLines="20" w:before="48" w:afterLines="20" w:after="48"/>
              <w:ind w:firstLine="8"/>
              <w:contextualSpacing/>
              <w:rPr>
                <w:rFonts w:ascii="Arial" w:eastAsia="Arial" w:hAnsi="Arial" w:cs="Arial"/>
                <w:i/>
                <w:sz w:val="21"/>
                <w:szCs w:val="21"/>
              </w:rPr>
            </w:pPr>
            <w:hyperlink r:id="rId36">
              <w:r w:rsidR="00B97697" w:rsidRPr="00D24798">
                <w:rPr>
                  <w:rFonts w:ascii="Arial" w:eastAsia="Arial" w:hAnsi="Arial" w:cs="Arial"/>
                  <w:i/>
                  <w:color w:val="1155CC"/>
                  <w:sz w:val="21"/>
                  <w:szCs w:val="21"/>
                  <w:u w:val="single"/>
                </w:rPr>
                <w:t>Lean Six Sigma in Maintenance Operations</w:t>
              </w:r>
            </w:hyperlink>
          </w:p>
        </w:tc>
      </w:tr>
      <w:tr w:rsidR="00B97697" w:rsidRPr="00D24798" w14:paraId="3CF535A0" w14:textId="77777777" w:rsidTr="00756A24">
        <w:trPr>
          <w:trHeight w:val="356"/>
        </w:trPr>
        <w:tc>
          <w:tcPr>
            <w:tcW w:w="3706" w:type="dxa"/>
            <w:shd w:val="clear" w:color="auto" w:fill="auto"/>
            <w:tcMar>
              <w:top w:w="100" w:type="dxa"/>
              <w:left w:w="100" w:type="dxa"/>
              <w:bottom w:w="100" w:type="dxa"/>
              <w:right w:w="100" w:type="dxa"/>
            </w:tcMar>
            <w:vAlign w:val="center"/>
          </w:tcPr>
          <w:p w14:paraId="448E9FA2"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Human Resource Management</w:t>
            </w:r>
          </w:p>
        </w:tc>
        <w:tc>
          <w:tcPr>
            <w:tcW w:w="6369" w:type="dxa"/>
            <w:shd w:val="clear" w:color="auto" w:fill="auto"/>
            <w:tcMar>
              <w:top w:w="100" w:type="dxa"/>
              <w:left w:w="100" w:type="dxa"/>
              <w:bottom w:w="100" w:type="dxa"/>
              <w:right w:w="100" w:type="dxa"/>
            </w:tcMar>
            <w:vAlign w:val="center"/>
          </w:tcPr>
          <w:p w14:paraId="2E8EF261" w14:textId="77777777" w:rsidR="00B97697" w:rsidRPr="00D24798" w:rsidRDefault="003677B5" w:rsidP="00756A24">
            <w:pPr>
              <w:widowControl w:val="0"/>
              <w:spacing w:beforeLines="20" w:before="48" w:afterLines="20" w:after="48"/>
              <w:ind w:firstLine="8"/>
              <w:contextualSpacing/>
              <w:rPr>
                <w:rFonts w:ascii="Arial" w:eastAsia="Arial" w:hAnsi="Arial" w:cs="Arial"/>
                <w:i/>
                <w:sz w:val="21"/>
                <w:szCs w:val="21"/>
              </w:rPr>
            </w:pPr>
            <w:hyperlink r:id="rId37">
              <w:r w:rsidR="00B97697" w:rsidRPr="00D24798">
                <w:rPr>
                  <w:rFonts w:ascii="Arial" w:eastAsia="Arial" w:hAnsi="Arial" w:cs="Arial"/>
                  <w:i/>
                  <w:color w:val="1155CC"/>
                  <w:sz w:val="21"/>
                  <w:szCs w:val="21"/>
                  <w:u w:val="single"/>
                </w:rPr>
                <w:t>The Most Important asset on your CMMS / EAM: People</w:t>
              </w:r>
            </w:hyperlink>
          </w:p>
        </w:tc>
      </w:tr>
      <w:tr w:rsidR="00B97697" w:rsidRPr="00D24798" w14:paraId="1A5D4D87" w14:textId="77777777" w:rsidTr="00756A24">
        <w:trPr>
          <w:trHeight w:val="438"/>
        </w:trPr>
        <w:tc>
          <w:tcPr>
            <w:tcW w:w="3706" w:type="dxa"/>
            <w:shd w:val="clear" w:color="auto" w:fill="auto"/>
            <w:tcMar>
              <w:top w:w="100" w:type="dxa"/>
              <w:left w:w="100" w:type="dxa"/>
              <w:bottom w:w="100" w:type="dxa"/>
              <w:right w:w="100" w:type="dxa"/>
            </w:tcMar>
            <w:vAlign w:val="center"/>
          </w:tcPr>
          <w:p w14:paraId="2617126B"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Material Resource Management</w:t>
            </w:r>
          </w:p>
        </w:tc>
        <w:tc>
          <w:tcPr>
            <w:tcW w:w="6369" w:type="dxa"/>
            <w:shd w:val="clear" w:color="auto" w:fill="auto"/>
            <w:tcMar>
              <w:top w:w="100" w:type="dxa"/>
              <w:left w:w="100" w:type="dxa"/>
              <w:bottom w:w="100" w:type="dxa"/>
              <w:right w:w="100" w:type="dxa"/>
            </w:tcMar>
            <w:vAlign w:val="center"/>
          </w:tcPr>
          <w:p w14:paraId="5E2A5DCC" w14:textId="77777777" w:rsidR="00B97697" w:rsidRPr="00D24798" w:rsidRDefault="003677B5" w:rsidP="00756A24">
            <w:pPr>
              <w:widowControl w:val="0"/>
              <w:pBdr>
                <w:top w:val="nil"/>
                <w:left w:val="nil"/>
                <w:bottom w:val="nil"/>
                <w:right w:val="nil"/>
                <w:between w:val="nil"/>
              </w:pBdr>
              <w:spacing w:beforeLines="20" w:before="48" w:afterLines="20" w:after="48"/>
              <w:ind w:firstLine="8"/>
              <w:contextualSpacing/>
              <w:rPr>
                <w:rFonts w:ascii="Arial" w:eastAsia="Arial" w:hAnsi="Arial" w:cs="Arial"/>
                <w:i/>
                <w:sz w:val="21"/>
                <w:szCs w:val="21"/>
              </w:rPr>
            </w:pPr>
            <w:hyperlink r:id="rId38">
              <w:r w:rsidR="00B97697" w:rsidRPr="00D24798">
                <w:rPr>
                  <w:rFonts w:ascii="Arial" w:eastAsia="Arial" w:hAnsi="Arial" w:cs="Arial"/>
                  <w:i/>
                  <w:color w:val="1155CC"/>
                  <w:sz w:val="21"/>
                  <w:szCs w:val="21"/>
                  <w:u w:val="single"/>
                </w:rPr>
                <w:t>Case Study: Implementing a Lubrication Program - Cameco Cigar Lake Operation</w:t>
              </w:r>
            </w:hyperlink>
          </w:p>
        </w:tc>
      </w:tr>
      <w:tr w:rsidR="00B97697" w:rsidRPr="00D24798" w14:paraId="6D6CDEDA" w14:textId="77777777" w:rsidTr="00756A24">
        <w:trPr>
          <w:trHeight w:val="313"/>
        </w:trPr>
        <w:tc>
          <w:tcPr>
            <w:tcW w:w="3706" w:type="dxa"/>
            <w:shd w:val="clear" w:color="auto" w:fill="auto"/>
            <w:tcMar>
              <w:top w:w="100" w:type="dxa"/>
              <w:left w:w="100" w:type="dxa"/>
              <w:bottom w:w="100" w:type="dxa"/>
              <w:right w:w="100" w:type="dxa"/>
            </w:tcMar>
            <w:vAlign w:val="center"/>
          </w:tcPr>
          <w:p w14:paraId="0873F589"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Information Management</w:t>
            </w:r>
          </w:p>
        </w:tc>
        <w:tc>
          <w:tcPr>
            <w:tcW w:w="6369" w:type="dxa"/>
            <w:shd w:val="clear" w:color="auto" w:fill="auto"/>
            <w:tcMar>
              <w:top w:w="100" w:type="dxa"/>
              <w:left w:w="100" w:type="dxa"/>
              <w:bottom w:w="100" w:type="dxa"/>
              <w:right w:w="100" w:type="dxa"/>
            </w:tcMar>
            <w:vAlign w:val="center"/>
          </w:tcPr>
          <w:p w14:paraId="639F32CD" w14:textId="77777777" w:rsidR="00B97697" w:rsidRPr="00D24798" w:rsidRDefault="003677B5" w:rsidP="00756A24">
            <w:pPr>
              <w:widowControl w:val="0"/>
              <w:pBdr>
                <w:top w:val="nil"/>
                <w:left w:val="nil"/>
                <w:bottom w:val="nil"/>
                <w:right w:val="nil"/>
                <w:between w:val="nil"/>
              </w:pBdr>
              <w:spacing w:beforeLines="20" w:before="48" w:afterLines="20" w:after="48"/>
              <w:ind w:firstLine="8"/>
              <w:contextualSpacing/>
              <w:rPr>
                <w:rFonts w:ascii="Arial" w:eastAsia="Arial" w:hAnsi="Arial" w:cs="Arial"/>
                <w:i/>
                <w:sz w:val="21"/>
                <w:szCs w:val="21"/>
              </w:rPr>
            </w:pPr>
            <w:hyperlink r:id="rId39">
              <w:r w:rsidR="00B97697" w:rsidRPr="00D24798">
                <w:rPr>
                  <w:rFonts w:ascii="Arial" w:eastAsia="Arial" w:hAnsi="Arial" w:cs="Arial"/>
                  <w:i/>
                  <w:color w:val="1155CC"/>
                  <w:sz w:val="21"/>
                  <w:szCs w:val="21"/>
                  <w:u w:val="single"/>
                </w:rPr>
                <w:t>Getting the Most out of your CMMS/EAM</w:t>
              </w:r>
            </w:hyperlink>
          </w:p>
        </w:tc>
      </w:tr>
      <w:tr w:rsidR="00B97697" w:rsidRPr="00D24798" w14:paraId="52CAB682" w14:textId="77777777" w:rsidTr="00756A24">
        <w:trPr>
          <w:trHeight w:val="420"/>
        </w:trPr>
        <w:tc>
          <w:tcPr>
            <w:tcW w:w="3706" w:type="dxa"/>
            <w:shd w:val="clear" w:color="auto" w:fill="auto"/>
            <w:tcMar>
              <w:top w:w="100" w:type="dxa"/>
              <w:left w:w="100" w:type="dxa"/>
              <w:bottom w:w="100" w:type="dxa"/>
              <w:right w:w="100" w:type="dxa"/>
            </w:tcMar>
            <w:vAlign w:val="center"/>
          </w:tcPr>
          <w:p w14:paraId="04AE3F1E" w14:textId="77777777" w:rsidR="00B97697" w:rsidRPr="00D24798" w:rsidRDefault="00B97697" w:rsidP="00756A24">
            <w:pPr>
              <w:widowControl w:val="0"/>
              <w:pBdr>
                <w:top w:val="nil"/>
                <w:left w:val="nil"/>
                <w:bottom w:val="nil"/>
                <w:right w:val="nil"/>
                <w:between w:val="nil"/>
              </w:pBdr>
              <w:spacing w:beforeLines="20" w:before="48" w:afterLines="20" w:after="48"/>
              <w:contextualSpacing/>
              <w:rPr>
                <w:rFonts w:ascii="Arial" w:eastAsia="Arial" w:hAnsi="Arial" w:cs="Arial"/>
                <w:sz w:val="21"/>
                <w:szCs w:val="21"/>
              </w:rPr>
            </w:pPr>
            <w:r w:rsidRPr="00D24798">
              <w:rPr>
                <w:rFonts w:ascii="Arial" w:eastAsia="Arial" w:hAnsi="Arial" w:cs="Arial"/>
                <w:sz w:val="21"/>
                <w:szCs w:val="21"/>
              </w:rPr>
              <w:t>Continuous Improvement</w:t>
            </w:r>
          </w:p>
        </w:tc>
        <w:tc>
          <w:tcPr>
            <w:tcW w:w="6369" w:type="dxa"/>
            <w:shd w:val="clear" w:color="auto" w:fill="auto"/>
            <w:tcMar>
              <w:top w:w="100" w:type="dxa"/>
              <w:left w:w="100" w:type="dxa"/>
              <w:bottom w:w="100" w:type="dxa"/>
              <w:right w:w="100" w:type="dxa"/>
            </w:tcMar>
            <w:vAlign w:val="center"/>
          </w:tcPr>
          <w:p w14:paraId="2BB8275C" w14:textId="77777777" w:rsidR="00B97697" w:rsidRPr="00D24798" w:rsidRDefault="003677B5" w:rsidP="00756A24">
            <w:pPr>
              <w:widowControl w:val="0"/>
              <w:spacing w:beforeLines="20" w:before="48" w:afterLines="20" w:after="48"/>
              <w:ind w:firstLine="8"/>
              <w:contextualSpacing/>
              <w:rPr>
                <w:rFonts w:ascii="Arial" w:eastAsia="Arial" w:hAnsi="Arial" w:cs="Arial"/>
                <w:sz w:val="21"/>
                <w:szCs w:val="21"/>
              </w:rPr>
            </w:pPr>
            <w:hyperlink r:id="rId40">
              <w:r w:rsidR="00B97697" w:rsidRPr="00D24798">
                <w:rPr>
                  <w:rFonts w:ascii="Arial" w:eastAsia="Arial" w:hAnsi="Arial" w:cs="Arial"/>
                  <w:i/>
                  <w:color w:val="1155CC"/>
                  <w:sz w:val="21"/>
                  <w:szCs w:val="21"/>
                  <w:u w:val="single"/>
                </w:rPr>
                <w:t>Building the Business Case for Maintenance Improvement</w:t>
              </w:r>
            </w:hyperlink>
          </w:p>
        </w:tc>
      </w:tr>
    </w:tbl>
    <w:p w14:paraId="2C078E63" w14:textId="2FC0FAA7" w:rsidR="00197482" w:rsidRPr="00572537" w:rsidRDefault="00197482" w:rsidP="00D24798">
      <w:pPr>
        <w:rPr>
          <w:rFonts w:ascii="Arial" w:hAnsi="Arial" w:cs="Arial"/>
        </w:rPr>
      </w:pPr>
      <w:bookmarkStart w:id="72" w:name="_heading=h.t5rgfkx0u628" w:colFirst="0" w:colLast="0"/>
      <w:bookmarkStart w:id="73" w:name="_heading=h.u60nbdzbpzus" w:colFirst="0" w:colLast="0"/>
      <w:bookmarkEnd w:id="72"/>
      <w:bookmarkEnd w:id="73"/>
    </w:p>
    <w:sectPr w:rsidR="00197482" w:rsidRPr="00572537" w:rsidSect="0010794F">
      <w:headerReference w:type="default" r:id="rId41"/>
      <w:footerReference w:type="even" r:id="rId42"/>
      <w:footerReference w:type="default" r:id="rId43"/>
      <w:headerReference w:type="first" r:id="rId44"/>
      <w:pgSz w:w="12240" w:h="15840"/>
      <w:pgMar w:top="2115" w:right="1440" w:bottom="644" w:left="1440" w:header="720" w:footer="1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1F60" w14:textId="77777777" w:rsidR="003677B5" w:rsidRDefault="003677B5" w:rsidP="007C7935">
      <w:r>
        <w:separator/>
      </w:r>
    </w:p>
    <w:p w14:paraId="7B6D5992" w14:textId="77777777" w:rsidR="003677B5" w:rsidRDefault="003677B5"/>
  </w:endnote>
  <w:endnote w:type="continuationSeparator" w:id="0">
    <w:p w14:paraId="30A06449" w14:textId="77777777" w:rsidR="003677B5" w:rsidRDefault="003677B5" w:rsidP="007C7935">
      <w:r>
        <w:continuationSeparator/>
      </w:r>
    </w:p>
    <w:p w14:paraId="14341AD7" w14:textId="77777777" w:rsidR="003677B5" w:rsidRDefault="003677B5"/>
  </w:endnote>
  <w:endnote w:type="continuationNotice" w:id="1">
    <w:p w14:paraId="60E0DE3F" w14:textId="77777777" w:rsidR="003677B5" w:rsidRDefault="003677B5"/>
    <w:p w14:paraId="2DBAF9DE" w14:textId="77777777" w:rsidR="003677B5" w:rsidRDefault="00367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188378"/>
      <w:docPartObj>
        <w:docPartGallery w:val="Page Numbers (Bottom of Page)"/>
        <w:docPartUnique/>
      </w:docPartObj>
    </w:sdtPr>
    <w:sdtEndPr>
      <w:rPr>
        <w:rStyle w:val="PageNumber"/>
      </w:rPr>
    </w:sdtEndPr>
    <w:sdtContent>
      <w:p w14:paraId="7D3FC1D5" w14:textId="0A94C877" w:rsidR="0073306D" w:rsidRDefault="0073306D" w:rsidP="001733D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BC921" w14:textId="77777777" w:rsidR="0073306D" w:rsidRDefault="0073306D" w:rsidP="0073306D">
    <w:pPr>
      <w:pStyle w:val="Footer"/>
      <w:ind w:firstLine="360"/>
    </w:pPr>
  </w:p>
  <w:p w14:paraId="69742106" w14:textId="77777777" w:rsidR="00B35B69" w:rsidRDefault="00B35B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F18A" w14:textId="54CC6495" w:rsidR="0010794F" w:rsidRDefault="00D208BF" w:rsidP="0010794F">
    <w:pPr>
      <w:pStyle w:val="Footer"/>
      <w:jc w:val="right"/>
      <w:rPr>
        <w:rStyle w:val="PageNumber"/>
      </w:rPr>
    </w:pPr>
    <w:r w:rsidRPr="00D208BF">
      <w:rPr>
        <w:rFonts w:ascii="Open Sans" w:eastAsia="Times New Roman" w:hAnsi="Open Sans" w:cs="Open Sans"/>
        <w:color w:val="333333"/>
        <w:sz w:val="24"/>
        <w:szCs w:val="24"/>
        <w:shd w:val="clear" w:color="auto" w:fill="FFFFFF"/>
        <w:lang w:val="en-CA"/>
      </w:rPr>
      <w:t>PEMAC Asset Management Association of Canada</w:t>
    </w:r>
    <w:r w:rsidR="0010794F" w:rsidRPr="0010794F">
      <w:rPr>
        <w:rStyle w:val="PageNumber"/>
      </w:rPr>
      <w:t xml:space="preserve"> </w:t>
    </w:r>
    <w:r w:rsidR="0010794F">
      <w:rPr>
        <w:rStyle w:val="PageNumber"/>
      </w:rPr>
      <w:t xml:space="preserve">  </w:t>
    </w:r>
    <w:r w:rsidR="0010794F">
      <w:rPr>
        <w:rStyle w:val="PageNumber"/>
      </w:rPr>
      <w:tab/>
      <w:t xml:space="preserve">Page </w:t>
    </w:r>
    <w:sdt>
      <w:sdtPr>
        <w:rPr>
          <w:rStyle w:val="PageNumber"/>
        </w:rPr>
        <w:id w:val="951975587"/>
        <w:docPartObj>
          <w:docPartGallery w:val="Page Numbers (Bottom of Page)"/>
          <w:docPartUnique/>
        </w:docPartObj>
      </w:sdtPr>
      <w:sdtEndPr>
        <w:rPr>
          <w:rStyle w:val="PageNumber"/>
        </w:rPr>
      </w:sdtEndPr>
      <w:sdtContent>
        <w:r w:rsidR="0010794F">
          <w:rPr>
            <w:rStyle w:val="PageNumber"/>
          </w:rPr>
          <w:fldChar w:fldCharType="begin"/>
        </w:r>
        <w:r w:rsidR="0010794F">
          <w:rPr>
            <w:rStyle w:val="PageNumber"/>
          </w:rPr>
          <w:instrText xml:space="preserve"> PAGE </w:instrText>
        </w:r>
        <w:r w:rsidR="0010794F">
          <w:rPr>
            <w:rStyle w:val="PageNumber"/>
          </w:rPr>
          <w:fldChar w:fldCharType="separate"/>
        </w:r>
        <w:r w:rsidR="0010794F">
          <w:rPr>
            <w:rStyle w:val="PageNumber"/>
          </w:rPr>
          <w:t>2</w:t>
        </w:r>
        <w:r w:rsidR="0010794F">
          <w:rPr>
            <w:rStyle w:val="PageNumber"/>
          </w:rPr>
          <w:fldChar w:fldCharType="end"/>
        </w:r>
      </w:sdtContent>
    </w:sdt>
  </w:p>
  <w:p w14:paraId="19C379AF" w14:textId="6A64FFEB" w:rsidR="0073306D" w:rsidRPr="00D208BF" w:rsidRDefault="0073306D" w:rsidP="00D208BF">
    <w:pPr>
      <w:ind w:left="-709"/>
    </w:pPr>
  </w:p>
  <w:p w14:paraId="126DD6F2" w14:textId="77777777" w:rsidR="00B35B69" w:rsidRDefault="00B35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A45C" w14:textId="77777777" w:rsidR="003677B5" w:rsidRDefault="003677B5" w:rsidP="007C7935">
      <w:r>
        <w:separator/>
      </w:r>
    </w:p>
    <w:p w14:paraId="30F530AB" w14:textId="77777777" w:rsidR="003677B5" w:rsidRDefault="003677B5"/>
  </w:footnote>
  <w:footnote w:type="continuationSeparator" w:id="0">
    <w:p w14:paraId="71F20119" w14:textId="77777777" w:rsidR="003677B5" w:rsidRDefault="003677B5" w:rsidP="007C7935">
      <w:r>
        <w:continuationSeparator/>
      </w:r>
    </w:p>
    <w:p w14:paraId="6C211610" w14:textId="77777777" w:rsidR="003677B5" w:rsidRDefault="003677B5"/>
  </w:footnote>
  <w:footnote w:type="continuationNotice" w:id="1">
    <w:p w14:paraId="74585256" w14:textId="77777777" w:rsidR="003677B5" w:rsidRDefault="003677B5"/>
    <w:p w14:paraId="7B5BB010" w14:textId="77777777" w:rsidR="003677B5" w:rsidRDefault="00367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18CD" w14:textId="1E609B2A" w:rsidR="007C7935" w:rsidRDefault="001741B8">
    <w:pPr>
      <w:pStyle w:val="Header"/>
    </w:pPr>
    <w:r>
      <w:rPr>
        <w:noProof/>
      </w:rPr>
      <w:drawing>
        <wp:anchor distT="0" distB="0" distL="114300" distR="114300" simplePos="0" relativeHeight="251658241" behindDoc="1" locked="0" layoutInCell="1" allowOverlap="1" wp14:anchorId="7B2D51DB" wp14:editId="25C2B939">
          <wp:simplePos x="0" y="0"/>
          <wp:positionH relativeFrom="page">
            <wp:posOffset>-10097</wp:posOffset>
          </wp:positionH>
          <wp:positionV relativeFrom="margin">
            <wp:posOffset>-1391920</wp:posOffset>
          </wp:positionV>
          <wp:extent cx="7784848" cy="1186248"/>
          <wp:effectExtent l="0" t="0" r="0" b="0"/>
          <wp:wrapNone/>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1">
                    <a:extLst>
                      <a:ext uri="{28A0092B-C50C-407E-A947-70E740481C1C}">
                        <a14:useLocalDpi xmlns:a14="http://schemas.microsoft.com/office/drawing/2010/main" val="0"/>
                      </a:ext>
                    </a:extLst>
                  </a:blip>
                  <a:srcRect b="88225"/>
                  <a:stretch/>
                </pic:blipFill>
                <pic:spPr bwMode="auto">
                  <a:xfrm>
                    <a:off x="0" y="0"/>
                    <a:ext cx="7784848" cy="11862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7F9C0A" w14:textId="77777777" w:rsidR="00B35B69" w:rsidRDefault="00B35B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CDE7" w14:textId="75D0EB7C" w:rsidR="00FD054B" w:rsidRDefault="00F35243">
    <w:pPr>
      <w:pStyle w:val="Header"/>
    </w:pPr>
    <w:r w:rsidRPr="005C601A">
      <w:rPr>
        <w:rFonts w:ascii="Arial" w:hAnsi="Arial" w:cs="Arial"/>
        <w:b/>
        <w:noProof/>
        <w:color w:val="2F4690"/>
        <w:sz w:val="32"/>
        <w:szCs w:val="32"/>
      </w:rPr>
      <w:drawing>
        <wp:anchor distT="0" distB="0" distL="114300" distR="114300" simplePos="0" relativeHeight="251658240" behindDoc="0" locked="0" layoutInCell="1" allowOverlap="1" wp14:anchorId="6AE6DFDE" wp14:editId="09ACA6C5">
          <wp:simplePos x="0" y="0"/>
          <wp:positionH relativeFrom="column">
            <wp:posOffset>-883227</wp:posOffset>
          </wp:positionH>
          <wp:positionV relativeFrom="paragraph">
            <wp:posOffset>-550718</wp:posOffset>
          </wp:positionV>
          <wp:extent cx="7712118" cy="2645923"/>
          <wp:effectExtent l="0" t="0" r="0" b="0"/>
          <wp:wrapNone/>
          <wp:docPr id="5" name="Picture 5" descr="Diagram&#10;&#10;Description automatically generated with low confidence">
            <a:extLst xmlns:a="http://schemas.openxmlformats.org/drawingml/2006/main">
              <a:ext uri="{FF2B5EF4-FFF2-40B4-BE49-F238E27FC236}">
                <a16:creationId xmlns:a16="http://schemas.microsoft.com/office/drawing/2014/main" id="{CA869702-36E5-0C41-B684-3AC886E726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with low confidence">
                    <a:extLst>
                      <a:ext uri="{FF2B5EF4-FFF2-40B4-BE49-F238E27FC236}">
                        <a16:creationId xmlns:a16="http://schemas.microsoft.com/office/drawing/2014/main" id="{CA869702-36E5-0C41-B684-3AC886E72663}"/>
                      </a:ext>
                    </a:extLst>
                  </pic:cNvPr>
                  <pic:cNvPicPr>
                    <a:picLocks noChangeAspect="1"/>
                  </pic:cNvPicPr>
                </pic:nvPicPr>
                <pic:blipFill rotWithShape="1">
                  <a:blip r:embed="rId1"/>
                  <a:srcRect l="20053" r="20033"/>
                  <a:stretch/>
                </pic:blipFill>
                <pic:spPr bwMode="auto">
                  <a:xfrm>
                    <a:off x="0" y="0"/>
                    <a:ext cx="7712118" cy="26459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729"/>
    <w:multiLevelType w:val="multilevel"/>
    <w:tmpl w:val="EB22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C1D76"/>
    <w:multiLevelType w:val="multilevel"/>
    <w:tmpl w:val="F8AA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35C20"/>
    <w:multiLevelType w:val="hybridMultilevel"/>
    <w:tmpl w:val="289A2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DB509B"/>
    <w:multiLevelType w:val="hybridMultilevel"/>
    <w:tmpl w:val="0E82F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FE3B37"/>
    <w:multiLevelType w:val="hybridMultilevel"/>
    <w:tmpl w:val="D214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0317F"/>
    <w:multiLevelType w:val="hybridMultilevel"/>
    <w:tmpl w:val="4404C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D75CC2"/>
    <w:multiLevelType w:val="hybridMultilevel"/>
    <w:tmpl w:val="AA54E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D43B53"/>
    <w:rsid w:val="00005B36"/>
    <w:rsid w:val="000406FF"/>
    <w:rsid w:val="00097043"/>
    <w:rsid w:val="000D17BE"/>
    <w:rsid w:val="000E6C00"/>
    <w:rsid w:val="000F1F9D"/>
    <w:rsid w:val="00102E0D"/>
    <w:rsid w:val="0010794F"/>
    <w:rsid w:val="00140D10"/>
    <w:rsid w:val="00161450"/>
    <w:rsid w:val="001741B8"/>
    <w:rsid w:val="001822BE"/>
    <w:rsid w:val="00197482"/>
    <w:rsid w:val="001E293E"/>
    <w:rsid w:val="00205865"/>
    <w:rsid w:val="002171A8"/>
    <w:rsid w:val="002645E5"/>
    <w:rsid w:val="00275C32"/>
    <w:rsid w:val="0027682B"/>
    <w:rsid w:val="002A7B66"/>
    <w:rsid w:val="002C3B30"/>
    <w:rsid w:val="00363741"/>
    <w:rsid w:val="0036649A"/>
    <w:rsid w:val="003677B5"/>
    <w:rsid w:val="00372299"/>
    <w:rsid w:val="00385A76"/>
    <w:rsid w:val="00414B59"/>
    <w:rsid w:val="004214F7"/>
    <w:rsid w:val="004220EC"/>
    <w:rsid w:val="00480D1B"/>
    <w:rsid w:val="004B69D3"/>
    <w:rsid w:val="005566C0"/>
    <w:rsid w:val="005572ED"/>
    <w:rsid w:val="00572537"/>
    <w:rsid w:val="00580B2E"/>
    <w:rsid w:val="005E02E3"/>
    <w:rsid w:val="005F030E"/>
    <w:rsid w:val="006640A1"/>
    <w:rsid w:val="00681E14"/>
    <w:rsid w:val="00692398"/>
    <w:rsid w:val="006A6217"/>
    <w:rsid w:val="006C2091"/>
    <w:rsid w:val="006E2EEE"/>
    <w:rsid w:val="006F6C04"/>
    <w:rsid w:val="00706C4B"/>
    <w:rsid w:val="00721A46"/>
    <w:rsid w:val="0073306D"/>
    <w:rsid w:val="00753EE6"/>
    <w:rsid w:val="00756A24"/>
    <w:rsid w:val="0076226E"/>
    <w:rsid w:val="007644BC"/>
    <w:rsid w:val="00771240"/>
    <w:rsid w:val="007A76BF"/>
    <w:rsid w:val="007C7935"/>
    <w:rsid w:val="007D2F9E"/>
    <w:rsid w:val="007F030D"/>
    <w:rsid w:val="00810022"/>
    <w:rsid w:val="008138AD"/>
    <w:rsid w:val="008210E5"/>
    <w:rsid w:val="00833558"/>
    <w:rsid w:val="008B148B"/>
    <w:rsid w:val="008C446B"/>
    <w:rsid w:val="008C75A5"/>
    <w:rsid w:val="008E18A0"/>
    <w:rsid w:val="00993422"/>
    <w:rsid w:val="009B4AF6"/>
    <w:rsid w:val="009F0FD8"/>
    <w:rsid w:val="00A430AA"/>
    <w:rsid w:val="00A5279E"/>
    <w:rsid w:val="00AB2967"/>
    <w:rsid w:val="00AE46C1"/>
    <w:rsid w:val="00B35B69"/>
    <w:rsid w:val="00B97697"/>
    <w:rsid w:val="00BB6A4D"/>
    <w:rsid w:val="00C135FF"/>
    <w:rsid w:val="00C21D1A"/>
    <w:rsid w:val="00C34128"/>
    <w:rsid w:val="00C35E52"/>
    <w:rsid w:val="00C83FB6"/>
    <w:rsid w:val="00C85F1B"/>
    <w:rsid w:val="00C869B8"/>
    <w:rsid w:val="00CB2489"/>
    <w:rsid w:val="00CB7ECB"/>
    <w:rsid w:val="00CD33C0"/>
    <w:rsid w:val="00CD6CAE"/>
    <w:rsid w:val="00CD704D"/>
    <w:rsid w:val="00D07C23"/>
    <w:rsid w:val="00D208BF"/>
    <w:rsid w:val="00D24798"/>
    <w:rsid w:val="00D30023"/>
    <w:rsid w:val="00D41048"/>
    <w:rsid w:val="00D81271"/>
    <w:rsid w:val="00D85203"/>
    <w:rsid w:val="00D91126"/>
    <w:rsid w:val="00D93C87"/>
    <w:rsid w:val="00DA24A6"/>
    <w:rsid w:val="00DB56F3"/>
    <w:rsid w:val="00DF0BE2"/>
    <w:rsid w:val="00E35B6D"/>
    <w:rsid w:val="00E56BD5"/>
    <w:rsid w:val="00E81489"/>
    <w:rsid w:val="00EB4D6C"/>
    <w:rsid w:val="00EC5BE2"/>
    <w:rsid w:val="00ED2E66"/>
    <w:rsid w:val="00ED66F9"/>
    <w:rsid w:val="00F1231D"/>
    <w:rsid w:val="00F16BDE"/>
    <w:rsid w:val="00F35243"/>
    <w:rsid w:val="00F4461C"/>
    <w:rsid w:val="00F456F9"/>
    <w:rsid w:val="00F504B7"/>
    <w:rsid w:val="00F56919"/>
    <w:rsid w:val="00F61F0B"/>
    <w:rsid w:val="00F85C5D"/>
    <w:rsid w:val="00FB17A3"/>
    <w:rsid w:val="00FB2904"/>
    <w:rsid w:val="00FB7050"/>
    <w:rsid w:val="00FD054B"/>
    <w:rsid w:val="00FD3F5E"/>
    <w:rsid w:val="00FE7EE1"/>
    <w:rsid w:val="00FF2179"/>
    <w:rsid w:val="2ED4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43B53"/>
  <w15:chartTrackingRefBased/>
  <w15:docId w15:val="{60CBB052-EBB2-4781-A4DB-C19BD5B6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D5"/>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FF2179"/>
    <w:pPr>
      <w:keepNext/>
      <w:keepLines/>
      <w:spacing w:after="100"/>
      <w:outlineLvl w:val="0"/>
    </w:pPr>
    <w:rPr>
      <w:rFonts w:ascii="Arial" w:eastAsiaTheme="majorEastAsia" w:hAnsi="Arial" w:cs="Arial"/>
      <w:b/>
      <w:bCs/>
      <w:color w:val="84A531"/>
      <w:sz w:val="28"/>
      <w:szCs w:val="28"/>
      <w:lang w:val="en-GB"/>
    </w:rPr>
  </w:style>
  <w:style w:type="paragraph" w:styleId="Heading2">
    <w:name w:val="heading 2"/>
    <w:basedOn w:val="Normal"/>
    <w:next w:val="Normal"/>
    <w:link w:val="Heading2Char"/>
    <w:uiPriority w:val="9"/>
    <w:unhideWhenUsed/>
    <w:qFormat/>
    <w:rsid w:val="00FF2179"/>
    <w:pPr>
      <w:keepNext/>
      <w:keepLines/>
      <w:outlineLvl w:val="1"/>
    </w:pPr>
    <w:rPr>
      <w:rFonts w:ascii="Arial" w:hAnsi="Arial" w:cs="Arial"/>
      <w:b/>
      <w:bCs/>
      <w:color w:val="484749"/>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704D"/>
    <w:rPr>
      <w:color w:val="0000FF"/>
      <w:u w:val="single"/>
    </w:rPr>
  </w:style>
  <w:style w:type="paragraph" w:styleId="Header">
    <w:name w:val="header"/>
    <w:basedOn w:val="Normal"/>
    <w:link w:val="HeaderChar"/>
    <w:uiPriority w:val="99"/>
    <w:unhideWhenUsed/>
    <w:rsid w:val="007C7935"/>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7C7935"/>
  </w:style>
  <w:style w:type="paragraph" w:styleId="Footer">
    <w:name w:val="footer"/>
    <w:basedOn w:val="Normal"/>
    <w:link w:val="FooterChar"/>
    <w:uiPriority w:val="99"/>
    <w:unhideWhenUsed/>
    <w:rsid w:val="007C7935"/>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C7935"/>
  </w:style>
  <w:style w:type="character" w:styleId="FollowedHyperlink">
    <w:name w:val="FollowedHyperlink"/>
    <w:basedOn w:val="DefaultParagraphFont"/>
    <w:uiPriority w:val="99"/>
    <w:semiHidden/>
    <w:unhideWhenUsed/>
    <w:rsid w:val="00F504B7"/>
    <w:rPr>
      <w:color w:val="954F72" w:themeColor="followedHyperlink"/>
      <w:u w:val="single"/>
    </w:rPr>
  </w:style>
  <w:style w:type="character" w:customStyle="1" w:styleId="Heading1Char">
    <w:name w:val="Heading 1 Char"/>
    <w:basedOn w:val="DefaultParagraphFont"/>
    <w:link w:val="Heading1"/>
    <w:uiPriority w:val="9"/>
    <w:rsid w:val="00FF2179"/>
    <w:rPr>
      <w:rFonts w:ascii="Arial" w:eastAsiaTheme="majorEastAsia" w:hAnsi="Arial" w:cs="Arial"/>
      <w:b/>
      <w:bCs/>
      <w:color w:val="84A531"/>
      <w:sz w:val="28"/>
      <w:szCs w:val="28"/>
      <w:lang w:val="en-GB"/>
    </w:rPr>
  </w:style>
  <w:style w:type="character" w:customStyle="1" w:styleId="Heading2Char">
    <w:name w:val="Heading 2 Char"/>
    <w:basedOn w:val="DefaultParagraphFont"/>
    <w:link w:val="Heading2"/>
    <w:uiPriority w:val="9"/>
    <w:rsid w:val="00FF2179"/>
    <w:rPr>
      <w:rFonts w:ascii="Arial" w:eastAsia="Times New Roman" w:hAnsi="Arial" w:cs="Arial"/>
      <w:b/>
      <w:bCs/>
      <w:color w:val="484749"/>
      <w:sz w:val="28"/>
      <w:szCs w:val="28"/>
      <w:lang w:val="en-GB"/>
    </w:rPr>
  </w:style>
  <w:style w:type="paragraph" w:styleId="ListParagraph">
    <w:name w:val="List Paragraph"/>
    <w:basedOn w:val="Normal"/>
    <w:uiPriority w:val="34"/>
    <w:qFormat/>
    <w:rsid w:val="00B97697"/>
    <w:pPr>
      <w:contextualSpacing/>
    </w:pPr>
    <w:rPr>
      <w:rFonts w:ascii="Arial" w:eastAsia="Cambria" w:hAnsi="Arial"/>
      <w:sz w:val="20"/>
      <w:lang w:val="en-US"/>
    </w:rPr>
  </w:style>
  <w:style w:type="paragraph" w:styleId="TOC1">
    <w:name w:val="toc 1"/>
    <w:basedOn w:val="Normal"/>
    <w:next w:val="Normal"/>
    <w:autoRedefine/>
    <w:uiPriority w:val="39"/>
    <w:unhideWhenUsed/>
    <w:rsid w:val="00C34128"/>
    <w:pPr>
      <w:tabs>
        <w:tab w:val="right" w:leader="dot" w:pos="9346"/>
      </w:tabs>
      <w:spacing w:after="100"/>
    </w:pPr>
    <w:rPr>
      <w:b/>
      <w:bCs/>
      <w:noProof/>
    </w:rPr>
  </w:style>
  <w:style w:type="paragraph" w:styleId="TOC2">
    <w:name w:val="toc 2"/>
    <w:basedOn w:val="Normal"/>
    <w:next w:val="Normal"/>
    <w:autoRedefine/>
    <w:uiPriority w:val="39"/>
    <w:unhideWhenUsed/>
    <w:rsid w:val="00B97697"/>
    <w:pPr>
      <w:spacing w:after="100"/>
      <w:ind w:left="240"/>
    </w:pPr>
  </w:style>
  <w:style w:type="paragraph" w:styleId="NormalWeb">
    <w:name w:val="Normal (Web)"/>
    <w:basedOn w:val="Normal"/>
    <w:uiPriority w:val="99"/>
    <w:semiHidden/>
    <w:unhideWhenUsed/>
    <w:rsid w:val="00B97697"/>
    <w:pPr>
      <w:spacing w:before="100" w:beforeAutospacing="1" w:after="100" w:afterAutospacing="1"/>
    </w:pPr>
  </w:style>
  <w:style w:type="character" w:customStyle="1" w:styleId="apple-converted-space">
    <w:name w:val="apple-converted-space"/>
    <w:basedOn w:val="DefaultParagraphFont"/>
    <w:rsid w:val="00EC5BE2"/>
  </w:style>
  <w:style w:type="character" w:customStyle="1" w:styleId="form-required">
    <w:name w:val="form-required"/>
    <w:basedOn w:val="DefaultParagraphFont"/>
    <w:rsid w:val="00EC5BE2"/>
  </w:style>
  <w:style w:type="character" w:styleId="UnresolvedMention">
    <w:name w:val="Unresolved Mention"/>
    <w:basedOn w:val="DefaultParagraphFont"/>
    <w:uiPriority w:val="99"/>
    <w:semiHidden/>
    <w:unhideWhenUsed/>
    <w:rsid w:val="000406FF"/>
    <w:rPr>
      <w:color w:val="605E5C"/>
      <w:shd w:val="clear" w:color="auto" w:fill="E1DFDD"/>
    </w:rPr>
  </w:style>
  <w:style w:type="character" w:styleId="PageNumber">
    <w:name w:val="page number"/>
    <w:basedOn w:val="DefaultParagraphFont"/>
    <w:uiPriority w:val="99"/>
    <w:semiHidden/>
    <w:unhideWhenUsed/>
    <w:rsid w:val="0073306D"/>
  </w:style>
  <w:style w:type="paragraph" w:styleId="Revision">
    <w:name w:val="Revision"/>
    <w:hidden/>
    <w:uiPriority w:val="99"/>
    <w:semiHidden/>
    <w:rsid w:val="00D85203"/>
    <w:pPr>
      <w:spacing w:after="0"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468">
      <w:bodyDiv w:val="1"/>
      <w:marLeft w:val="0"/>
      <w:marRight w:val="0"/>
      <w:marTop w:val="0"/>
      <w:marBottom w:val="0"/>
      <w:divBdr>
        <w:top w:val="none" w:sz="0" w:space="0" w:color="auto"/>
        <w:left w:val="none" w:sz="0" w:space="0" w:color="auto"/>
        <w:bottom w:val="none" w:sz="0" w:space="0" w:color="auto"/>
        <w:right w:val="none" w:sz="0" w:space="0" w:color="auto"/>
      </w:divBdr>
    </w:div>
    <w:div w:id="86469117">
      <w:bodyDiv w:val="1"/>
      <w:marLeft w:val="0"/>
      <w:marRight w:val="0"/>
      <w:marTop w:val="0"/>
      <w:marBottom w:val="0"/>
      <w:divBdr>
        <w:top w:val="none" w:sz="0" w:space="0" w:color="auto"/>
        <w:left w:val="none" w:sz="0" w:space="0" w:color="auto"/>
        <w:bottom w:val="none" w:sz="0" w:space="0" w:color="auto"/>
        <w:right w:val="none" w:sz="0" w:space="0" w:color="auto"/>
      </w:divBdr>
      <w:divsChild>
        <w:div w:id="1290866536">
          <w:marLeft w:val="0"/>
          <w:marRight w:val="0"/>
          <w:marTop w:val="0"/>
          <w:marBottom w:val="0"/>
          <w:divBdr>
            <w:top w:val="none" w:sz="0" w:space="0" w:color="auto"/>
            <w:left w:val="none" w:sz="0" w:space="0" w:color="auto"/>
            <w:bottom w:val="none" w:sz="0" w:space="0" w:color="auto"/>
            <w:right w:val="none" w:sz="0" w:space="0" w:color="auto"/>
          </w:divBdr>
          <w:divsChild>
            <w:div w:id="1593245972">
              <w:marLeft w:val="0"/>
              <w:marRight w:val="0"/>
              <w:marTop w:val="0"/>
              <w:marBottom w:val="150"/>
              <w:divBdr>
                <w:top w:val="none" w:sz="0" w:space="0" w:color="auto"/>
                <w:left w:val="none" w:sz="0" w:space="0" w:color="auto"/>
                <w:bottom w:val="none" w:sz="0" w:space="0" w:color="auto"/>
                <w:right w:val="none" w:sz="0" w:space="0" w:color="auto"/>
              </w:divBdr>
            </w:div>
            <w:div w:id="1755277586">
              <w:marLeft w:val="0"/>
              <w:marRight w:val="0"/>
              <w:marTop w:val="0"/>
              <w:marBottom w:val="150"/>
              <w:divBdr>
                <w:top w:val="none" w:sz="0" w:space="0" w:color="auto"/>
                <w:left w:val="none" w:sz="0" w:space="0" w:color="auto"/>
                <w:bottom w:val="none" w:sz="0" w:space="0" w:color="auto"/>
                <w:right w:val="none" w:sz="0" w:space="0" w:color="auto"/>
              </w:divBdr>
            </w:div>
            <w:div w:id="2068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2225">
      <w:bodyDiv w:val="1"/>
      <w:marLeft w:val="0"/>
      <w:marRight w:val="0"/>
      <w:marTop w:val="0"/>
      <w:marBottom w:val="0"/>
      <w:divBdr>
        <w:top w:val="none" w:sz="0" w:space="0" w:color="auto"/>
        <w:left w:val="none" w:sz="0" w:space="0" w:color="auto"/>
        <w:bottom w:val="none" w:sz="0" w:space="0" w:color="auto"/>
        <w:right w:val="none" w:sz="0" w:space="0" w:color="auto"/>
      </w:divBdr>
    </w:div>
    <w:div w:id="171073436">
      <w:bodyDiv w:val="1"/>
      <w:marLeft w:val="0"/>
      <w:marRight w:val="0"/>
      <w:marTop w:val="0"/>
      <w:marBottom w:val="0"/>
      <w:divBdr>
        <w:top w:val="none" w:sz="0" w:space="0" w:color="auto"/>
        <w:left w:val="none" w:sz="0" w:space="0" w:color="auto"/>
        <w:bottom w:val="none" w:sz="0" w:space="0" w:color="auto"/>
        <w:right w:val="none" w:sz="0" w:space="0" w:color="auto"/>
      </w:divBdr>
    </w:div>
    <w:div w:id="176384806">
      <w:bodyDiv w:val="1"/>
      <w:marLeft w:val="0"/>
      <w:marRight w:val="0"/>
      <w:marTop w:val="0"/>
      <w:marBottom w:val="0"/>
      <w:divBdr>
        <w:top w:val="none" w:sz="0" w:space="0" w:color="auto"/>
        <w:left w:val="none" w:sz="0" w:space="0" w:color="auto"/>
        <w:bottom w:val="none" w:sz="0" w:space="0" w:color="auto"/>
        <w:right w:val="none" w:sz="0" w:space="0" w:color="auto"/>
      </w:divBdr>
    </w:div>
    <w:div w:id="249002816">
      <w:bodyDiv w:val="1"/>
      <w:marLeft w:val="0"/>
      <w:marRight w:val="0"/>
      <w:marTop w:val="0"/>
      <w:marBottom w:val="0"/>
      <w:divBdr>
        <w:top w:val="none" w:sz="0" w:space="0" w:color="auto"/>
        <w:left w:val="none" w:sz="0" w:space="0" w:color="auto"/>
        <w:bottom w:val="none" w:sz="0" w:space="0" w:color="auto"/>
        <w:right w:val="none" w:sz="0" w:space="0" w:color="auto"/>
      </w:divBdr>
    </w:div>
    <w:div w:id="276178828">
      <w:bodyDiv w:val="1"/>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 w:id="511796728">
          <w:marLeft w:val="0"/>
          <w:marRight w:val="0"/>
          <w:marTop w:val="0"/>
          <w:marBottom w:val="0"/>
          <w:divBdr>
            <w:top w:val="none" w:sz="0" w:space="0" w:color="auto"/>
            <w:left w:val="none" w:sz="0" w:space="0" w:color="auto"/>
            <w:bottom w:val="none" w:sz="0" w:space="0" w:color="auto"/>
            <w:right w:val="none" w:sz="0" w:space="0" w:color="auto"/>
          </w:divBdr>
        </w:div>
        <w:div w:id="1977758973">
          <w:marLeft w:val="0"/>
          <w:marRight w:val="0"/>
          <w:marTop w:val="0"/>
          <w:marBottom w:val="0"/>
          <w:divBdr>
            <w:top w:val="none" w:sz="0" w:space="0" w:color="auto"/>
            <w:left w:val="none" w:sz="0" w:space="0" w:color="auto"/>
            <w:bottom w:val="none" w:sz="0" w:space="0" w:color="auto"/>
            <w:right w:val="none" w:sz="0" w:space="0" w:color="auto"/>
          </w:divBdr>
        </w:div>
        <w:div w:id="1749615023">
          <w:marLeft w:val="0"/>
          <w:marRight w:val="0"/>
          <w:marTop w:val="0"/>
          <w:marBottom w:val="0"/>
          <w:divBdr>
            <w:top w:val="none" w:sz="0" w:space="0" w:color="auto"/>
            <w:left w:val="none" w:sz="0" w:space="0" w:color="auto"/>
            <w:bottom w:val="none" w:sz="0" w:space="0" w:color="auto"/>
            <w:right w:val="none" w:sz="0" w:space="0" w:color="auto"/>
          </w:divBdr>
        </w:div>
      </w:divsChild>
    </w:div>
    <w:div w:id="318580537">
      <w:bodyDiv w:val="1"/>
      <w:marLeft w:val="0"/>
      <w:marRight w:val="0"/>
      <w:marTop w:val="0"/>
      <w:marBottom w:val="0"/>
      <w:divBdr>
        <w:top w:val="none" w:sz="0" w:space="0" w:color="auto"/>
        <w:left w:val="none" w:sz="0" w:space="0" w:color="auto"/>
        <w:bottom w:val="none" w:sz="0" w:space="0" w:color="auto"/>
        <w:right w:val="none" w:sz="0" w:space="0" w:color="auto"/>
      </w:divBdr>
    </w:div>
    <w:div w:id="425804119">
      <w:bodyDiv w:val="1"/>
      <w:marLeft w:val="0"/>
      <w:marRight w:val="0"/>
      <w:marTop w:val="0"/>
      <w:marBottom w:val="0"/>
      <w:divBdr>
        <w:top w:val="none" w:sz="0" w:space="0" w:color="auto"/>
        <w:left w:val="none" w:sz="0" w:space="0" w:color="auto"/>
        <w:bottom w:val="none" w:sz="0" w:space="0" w:color="auto"/>
        <w:right w:val="none" w:sz="0" w:space="0" w:color="auto"/>
      </w:divBdr>
    </w:div>
    <w:div w:id="674890904">
      <w:bodyDiv w:val="1"/>
      <w:marLeft w:val="0"/>
      <w:marRight w:val="0"/>
      <w:marTop w:val="0"/>
      <w:marBottom w:val="0"/>
      <w:divBdr>
        <w:top w:val="none" w:sz="0" w:space="0" w:color="auto"/>
        <w:left w:val="none" w:sz="0" w:space="0" w:color="auto"/>
        <w:bottom w:val="none" w:sz="0" w:space="0" w:color="auto"/>
        <w:right w:val="none" w:sz="0" w:space="0" w:color="auto"/>
      </w:divBdr>
    </w:div>
    <w:div w:id="745108565">
      <w:bodyDiv w:val="1"/>
      <w:marLeft w:val="0"/>
      <w:marRight w:val="0"/>
      <w:marTop w:val="0"/>
      <w:marBottom w:val="0"/>
      <w:divBdr>
        <w:top w:val="none" w:sz="0" w:space="0" w:color="auto"/>
        <w:left w:val="none" w:sz="0" w:space="0" w:color="auto"/>
        <w:bottom w:val="none" w:sz="0" w:space="0" w:color="auto"/>
        <w:right w:val="none" w:sz="0" w:space="0" w:color="auto"/>
      </w:divBdr>
    </w:div>
    <w:div w:id="748036632">
      <w:bodyDiv w:val="1"/>
      <w:marLeft w:val="0"/>
      <w:marRight w:val="0"/>
      <w:marTop w:val="0"/>
      <w:marBottom w:val="0"/>
      <w:divBdr>
        <w:top w:val="none" w:sz="0" w:space="0" w:color="auto"/>
        <w:left w:val="none" w:sz="0" w:space="0" w:color="auto"/>
        <w:bottom w:val="none" w:sz="0" w:space="0" w:color="auto"/>
        <w:right w:val="none" w:sz="0" w:space="0" w:color="auto"/>
      </w:divBdr>
    </w:div>
    <w:div w:id="887642106">
      <w:bodyDiv w:val="1"/>
      <w:marLeft w:val="0"/>
      <w:marRight w:val="0"/>
      <w:marTop w:val="0"/>
      <w:marBottom w:val="0"/>
      <w:divBdr>
        <w:top w:val="none" w:sz="0" w:space="0" w:color="auto"/>
        <w:left w:val="none" w:sz="0" w:space="0" w:color="auto"/>
        <w:bottom w:val="none" w:sz="0" w:space="0" w:color="auto"/>
        <w:right w:val="none" w:sz="0" w:space="0" w:color="auto"/>
      </w:divBdr>
      <w:divsChild>
        <w:div w:id="285039473">
          <w:marLeft w:val="0"/>
          <w:marRight w:val="0"/>
          <w:marTop w:val="0"/>
          <w:marBottom w:val="150"/>
          <w:divBdr>
            <w:top w:val="none" w:sz="0" w:space="0" w:color="auto"/>
            <w:left w:val="none" w:sz="0" w:space="0" w:color="auto"/>
            <w:bottom w:val="none" w:sz="0" w:space="0" w:color="auto"/>
            <w:right w:val="none" w:sz="0" w:space="0" w:color="auto"/>
          </w:divBdr>
        </w:div>
        <w:div w:id="511456648">
          <w:marLeft w:val="0"/>
          <w:marRight w:val="0"/>
          <w:marTop w:val="0"/>
          <w:marBottom w:val="0"/>
          <w:divBdr>
            <w:top w:val="none" w:sz="0" w:space="0" w:color="auto"/>
            <w:left w:val="none" w:sz="0" w:space="0" w:color="auto"/>
            <w:bottom w:val="none" w:sz="0" w:space="0" w:color="auto"/>
            <w:right w:val="none" w:sz="0" w:space="0" w:color="auto"/>
          </w:divBdr>
        </w:div>
      </w:divsChild>
    </w:div>
    <w:div w:id="887886001">
      <w:bodyDiv w:val="1"/>
      <w:marLeft w:val="0"/>
      <w:marRight w:val="0"/>
      <w:marTop w:val="0"/>
      <w:marBottom w:val="0"/>
      <w:divBdr>
        <w:top w:val="none" w:sz="0" w:space="0" w:color="auto"/>
        <w:left w:val="none" w:sz="0" w:space="0" w:color="auto"/>
        <w:bottom w:val="none" w:sz="0" w:space="0" w:color="auto"/>
        <w:right w:val="none" w:sz="0" w:space="0" w:color="auto"/>
      </w:divBdr>
    </w:div>
    <w:div w:id="976304922">
      <w:bodyDiv w:val="1"/>
      <w:marLeft w:val="0"/>
      <w:marRight w:val="0"/>
      <w:marTop w:val="0"/>
      <w:marBottom w:val="0"/>
      <w:divBdr>
        <w:top w:val="none" w:sz="0" w:space="0" w:color="auto"/>
        <w:left w:val="none" w:sz="0" w:space="0" w:color="auto"/>
        <w:bottom w:val="none" w:sz="0" w:space="0" w:color="auto"/>
        <w:right w:val="none" w:sz="0" w:space="0" w:color="auto"/>
      </w:divBdr>
    </w:div>
    <w:div w:id="1211186803">
      <w:bodyDiv w:val="1"/>
      <w:marLeft w:val="0"/>
      <w:marRight w:val="0"/>
      <w:marTop w:val="0"/>
      <w:marBottom w:val="0"/>
      <w:divBdr>
        <w:top w:val="none" w:sz="0" w:space="0" w:color="auto"/>
        <w:left w:val="none" w:sz="0" w:space="0" w:color="auto"/>
        <w:bottom w:val="none" w:sz="0" w:space="0" w:color="auto"/>
        <w:right w:val="none" w:sz="0" w:space="0" w:color="auto"/>
      </w:divBdr>
    </w:div>
    <w:div w:id="1215238928">
      <w:bodyDiv w:val="1"/>
      <w:marLeft w:val="0"/>
      <w:marRight w:val="0"/>
      <w:marTop w:val="0"/>
      <w:marBottom w:val="0"/>
      <w:divBdr>
        <w:top w:val="none" w:sz="0" w:space="0" w:color="auto"/>
        <w:left w:val="none" w:sz="0" w:space="0" w:color="auto"/>
        <w:bottom w:val="none" w:sz="0" w:space="0" w:color="auto"/>
        <w:right w:val="none" w:sz="0" w:space="0" w:color="auto"/>
      </w:divBdr>
    </w:div>
    <w:div w:id="1235319169">
      <w:bodyDiv w:val="1"/>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75131739">
              <w:marLeft w:val="0"/>
              <w:marRight w:val="0"/>
              <w:marTop w:val="0"/>
              <w:marBottom w:val="0"/>
              <w:divBdr>
                <w:top w:val="none" w:sz="0" w:space="0" w:color="auto"/>
                <w:left w:val="none" w:sz="0" w:space="0" w:color="auto"/>
                <w:bottom w:val="none" w:sz="0" w:space="0" w:color="auto"/>
                <w:right w:val="none" w:sz="0" w:space="0" w:color="auto"/>
              </w:divBdr>
              <w:divsChild>
                <w:div w:id="665326336">
                  <w:marLeft w:val="0"/>
                  <w:marRight w:val="0"/>
                  <w:marTop w:val="0"/>
                  <w:marBottom w:val="0"/>
                  <w:divBdr>
                    <w:top w:val="none" w:sz="0" w:space="0" w:color="auto"/>
                    <w:left w:val="none" w:sz="0" w:space="0" w:color="auto"/>
                    <w:bottom w:val="none" w:sz="0" w:space="0" w:color="auto"/>
                    <w:right w:val="none" w:sz="0" w:space="0" w:color="auto"/>
                  </w:divBdr>
                  <w:divsChild>
                    <w:div w:id="1196390472">
                      <w:marLeft w:val="0"/>
                      <w:marRight w:val="0"/>
                      <w:marTop w:val="0"/>
                      <w:marBottom w:val="300"/>
                      <w:divBdr>
                        <w:top w:val="none" w:sz="0" w:space="0" w:color="auto"/>
                        <w:left w:val="none" w:sz="0" w:space="0" w:color="auto"/>
                        <w:bottom w:val="none" w:sz="0" w:space="0" w:color="auto"/>
                        <w:right w:val="none" w:sz="0" w:space="0" w:color="auto"/>
                      </w:divBdr>
                      <w:divsChild>
                        <w:div w:id="256714416">
                          <w:marLeft w:val="0"/>
                          <w:marRight w:val="0"/>
                          <w:marTop w:val="0"/>
                          <w:marBottom w:val="240"/>
                          <w:divBdr>
                            <w:top w:val="none" w:sz="0" w:space="0" w:color="auto"/>
                            <w:left w:val="none" w:sz="0" w:space="0" w:color="auto"/>
                            <w:bottom w:val="none" w:sz="0" w:space="0" w:color="auto"/>
                            <w:right w:val="none" w:sz="0" w:space="0" w:color="auto"/>
                          </w:divBdr>
                          <w:divsChild>
                            <w:div w:id="16403058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92505214">
                      <w:marLeft w:val="0"/>
                      <w:marRight w:val="0"/>
                      <w:marTop w:val="0"/>
                      <w:marBottom w:val="240"/>
                      <w:divBdr>
                        <w:top w:val="none" w:sz="0" w:space="0" w:color="auto"/>
                        <w:left w:val="none" w:sz="0" w:space="0" w:color="auto"/>
                        <w:bottom w:val="none" w:sz="0" w:space="0" w:color="auto"/>
                        <w:right w:val="none" w:sz="0" w:space="0" w:color="auto"/>
                      </w:divBdr>
                    </w:div>
                    <w:div w:id="711733341">
                      <w:marLeft w:val="0"/>
                      <w:marRight w:val="0"/>
                      <w:marTop w:val="0"/>
                      <w:marBottom w:val="300"/>
                      <w:divBdr>
                        <w:top w:val="none" w:sz="0" w:space="0" w:color="auto"/>
                        <w:left w:val="none" w:sz="0" w:space="0" w:color="auto"/>
                        <w:bottom w:val="none" w:sz="0" w:space="0" w:color="auto"/>
                        <w:right w:val="none" w:sz="0" w:space="0" w:color="auto"/>
                      </w:divBdr>
                      <w:divsChild>
                        <w:div w:id="1523860686">
                          <w:marLeft w:val="0"/>
                          <w:marRight w:val="0"/>
                          <w:marTop w:val="0"/>
                          <w:marBottom w:val="0"/>
                          <w:divBdr>
                            <w:top w:val="none" w:sz="0" w:space="0" w:color="auto"/>
                            <w:left w:val="none" w:sz="0" w:space="0" w:color="auto"/>
                            <w:bottom w:val="none" w:sz="0" w:space="0" w:color="auto"/>
                            <w:right w:val="none" w:sz="0" w:space="0" w:color="auto"/>
                          </w:divBdr>
                          <w:divsChild>
                            <w:div w:id="2031956227">
                              <w:marLeft w:val="0"/>
                              <w:marRight w:val="0"/>
                              <w:marTop w:val="0"/>
                              <w:marBottom w:val="240"/>
                              <w:divBdr>
                                <w:top w:val="none" w:sz="0" w:space="0" w:color="auto"/>
                                <w:left w:val="none" w:sz="0" w:space="0" w:color="auto"/>
                                <w:bottom w:val="none" w:sz="0" w:space="0" w:color="auto"/>
                                <w:right w:val="none" w:sz="0" w:space="0" w:color="auto"/>
                              </w:divBdr>
                              <w:divsChild>
                                <w:div w:id="7136258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7782961">
                      <w:marLeft w:val="0"/>
                      <w:marRight w:val="0"/>
                      <w:marTop w:val="0"/>
                      <w:marBottom w:val="300"/>
                      <w:divBdr>
                        <w:top w:val="none" w:sz="0" w:space="0" w:color="auto"/>
                        <w:left w:val="none" w:sz="0" w:space="0" w:color="auto"/>
                        <w:bottom w:val="none" w:sz="0" w:space="0" w:color="auto"/>
                        <w:right w:val="none" w:sz="0" w:space="0" w:color="auto"/>
                      </w:divBdr>
                      <w:divsChild>
                        <w:div w:id="1775711403">
                          <w:marLeft w:val="0"/>
                          <w:marRight w:val="0"/>
                          <w:marTop w:val="0"/>
                          <w:marBottom w:val="240"/>
                          <w:divBdr>
                            <w:top w:val="none" w:sz="0" w:space="0" w:color="auto"/>
                            <w:left w:val="none" w:sz="0" w:space="0" w:color="auto"/>
                            <w:bottom w:val="none" w:sz="0" w:space="0" w:color="auto"/>
                            <w:right w:val="none" w:sz="0" w:space="0" w:color="auto"/>
                          </w:divBdr>
                          <w:divsChild>
                            <w:div w:id="676346024">
                              <w:marLeft w:val="0"/>
                              <w:marRight w:val="0"/>
                              <w:marTop w:val="0"/>
                              <w:marBottom w:val="0"/>
                              <w:divBdr>
                                <w:top w:val="none" w:sz="0" w:space="0" w:color="auto"/>
                                <w:left w:val="none" w:sz="0" w:space="0" w:color="auto"/>
                                <w:bottom w:val="none" w:sz="0" w:space="0" w:color="auto"/>
                                <w:right w:val="none" w:sz="0" w:space="0" w:color="auto"/>
                              </w:divBdr>
                              <w:divsChild>
                                <w:div w:id="40448504">
                                  <w:marLeft w:val="0"/>
                                  <w:marRight w:val="0"/>
                                  <w:marTop w:val="0"/>
                                  <w:marBottom w:val="0"/>
                                  <w:divBdr>
                                    <w:top w:val="none" w:sz="0" w:space="0" w:color="auto"/>
                                    <w:left w:val="none" w:sz="0" w:space="0" w:color="auto"/>
                                    <w:bottom w:val="none" w:sz="0" w:space="0" w:color="auto"/>
                                    <w:right w:val="none" w:sz="0" w:space="0" w:color="auto"/>
                                  </w:divBdr>
                                </w:div>
                                <w:div w:id="2087259639">
                                  <w:marLeft w:val="0"/>
                                  <w:marRight w:val="0"/>
                                  <w:marTop w:val="0"/>
                                  <w:marBottom w:val="0"/>
                                  <w:divBdr>
                                    <w:top w:val="none" w:sz="0" w:space="0" w:color="auto"/>
                                    <w:left w:val="none" w:sz="0" w:space="0" w:color="auto"/>
                                    <w:bottom w:val="none" w:sz="0" w:space="0" w:color="auto"/>
                                    <w:right w:val="none" w:sz="0" w:space="0" w:color="auto"/>
                                  </w:divBdr>
                                </w:div>
                                <w:div w:id="1451120520">
                                  <w:marLeft w:val="0"/>
                                  <w:marRight w:val="0"/>
                                  <w:marTop w:val="0"/>
                                  <w:marBottom w:val="0"/>
                                  <w:divBdr>
                                    <w:top w:val="none" w:sz="0" w:space="0" w:color="auto"/>
                                    <w:left w:val="none" w:sz="0" w:space="0" w:color="auto"/>
                                    <w:bottom w:val="none" w:sz="0" w:space="0" w:color="auto"/>
                                    <w:right w:val="none" w:sz="0" w:space="0" w:color="auto"/>
                                  </w:divBdr>
                                </w:div>
                                <w:div w:id="650791324">
                                  <w:marLeft w:val="0"/>
                                  <w:marRight w:val="0"/>
                                  <w:marTop w:val="0"/>
                                  <w:marBottom w:val="0"/>
                                  <w:divBdr>
                                    <w:top w:val="none" w:sz="0" w:space="0" w:color="auto"/>
                                    <w:left w:val="none" w:sz="0" w:space="0" w:color="auto"/>
                                    <w:bottom w:val="none" w:sz="0" w:space="0" w:color="auto"/>
                                    <w:right w:val="none" w:sz="0" w:space="0" w:color="auto"/>
                                  </w:divBdr>
                                </w:div>
                                <w:div w:id="81995944">
                                  <w:marLeft w:val="0"/>
                                  <w:marRight w:val="0"/>
                                  <w:marTop w:val="0"/>
                                  <w:marBottom w:val="0"/>
                                  <w:divBdr>
                                    <w:top w:val="none" w:sz="0" w:space="0" w:color="auto"/>
                                    <w:left w:val="none" w:sz="0" w:space="0" w:color="auto"/>
                                    <w:bottom w:val="none" w:sz="0" w:space="0" w:color="auto"/>
                                    <w:right w:val="none" w:sz="0" w:space="0" w:color="auto"/>
                                  </w:divBdr>
                                </w:div>
                                <w:div w:id="1183124908">
                                  <w:marLeft w:val="0"/>
                                  <w:marRight w:val="0"/>
                                  <w:marTop w:val="0"/>
                                  <w:marBottom w:val="0"/>
                                  <w:divBdr>
                                    <w:top w:val="none" w:sz="0" w:space="0" w:color="auto"/>
                                    <w:left w:val="none" w:sz="0" w:space="0" w:color="auto"/>
                                    <w:bottom w:val="none" w:sz="0" w:space="0" w:color="auto"/>
                                    <w:right w:val="none" w:sz="0" w:space="0" w:color="auto"/>
                                  </w:divBdr>
                                </w:div>
                                <w:div w:id="185171196">
                                  <w:marLeft w:val="0"/>
                                  <w:marRight w:val="0"/>
                                  <w:marTop w:val="0"/>
                                  <w:marBottom w:val="0"/>
                                  <w:divBdr>
                                    <w:top w:val="none" w:sz="0" w:space="0" w:color="auto"/>
                                    <w:left w:val="none" w:sz="0" w:space="0" w:color="auto"/>
                                    <w:bottom w:val="none" w:sz="0" w:space="0" w:color="auto"/>
                                    <w:right w:val="none" w:sz="0" w:space="0" w:color="auto"/>
                                  </w:divBdr>
                                </w:div>
                                <w:div w:id="2063408994">
                                  <w:marLeft w:val="0"/>
                                  <w:marRight w:val="0"/>
                                  <w:marTop w:val="0"/>
                                  <w:marBottom w:val="0"/>
                                  <w:divBdr>
                                    <w:top w:val="none" w:sz="0" w:space="0" w:color="auto"/>
                                    <w:left w:val="none" w:sz="0" w:space="0" w:color="auto"/>
                                    <w:bottom w:val="none" w:sz="0" w:space="0" w:color="auto"/>
                                    <w:right w:val="none" w:sz="0" w:space="0" w:color="auto"/>
                                  </w:divBdr>
                                </w:div>
                                <w:div w:id="1944340752">
                                  <w:marLeft w:val="0"/>
                                  <w:marRight w:val="0"/>
                                  <w:marTop w:val="0"/>
                                  <w:marBottom w:val="0"/>
                                  <w:divBdr>
                                    <w:top w:val="none" w:sz="0" w:space="0" w:color="auto"/>
                                    <w:left w:val="none" w:sz="0" w:space="0" w:color="auto"/>
                                    <w:bottom w:val="none" w:sz="0" w:space="0" w:color="auto"/>
                                    <w:right w:val="none" w:sz="0" w:space="0" w:color="auto"/>
                                  </w:divBdr>
                                </w:div>
                                <w:div w:id="159009660">
                                  <w:marLeft w:val="0"/>
                                  <w:marRight w:val="0"/>
                                  <w:marTop w:val="0"/>
                                  <w:marBottom w:val="0"/>
                                  <w:divBdr>
                                    <w:top w:val="none" w:sz="0" w:space="0" w:color="auto"/>
                                    <w:left w:val="none" w:sz="0" w:space="0" w:color="auto"/>
                                    <w:bottom w:val="none" w:sz="0" w:space="0" w:color="auto"/>
                                    <w:right w:val="none" w:sz="0" w:space="0" w:color="auto"/>
                                  </w:divBdr>
                                </w:div>
                                <w:div w:id="30110744">
                                  <w:marLeft w:val="0"/>
                                  <w:marRight w:val="0"/>
                                  <w:marTop w:val="0"/>
                                  <w:marBottom w:val="0"/>
                                  <w:divBdr>
                                    <w:top w:val="none" w:sz="0" w:space="0" w:color="auto"/>
                                    <w:left w:val="none" w:sz="0" w:space="0" w:color="auto"/>
                                    <w:bottom w:val="none" w:sz="0" w:space="0" w:color="auto"/>
                                    <w:right w:val="none" w:sz="0" w:space="0" w:color="auto"/>
                                  </w:divBdr>
                                </w:div>
                                <w:div w:id="1482845477">
                                  <w:marLeft w:val="0"/>
                                  <w:marRight w:val="0"/>
                                  <w:marTop w:val="0"/>
                                  <w:marBottom w:val="0"/>
                                  <w:divBdr>
                                    <w:top w:val="none" w:sz="0" w:space="0" w:color="auto"/>
                                    <w:left w:val="none" w:sz="0" w:space="0" w:color="auto"/>
                                    <w:bottom w:val="none" w:sz="0" w:space="0" w:color="auto"/>
                                    <w:right w:val="none" w:sz="0" w:space="0" w:color="auto"/>
                                  </w:divBdr>
                                </w:div>
                                <w:div w:id="1264461793">
                                  <w:marLeft w:val="0"/>
                                  <w:marRight w:val="0"/>
                                  <w:marTop w:val="0"/>
                                  <w:marBottom w:val="0"/>
                                  <w:divBdr>
                                    <w:top w:val="none" w:sz="0" w:space="0" w:color="auto"/>
                                    <w:left w:val="none" w:sz="0" w:space="0" w:color="auto"/>
                                    <w:bottom w:val="none" w:sz="0" w:space="0" w:color="auto"/>
                                    <w:right w:val="none" w:sz="0" w:space="0" w:color="auto"/>
                                  </w:divBdr>
                                </w:div>
                                <w:div w:id="1760910273">
                                  <w:marLeft w:val="0"/>
                                  <w:marRight w:val="0"/>
                                  <w:marTop w:val="0"/>
                                  <w:marBottom w:val="0"/>
                                  <w:divBdr>
                                    <w:top w:val="none" w:sz="0" w:space="0" w:color="auto"/>
                                    <w:left w:val="none" w:sz="0" w:space="0" w:color="auto"/>
                                    <w:bottom w:val="none" w:sz="0" w:space="0" w:color="auto"/>
                                    <w:right w:val="none" w:sz="0" w:space="0" w:color="auto"/>
                                  </w:divBdr>
                                </w:div>
                                <w:div w:id="703285510">
                                  <w:marLeft w:val="0"/>
                                  <w:marRight w:val="0"/>
                                  <w:marTop w:val="0"/>
                                  <w:marBottom w:val="0"/>
                                  <w:divBdr>
                                    <w:top w:val="none" w:sz="0" w:space="0" w:color="auto"/>
                                    <w:left w:val="none" w:sz="0" w:space="0" w:color="auto"/>
                                    <w:bottom w:val="none" w:sz="0" w:space="0" w:color="auto"/>
                                    <w:right w:val="none" w:sz="0" w:space="0" w:color="auto"/>
                                  </w:divBdr>
                                </w:div>
                                <w:div w:id="321782128">
                                  <w:marLeft w:val="0"/>
                                  <w:marRight w:val="0"/>
                                  <w:marTop w:val="0"/>
                                  <w:marBottom w:val="0"/>
                                  <w:divBdr>
                                    <w:top w:val="none" w:sz="0" w:space="0" w:color="auto"/>
                                    <w:left w:val="none" w:sz="0" w:space="0" w:color="auto"/>
                                    <w:bottom w:val="none" w:sz="0" w:space="0" w:color="auto"/>
                                    <w:right w:val="none" w:sz="0" w:space="0" w:color="auto"/>
                                  </w:divBdr>
                                </w:div>
                              </w:divsChild>
                            </w:div>
                            <w:div w:id="2373266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61546214">
                      <w:marLeft w:val="0"/>
                      <w:marRight w:val="0"/>
                      <w:marTop w:val="0"/>
                      <w:marBottom w:val="300"/>
                      <w:divBdr>
                        <w:top w:val="none" w:sz="0" w:space="0" w:color="auto"/>
                        <w:left w:val="none" w:sz="0" w:space="0" w:color="auto"/>
                        <w:bottom w:val="none" w:sz="0" w:space="0" w:color="auto"/>
                        <w:right w:val="none" w:sz="0" w:space="0" w:color="auto"/>
                      </w:divBdr>
                      <w:divsChild>
                        <w:div w:id="645545292">
                          <w:marLeft w:val="0"/>
                          <w:marRight w:val="0"/>
                          <w:marTop w:val="0"/>
                          <w:marBottom w:val="0"/>
                          <w:divBdr>
                            <w:top w:val="none" w:sz="0" w:space="0" w:color="auto"/>
                            <w:left w:val="none" w:sz="0" w:space="0" w:color="auto"/>
                            <w:bottom w:val="none" w:sz="0" w:space="0" w:color="auto"/>
                            <w:right w:val="none" w:sz="0" w:space="0" w:color="auto"/>
                          </w:divBdr>
                          <w:divsChild>
                            <w:div w:id="475297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1893924">
                      <w:marLeft w:val="0"/>
                      <w:marRight w:val="0"/>
                      <w:marTop w:val="0"/>
                      <w:marBottom w:val="300"/>
                      <w:divBdr>
                        <w:top w:val="none" w:sz="0" w:space="0" w:color="auto"/>
                        <w:left w:val="none" w:sz="0" w:space="0" w:color="auto"/>
                        <w:bottom w:val="none" w:sz="0" w:space="0" w:color="auto"/>
                        <w:right w:val="none" w:sz="0" w:space="0" w:color="auto"/>
                      </w:divBdr>
                      <w:divsChild>
                        <w:div w:id="1624579899">
                          <w:marLeft w:val="0"/>
                          <w:marRight w:val="0"/>
                          <w:marTop w:val="0"/>
                          <w:marBottom w:val="240"/>
                          <w:divBdr>
                            <w:top w:val="none" w:sz="0" w:space="0" w:color="auto"/>
                            <w:left w:val="none" w:sz="0" w:space="0" w:color="auto"/>
                            <w:bottom w:val="none" w:sz="0" w:space="0" w:color="auto"/>
                            <w:right w:val="none" w:sz="0" w:space="0" w:color="auto"/>
                          </w:divBdr>
                          <w:divsChild>
                            <w:div w:id="1083646988">
                              <w:marLeft w:val="0"/>
                              <w:marRight w:val="0"/>
                              <w:marTop w:val="0"/>
                              <w:marBottom w:val="0"/>
                              <w:divBdr>
                                <w:top w:val="none" w:sz="0" w:space="0" w:color="auto"/>
                                <w:left w:val="none" w:sz="0" w:space="0" w:color="auto"/>
                                <w:bottom w:val="none" w:sz="0" w:space="0" w:color="auto"/>
                                <w:right w:val="none" w:sz="0" w:space="0" w:color="auto"/>
                              </w:divBdr>
                              <w:divsChild>
                                <w:div w:id="1883521366">
                                  <w:marLeft w:val="0"/>
                                  <w:marRight w:val="0"/>
                                  <w:marTop w:val="0"/>
                                  <w:marBottom w:val="0"/>
                                  <w:divBdr>
                                    <w:top w:val="none" w:sz="0" w:space="0" w:color="auto"/>
                                    <w:left w:val="none" w:sz="0" w:space="0" w:color="auto"/>
                                    <w:bottom w:val="none" w:sz="0" w:space="0" w:color="auto"/>
                                    <w:right w:val="none" w:sz="0" w:space="0" w:color="auto"/>
                                  </w:divBdr>
                                </w:div>
                                <w:div w:id="600063440">
                                  <w:marLeft w:val="0"/>
                                  <w:marRight w:val="0"/>
                                  <w:marTop w:val="0"/>
                                  <w:marBottom w:val="0"/>
                                  <w:divBdr>
                                    <w:top w:val="none" w:sz="0" w:space="0" w:color="auto"/>
                                    <w:left w:val="none" w:sz="0" w:space="0" w:color="auto"/>
                                    <w:bottom w:val="none" w:sz="0" w:space="0" w:color="auto"/>
                                    <w:right w:val="none" w:sz="0" w:space="0" w:color="auto"/>
                                  </w:divBdr>
                                </w:div>
                                <w:div w:id="1945846034">
                                  <w:marLeft w:val="0"/>
                                  <w:marRight w:val="0"/>
                                  <w:marTop w:val="0"/>
                                  <w:marBottom w:val="0"/>
                                  <w:divBdr>
                                    <w:top w:val="none" w:sz="0" w:space="0" w:color="auto"/>
                                    <w:left w:val="none" w:sz="0" w:space="0" w:color="auto"/>
                                    <w:bottom w:val="none" w:sz="0" w:space="0" w:color="auto"/>
                                    <w:right w:val="none" w:sz="0" w:space="0" w:color="auto"/>
                                  </w:divBdr>
                                </w:div>
                                <w:div w:id="2102263809">
                                  <w:marLeft w:val="0"/>
                                  <w:marRight w:val="0"/>
                                  <w:marTop w:val="0"/>
                                  <w:marBottom w:val="0"/>
                                  <w:divBdr>
                                    <w:top w:val="none" w:sz="0" w:space="0" w:color="auto"/>
                                    <w:left w:val="none" w:sz="0" w:space="0" w:color="auto"/>
                                    <w:bottom w:val="none" w:sz="0" w:space="0" w:color="auto"/>
                                    <w:right w:val="none" w:sz="0" w:space="0" w:color="auto"/>
                                  </w:divBdr>
                                </w:div>
                                <w:div w:id="10763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4337">
                      <w:marLeft w:val="0"/>
                      <w:marRight w:val="0"/>
                      <w:marTop w:val="0"/>
                      <w:marBottom w:val="300"/>
                      <w:divBdr>
                        <w:top w:val="none" w:sz="0" w:space="0" w:color="auto"/>
                        <w:left w:val="none" w:sz="0" w:space="0" w:color="auto"/>
                        <w:bottom w:val="none" w:sz="0" w:space="0" w:color="auto"/>
                        <w:right w:val="none" w:sz="0" w:space="0" w:color="auto"/>
                      </w:divBdr>
                      <w:divsChild>
                        <w:div w:id="1325890048">
                          <w:marLeft w:val="0"/>
                          <w:marRight w:val="0"/>
                          <w:marTop w:val="0"/>
                          <w:marBottom w:val="240"/>
                          <w:divBdr>
                            <w:top w:val="none" w:sz="0" w:space="0" w:color="auto"/>
                            <w:left w:val="none" w:sz="0" w:space="0" w:color="auto"/>
                            <w:bottom w:val="none" w:sz="0" w:space="0" w:color="auto"/>
                            <w:right w:val="none" w:sz="0" w:space="0" w:color="auto"/>
                          </w:divBdr>
                          <w:divsChild>
                            <w:div w:id="1563558170">
                              <w:marLeft w:val="0"/>
                              <w:marRight w:val="0"/>
                              <w:marTop w:val="0"/>
                              <w:marBottom w:val="0"/>
                              <w:divBdr>
                                <w:top w:val="none" w:sz="0" w:space="0" w:color="auto"/>
                                <w:left w:val="none" w:sz="0" w:space="0" w:color="auto"/>
                                <w:bottom w:val="none" w:sz="0" w:space="0" w:color="auto"/>
                                <w:right w:val="none" w:sz="0" w:space="0" w:color="auto"/>
                              </w:divBdr>
                              <w:divsChild>
                                <w:div w:id="1538228016">
                                  <w:marLeft w:val="0"/>
                                  <w:marRight w:val="0"/>
                                  <w:marTop w:val="0"/>
                                  <w:marBottom w:val="0"/>
                                  <w:divBdr>
                                    <w:top w:val="none" w:sz="0" w:space="0" w:color="auto"/>
                                    <w:left w:val="none" w:sz="0" w:space="0" w:color="auto"/>
                                    <w:bottom w:val="none" w:sz="0" w:space="0" w:color="auto"/>
                                    <w:right w:val="none" w:sz="0" w:space="0" w:color="auto"/>
                                  </w:divBdr>
                                </w:div>
                                <w:div w:id="243731571">
                                  <w:marLeft w:val="0"/>
                                  <w:marRight w:val="0"/>
                                  <w:marTop w:val="0"/>
                                  <w:marBottom w:val="0"/>
                                  <w:divBdr>
                                    <w:top w:val="none" w:sz="0" w:space="0" w:color="auto"/>
                                    <w:left w:val="none" w:sz="0" w:space="0" w:color="auto"/>
                                    <w:bottom w:val="none" w:sz="0" w:space="0" w:color="auto"/>
                                    <w:right w:val="none" w:sz="0" w:space="0" w:color="auto"/>
                                  </w:divBdr>
                                </w:div>
                                <w:div w:id="385179961">
                                  <w:marLeft w:val="0"/>
                                  <w:marRight w:val="0"/>
                                  <w:marTop w:val="0"/>
                                  <w:marBottom w:val="0"/>
                                  <w:divBdr>
                                    <w:top w:val="none" w:sz="0" w:space="0" w:color="auto"/>
                                    <w:left w:val="none" w:sz="0" w:space="0" w:color="auto"/>
                                    <w:bottom w:val="none" w:sz="0" w:space="0" w:color="auto"/>
                                    <w:right w:val="none" w:sz="0" w:space="0" w:color="auto"/>
                                  </w:divBdr>
                                </w:div>
                                <w:div w:id="1941260493">
                                  <w:marLeft w:val="0"/>
                                  <w:marRight w:val="0"/>
                                  <w:marTop w:val="0"/>
                                  <w:marBottom w:val="0"/>
                                  <w:divBdr>
                                    <w:top w:val="none" w:sz="0" w:space="0" w:color="auto"/>
                                    <w:left w:val="none" w:sz="0" w:space="0" w:color="auto"/>
                                    <w:bottom w:val="none" w:sz="0" w:space="0" w:color="auto"/>
                                    <w:right w:val="none" w:sz="0" w:space="0" w:color="auto"/>
                                  </w:divBdr>
                                </w:div>
                                <w:div w:id="18792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0313">
                      <w:marLeft w:val="0"/>
                      <w:marRight w:val="0"/>
                      <w:marTop w:val="0"/>
                      <w:marBottom w:val="300"/>
                      <w:divBdr>
                        <w:top w:val="none" w:sz="0" w:space="0" w:color="auto"/>
                        <w:left w:val="none" w:sz="0" w:space="0" w:color="auto"/>
                        <w:bottom w:val="none" w:sz="0" w:space="0" w:color="auto"/>
                        <w:right w:val="none" w:sz="0" w:space="0" w:color="auto"/>
                      </w:divBdr>
                      <w:divsChild>
                        <w:div w:id="89862033">
                          <w:marLeft w:val="0"/>
                          <w:marRight w:val="0"/>
                          <w:marTop w:val="0"/>
                          <w:marBottom w:val="0"/>
                          <w:divBdr>
                            <w:top w:val="none" w:sz="0" w:space="0" w:color="auto"/>
                            <w:left w:val="none" w:sz="0" w:space="0" w:color="auto"/>
                            <w:bottom w:val="none" w:sz="0" w:space="0" w:color="auto"/>
                            <w:right w:val="none" w:sz="0" w:space="0" w:color="auto"/>
                          </w:divBdr>
                          <w:divsChild>
                            <w:div w:id="179705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8329754">
                      <w:marLeft w:val="0"/>
                      <w:marRight w:val="0"/>
                      <w:marTop w:val="0"/>
                      <w:marBottom w:val="300"/>
                      <w:divBdr>
                        <w:top w:val="none" w:sz="0" w:space="0" w:color="auto"/>
                        <w:left w:val="none" w:sz="0" w:space="0" w:color="auto"/>
                        <w:bottom w:val="none" w:sz="0" w:space="0" w:color="auto"/>
                        <w:right w:val="none" w:sz="0" w:space="0" w:color="auto"/>
                      </w:divBdr>
                      <w:divsChild>
                        <w:div w:id="809440786">
                          <w:marLeft w:val="0"/>
                          <w:marRight w:val="0"/>
                          <w:marTop w:val="0"/>
                          <w:marBottom w:val="240"/>
                          <w:divBdr>
                            <w:top w:val="none" w:sz="0" w:space="0" w:color="auto"/>
                            <w:left w:val="none" w:sz="0" w:space="0" w:color="auto"/>
                            <w:bottom w:val="none" w:sz="0" w:space="0" w:color="auto"/>
                            <w:right w:val="none" w:sz="0" w:space="0" w:color="auto"/>
                          </w:divBdr>
                          <w:divsChild>
                            <w:div w:id="2081559026">
                              <w:marLeft w:val="0"/>
                              <w:marRight w:val="0"/>
                              <w:marTop w:val="0"/>
                              <w:marBottom w:val="0"/>
                              <w:divBdr>
                                <w:top w:val="none" w:sz="0" w:space="0" w:color="auto"/>
                                <w:left w:val="none" w:sz="0" w:space="0" w:color="auto"/>
                                <w:bottom w:val="none" w:sz="0" w:space="0" w:color="auto"/>
                                <w:right w:val="none" w:sz="0" w:space="0" w:color="auto"/>
                              </w:divBdr>
                              <w:divsChild>
                                <w:div w:id="133761193">
                                  <w:marLeft w:val="0"/>
                                  <w:marRight w:val="0"/>
                                  <w:marTop w:val="0"/>
                                  <w:marBottom w:val="0"/>
                                  <w:divBdr>
                                    <w:top w:val="none" w:sz="0" w:space="0" w:color="auto"/>
                                    <w:left w:val="none" w:sz="0" w:space="0" w:color="auto"/>
                                    <w:bottom w:val="none" w:sz="0" w:space="0" w:color="auto"/>
                                    <w:right w:val="none" w:sz="0" w:space="0" w:color="auto"/>
                                  </w:divBdr>
                                </w:div>
                                <w:div w:id="967205758">
                                  <w:marLeft w:val="0"/>
                                  <w:marRight w:val="0"/>
                                  <w:marTop w:val="0"/>
                                  <w:marBottom w:val="0"/>
                                  <w:divBdr>
                                    <w:top w:val="none" w:sz="0" w:space="0" w:color="auto"/>
                                    <w:left w:val="none" w:sz="0" w:space="0" w:color="auto"/>
                                    <w:bottom w:val="none" w:sz="0" w:space="0" w:color="auto"/>
                                    <w:right w:val="none" w:sz="0" w:space="0" w:color="auto"/>
                                  </w:divBdr>
                                </w:div>
                                <w:div w:id="181628135">
                                  <w:marLeft w:val="0"/>
                                  <w:marRight w:val="0"/>
                                  <w:marTop w:val="0"/>
                                  <w:marBottom w:val="0"/>
                                  <w:divBdr>
                                    <w:top w:val="none" w:sz="0" w:space="0" w:color="auto"/>
                                    <w:left w:val="none" w:sz="0" w:space="0" w:color="auto"/>
                                    <w:bottom w:val="none" w:sz="0" w:space="0" w:color="auto"/>
                                    <w:right w:val="none" w:sz="0" w:space="0" w:color="auto"/>
                                  </w:divBdr>
                                </w:div>
                                <w:div w:id="2077315230">
                                  <w:marLeft w:val="0"/>
                                  <w:marRight w:val="0"/>
                                  <w:marTop w:val="0"/>
                                  <w:marBottom w:val="0"/>
                                  <w:divBdr>
                                    <w:top w:val="none" w:sz="0" w:space="0" w:color="auto"/>
                                    <w:left w:val="none" w:sz="0" w:space="0" w:color="auto"/>
                                    <w:bottom w:val="none" w:sz="0" w:space="0" w:color="auto"/>
                                    <w:right w:val="none" w:sz="0" w:space="0" w:color="auto"/>
                                  </w:divBdr>
                                </w:div>
                                <w:div w:id="1693064792">
                                  <w:marLeft w:val="0"/>
                                  <w:marRight w:val="0"/>
                                  <w:marTop w:val="0"/>
                                  <w:marBottom w:val="0"/>
                                  <w:divBdr>
                                    <w:top w:val="none" w:sz="0" w:space="0" w:color="auto"/>
                                    <w:left w:val="none" w:sz="0" w:space="0" w:color="auto"/>
                                    <w:bottom w:val="none" w:sz="0" w:space="0" w:color="auto"/>
                                    <w:right w:val="none" w:sz="0" w:space="0" w:color="auto"/>
                                  </w:divBdr>
                                </w:div>
                                <w:div w:id="403645568">
                                  <w:marLeft w:val="0"/>
                                  <w:marRight w:val="0"/>
                                  <w:marTop w:val="0"/>
                                  <w:marBottom w:val="0"/>
                                  <w:divBdr>
                                    <w:top w:val="none" w:sz="0" w:space="0" w:color="auto"/>
                                    <w:left w:val="none" w:sz="0" w:space="0" w:color="auto"/>
                                    <w:bottom w:val="none" w:sz="0" w:space="0" w:color="auto"/>
                                    <w:right w:val="none" w:sz="0" w:space="0" w:color="auto"/>
                                  </w:divBdr>
                                </w:div>
                                <w:div w:id="1191801768">
                                  <w:marLeft w:val="0"/>
                                  <w:marRight w:val="0"/>
                                  <w:marTop w:val="0"/>
                                  <w:marBottom w:val="0"/>
                                  <w:divBdr>
                                    <w:top w:val="none" w:sz="0" w:space="0" w:color="auto"/>
                                    <w:left w:val="none" w:sz="0" w:space="0" w:color="auto"/>
                                    <w:bottom w:val="none" w:sz="0" w:space="0" w:color="auto"/>
                                    <w:right w:val="none" w:sz="0" w:space="0" w:color="auto"/>
                                  </w:divBdr>
                                </w:div>
                                <w:div w:id="346518328">
                                  <w:marLeft w:val="0"/>
                                  <w:marRight w:val="0"/>
                                  <w:marTop w:val="0"/>
                                  <w:marBottom w:val="0"/>
                                  <w:divBdr>
                                    <w:top w:val="none" w:sz="0" w:space="0" w:color="auto"/>
                                    <w:left w:val="none" w:sz="0" w:space="0" w:color="auto"/>
                                    <w:bottom w:val="none" w:sz="0" w:space="0" w:color="auto"/>
                                    <w:right w:val="none" w:sz="0" w:space="0" w:color="auto"/>
                                  </w:divBdr>
                                </w:div>
                                <w:div w:id="1654941542">
                                  <w:marLeft w:val="0"/>
                                  <w:marRight w:val="0"/>
                                  <w:marTop w:val="0"/>
                                  <w:marBottom w:val="0"/>
                                  <w:divBdr>
                                    <w:top w:val="none" w:sz="0" w:space="0" w:color="auto"/>
                                    <w:left w:val="none" w:sz="0" w:space="0" w:color="auto"/>
                                    <w:bottom w:val="none" w:sz="0" w:space="0" w:color="auto"/>
                                    <w:right w:val="none" w:sz="0" w:space="0" w:color="auto"/>
                                  </w:divBdr>
                                </w:div>
                                <w:div w:id="1765959670">
                                  <w:marLeft w:val="0"/>
                                  <w:marRight w:val="0"/>
                                  <w:marTop w:val="0"/>
                                  <w:marBottom w:val="0"/>
                                  <w:divBdr>
                                    <w:top w:val="none" w:sz="0" w:space="0" w:color="auto"/>
                                    <w:left w:val="none" w:sz="0" w:space="0" w:color="auto"/>
                                    <w:bottom w:val="none" w:sz="0" w:space="0" w:color="auto"/>
                                    <w:right w:val="none" w:sz="0" w:space="0" w:color="auto"/>
                                  </w:divBdr>
                                </w:div>
                              </w:divsChild>
                            </w:div>
                            <w:div w:id="50626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47612530">
                      <w:marLeft w:val="0"/>
                      <w:marRight w:val="0"/>
                      <w:marTop w:val="0"/>
                      <w:marBottom w:val="300"/>
                      <w:divBdr>
                        <w:top w:val="none" w:sz="0" w:space="0" w:color="auto"/>
                        <w:left w:val="none" w:sz="0" w:space="0" w:color="auto"/>
                        <w:bottom w:val="none" w:sz="0" w:space="0" w:color="auto"/>
                        <w:right w:val="none" w:sz="0" w:space="0" w:color="auto"/>
                      </w:divBdr>
                      <w:divsChild>
                        <w:div w:id="1282882513">
                          <w:marLeft w:val="0"/>
                          <w:marRight w:val="0"/>
                          <w:marTop w:val="0"/>
                          <w:marBottom w:val="240"/>
                          <w:divBdr>
                            <w:top w:val="none" w:sz="0" w:space="0" w:color="auto"/>
                            <w:left w:val="none" w:sz="0" w:space="0" w:color="auto"/>
                            <w:bottom w:val="none" w:sz="0" w:space="0" w:color="auto"/>
                            <w:right w:val="none" w:sz="0" w:space="0" w:color="auto"/>
                          </w:divBdr>
                          <w:divsChild>
                            <w:div w:id="1442532352">
                              <w:marLeft w:val="0"/>
                              <w:marRight w:val="0"/>
                              <w:marTop w:val="0"/>
                              <w:marBottom w:val="0"/>
                              <w:divBdr>
                                <w:top w:val="none" w:sz="0" w:space="0" w:color="auto"/>
                                <w:left w:val="none" w:sz="0" w:space="0" w:color="auto"/>
                                <w:bottom w:val="none" w:sz="0" w:space="0" w:color="auto"/>
                                <w:right w:val="none" w:sz="0" w:space="0" w:color="auto"/>
                              </w:divBdr>
                              <w:divsChild>
                                <w:div w:id="1619338600">
                                  <w:marLeft w:val="0"/>
                                  <w:marRight w:val="0"/>
                                  <w:marTop w:val="0"/>
                                  <w:marBottom w:val="0"/>
                                  <w:divBdr>
                                    <w:top w:val="none" w:sz="0" w:space="0" w:color="auto"/>
                                    <w:left w:val="none" w:sz="0" w:space="0" w:color="auto"/>
                                    <w:bottom w:val="none" w:sz="0" w:space="0" w:color="auto"/>
                                    <w:right w:val="none" w:sz="0" w:space="0" w:color="auto"/>
                                  </w:divBdr>
                                </w:div>
                                <w:div w:id="359667667">
                                  <w:marLeft w:val="0"/>
                                  <w:marRight w:val="0"/>
                                  <w:marTop w:val="0"/>
                                  <w:marBottom w:val="0"/>
                                  <w:divBdr>
                                    <w:top w:val="none" w:sz="0" w:space="0" w:color="auto"/>
                                    <w:left w:val="none" w:sz="0" w:space="0" w:color="auto"/>
                                    <w:bottom w:val="none" w:sz="0" w:space="0" w:color="auto"/>
                                    <w:right w:val="none" w:sz="0" w:space="0" w:color="auto"/>
                                  </w:divBdr>
                                </w:div>
                                <w:div w:id="2068332807">
                                  <w:marLeft w:val="0"/>
                                  <w:marRight w:val="0"/>
                                  <w:marTop w:val="0"/>
                                  <w:marBottom w:val="0"/>
                                  <w:divBdr>
                                    <w:top w:val="none" w:sz="0" w:space="0" w:color="auto"/>
                                    <w:left w:val="none" w:sz="0" w:space="0" w:color="auto"/>
                                    <w:bottom w:val="none" w:sz="0" w:space="0" w:color="auto"/>
                                    <w:right w:val="none" w:sz="0" w:space="0" w:color="auto"/>
                                  </w:divBdr>
                                </w:div>
                                <w:div w:id="1230531333">
                                  <w:marLeft w:val="0"/>
                                  <w:marRight w:val="0"/>
                                  <w:marTop w:val="0"/>
                                  <w:marBottom w:val="0"/>
                                  <w:divBdr>
                                    <w:top w:val="none" w:sz="0" w:space="0" w:color="auto"/>
                                    <w:left w:val="none" w:sz="0" w:space="0" w:color="auto"/>
                                    <w:bottom w:val="none" w:sz="0" w:space="0" w:color="auto"/>
                                    <w:right w:val="none" w:sz="0" w:space="0" w:color="auto"/>
                                  </w:divBdr>
                                </w:div>
                                <w:div w:id="1027364169">
                                  <w:marLeft w:val="0"/>
                                  <w:marRight w:val="0"/>
                                  <w:marTop w:val="0"/>
                                  <w:marBottom w:val="0"/>
                                  <w:divBdr>
                                    <w:top w:val="none" w:sz="0" w:space="0" w:color="auto"/>
                                    <w:left w:val="none" w:sz="0" w:space="0" w:color="auto"/>
                                    <w:bottom w:val="none" w:sz="0" w:space="0" w:color="auto"/>
                                    <w:right w:val="none" w:sz="0" w:space="0" w:color="auto"/>
                                  </w:divBdr>
                                </w:div>
                                <w:div w:id="1937712043">
                                  <w:marLeft w:val="0"/>
                                  <w:marRight w:val="0"/>
                                  <w:marTop w:val="0"/>
                                  <w:marBottom w:val="0"/>
                                  <w:divBdr>
                                    <w:top w:val="none" w:sz="0" w:space="0" w:color="auto"/>
                                    <w:left w:val="none" w:sz="0" w:space="0" w:color="auto"/>
                                    <w:bottom w:val="none" w:sz="0" w:space="0" w:color="auto"/>
                                    <w:right w:val="none" w:sz="0" w:space="0" w:color="auto"/>
                                  </w:divBdr>
                                </w:div>
                                <w:div w:id="2051881278">
                                  <w:marLeft w:val="0"/>
                                  <w:marRight w:val="0"/>
                                  <w:marTop w:val="0"/>
                                  <w:marBottom w:val="0"/>
                                  <w:divBdr>
                                    <w:top w:val="none" w:sz="0" w:space="0" w:color="auto"/>
                                    <w:left w:val="none" w:sz="0" w:space="0" w:color="auto"/>
                                    <w:bottom w:val="none" w:sz="0" w:space="0" w:color="auto"/>
                                    <w:right w:val="none" w:sz="0" w:space="0" w:color="auto"/>
                                  </w:divBdr>
                                </w:div>
                                <w:div w:id="341201772">
                                  <w:marLeft w:val="0"/>
                                  <w:marRight w:val="0"/>
                                  <w:marTop w:val="0"/>
                                  <w:marBottom w:val="0"/>
                                  <w:divBdr>
                                    <w:top w:val="none" w:sz="0" w:space="0" w:color="auto"/>
                                    <w:left w:val="none" w:sz="0" w:space="0" w:color="auto"/>
                                    <w:bottom w:val="none" w:sz="0" w:space="0" w:color="auto"/>
                                    <w:right w:val="none" w:sz="0" w:space="0" w:color="auto"/>
                                  </w:divBdr>
                                </w:div>
                                <w:div w:id="1743990867">
                                  <w:marLeft w:val="0"/>
                                  <w:marRight w:val="0"/>
                                  <w:marTop w:val="0"/>
                                  <w:marBottom w:val="0"/>
                                  <w:divBdr>
                                    <w:top w:val="none" w:sz="0" w:space="0" w:color="auto"/>
                                    <w:left w:val="none" w:sz="0" w:space="0" w:color="auto"/>
                                    <w:bottom w:val="none" w:sz="0" w:space="0" w:color="auto"/>
                                    <w:right w:val="none" w:sz="0" w:space="0" w:color="auto"/>
                                  </w:divBdr>
                                </w:div>
                                <w:div w:id="2139296255">
                                  <w:marLeft w:val="0"/>
                                  <w:marRight w:val="0"/>
                                  <w:marTop w:val="0"/>
                                  <w:marBottom w:val="0"/>
                                  <w:divBdr>
                                    <w:top w:val="none" w:sz="0" w:space="0" w:color="auto"/>
                                    <w:left w:val="none" w:sz="0" w:space="0" w:color="auto"/>
                                    <w:bottom w:val="none" w:sz="0" w:space="0" w:color="auto"/>
                                    <w:right w:val="none" w:sz="0" w:space="0" w:color="auto"/>
                                  </w:divBdr>
                                </w:div>
                                <w:div w:id="18516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6784">
                      <w:marLeft w:val="0"/>
                      <w:marRight w:val="0"/>
                      <w:marTop w:val="0"/>
                      <w:marBottom w:val="300"/>
                      <w:divBdr>
                        <w:top w:val="none" w:sz="0" w:space="0" w:color="auto"/>
                        <w:left w:val="none" w:sz="0" w:space="0" w:color="auto"/>
                        <w:bottom w:val="none" w:sz="0" w:space="0" w:color="auto"/>
                        <w:right w:val="none" w:sz="0" w:space="0" w:color="auto"/>
                      </w:divBdr>
                      <w:divsChild>
                        <w:div w:id="204607196">
                          <w:marLeft w:val="0"/>
                          <w:marRight w:val="0"/>
                          <w:marTop w:val="0"/>
                          <w:marBottom w:val="240"/>
                          <w:divBdr>
                            <w:top w:val="none" w:sz="0" w:space="0" w:color="auto"/>
                            <w:left w:val="none" w:sz="0" w:space="0" w:color="auto"/>
                            <w:bottom w:val="none" w:sz="0" w:space="0" w:color="auto"/>
                            <w:right w:val="none" w:sz="0" w:space="0" w:color="auto"/>
                          </w:divBdr>
                          <w:divsChild>
                            <w:div w:id="995953992">
                              <w:marLeft w:val="0"/>
                              <w:marRight w:val="0"/>
                              <w:marTop w:val="0"/>
                              <w:marBottom w:val="0"/>
                              <w:divBdr>
                                <w:top w:val="none" w:sz="0" w:space="0" w:color="auto"/>
                                <w:left w:val="none" w:sz="0" w:space="0" w:color="auto"/>
                                <w:bottom w:val="none" w:sz="0" w:space="0" w:color="auto"/>
                                <w:right w:val="none" w:sz="0" w:space="0" w:color="auto"/>
                              </w:divBdr>
                              <w:divsChild>
                                <w:div w:id="433984345">
                                  <w:marLeft w:val="0"/>
                                  <w:marRight w:val="0"/>
                                  <w:marTop w:val="0"/>
                                  <w:marBottom w:val="0"/>
                                  <w:divBdr>
                                    <w:top w:val="none" w:sz="0" w:space="0" w:color="auto"/>
                                    <w:left w:val="none" w:sz="0" w:space="0" w:color="auto"/>
                                    <w:bottom w:val="none" w:sz="0" w:space="0" w:color="auto"/>
                                    <w:right w:val="none" w:sz="0" w:space="0" w:color="auto"/>
                                  </w:divBdr>
                                </w:div>
                                <w:div w:id="1253391415">
                                  <w:marLeft w:val="0"/>
                                  <w:marRight w:val="0"/>
                                  <w:marTop w:val="0"/>
                                  <w:marBottom w:val="0"/>
                                  <w:divBdr>
                                    <w:top w:val="none" w:sz="0" w:space="0" w:color="auto"/>
                                    <w:left w:val="none" w:sz="0" w:space="0" w:color="auto"/>
                                    <w:bottom w:val="none" w:sz="0" w:space="0" w:color="auto"/>
                                    <w:right w:val="none" w:sz="0" w:space="0" w:color="auto"/>
                                  </w:divBdr>
                                </w:div>
                                <w:div w:id="804200747">
                                  <w:marLeft w:val="0"/>
                                  <w:marRight w:val="0"/>
                                  <w:marTop w:val="0"/>
                                  <w:marBottom w:val="0"/>
                                  <w:divBdr>
                                    <w:top w:val="none" w:sz="0" w:space="0" w:color="auto"/>
                                    <w:left w:val="none" w:sz="0" w:space="0" w:color="auto"/>
                                    <w:bottom w:val="none" w:sz="0" w:space="0" w:color="auto"/>
                                    <w:right w:val="none" w:sz="0" w:space="0" w:color="auto"/>
                                  </w:divBdr>
                                </w:div>
                                <w:div w:id="125006614">
                                  <w:marLeft w:val="0"/>
                                  <w:marRight w:val="0"/>
                                  <w:marTop w:val="0"/>
                                  <w:marBottom w:val="0"/>
                                  <w:divBdr>
                                    <w:top w:val="none" w:sz="0" w:space="0" w:color="auto"/>
                                    <w:left w:val="none" w:sz="0" w:space="0" w:color="auto"/>
                                    <w:bottom w:val="none" w:sz="0" w:space="0" w:color="auto"/>
                                    <w:right w:val="none" w:sz="0" w:space="0" w:color="auto"/>
                                  </w:divBdr>
                                </w:div>
                                <w:div w:id="1289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9955">
                      <w:marLeft w:val="0"/>
                      <w:marRight w:val="0"/>
                      <w:marTop w:val="0"/>
                      <w:marBottom w:val="300"/>
                      <w:divBdr>
                        <w:top w:val="none" w:sz="0" w:space="0" w:color="auto"/>
                        <w:left w:val="none" w:sz="0" w:space="0" w:color="auto"/>
                        <w:bottom w:val="none" w:sz="0" w:space="0" w:color="auto"/>
                        <w:right w:val="none" w:sz="0" w:space="0" w:color="auto"/>
                      </w:divBdr>
                      <w:divsChild>
                        <w:div w:id="1257518833">
                          <w:marLeft w:val="0"/>
                          <w:marRight w:val="0"/>
                          <w:marTop w:val="0"/>
                          <w:marBottom w:val="240"/>
                          <w:divBdr>
                            <w:top w:val="none" w:sz="0" w:space="0" w:color="auto"/>
                            <w:left w:val="none" w:sz="0" w:space="0" w:color="auto"/>
                            <w:bottom w:val="none" w:sz="0" w:space="0" w:color="auto"/>
                            <w:right w:val="none" w:sz="0" w:space="0" w:color="auto"/>
                          </w:divBdr>
                          <w:divsChild>
                            <w:div w:id="159780090">
                              <w:marLeft w:val="0"/>
                              <w:marRight w:val="0"/>
                              <w:marTop w:val="0"/>
                              <w:marBottom w:val="0"/>
                              <w:divBdr>
                                <w:top w:val="none" w:sz="0" w:space="0" w:color="auto"/>
                                <w:left w:val="none" w:sz="0" w:space="0" w:color="auto"/>
                                <w:bottom w:val="none" w:sz="0" w:space="0" w:color="auto"/>
                                <w:right w:val="none" w:sz="0" w:space="0" w:color="auto"/>
                              </w:divBdr>
                              <w:divsChild>
                                <w:div w:id="429275557">
                                  <w:marLeft w:val="0"/>
                                  <w:marRight w:val="0"/>
                                  <w:marTop w:val="0"/>
                                  <w:marBottom w:val="0"/>
                                  <w:divBdr>
                                    <w:top w:val="none" w:sz="0" w:space="0" w:color="auto"/>
                                    <w:left w:val="none" w:sz="0" w:space="0" w:color="auto"/>
                                    <w:bottom w:val="none" w:sz="0" w:space="0" w:color="auto"/>
                                    <w:right w:val="none" w:sz="0" w:space="0" w:color="auto"/>
                                  </w:divBdr>
                                </w:div>
                                <w:div w:id="1978562829">
                                  <w:marLeft w:val="0"/>
                                  <w:marRight w:val="0"/>
                                  <w:marTop w:val="0"/>
                                  <w:marBottom w:val="0"/>
                                  <w:divBdr>
                                    <w:top w:val="none" w:sz="0" w:space="0" w:color="auto"/>
                                    <w:left w:val="none" w:sz="0" w:space="0" w:color="auto"/>
                                    <w:bottom w:val="none" w:sz="0" w:space="0" w:color="auto"/>
                                    <w:right w:val="none" w:sz="0" w:space="0" w:color="auto"/>
                                  </w:divBdr>
                                </w:div>
                              </w:divsChild>
                            </w:div>
                            <w:div w:id="16839688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6111015">
                      <w:marLeft w:val="0"/>
                      <w:marRight w:val="0"/>
                      <w:marTop w:val="0"/>
                      <w:marBottom w:val="300"/>
                      <w:divBdr>
                        <w:top w:val="none" w:sz="0" w:space="0" w:color="auto"/>
                        <w:left w:val="none" w:sz="0" w:space="0" w:color="auto"/>
                        <w:bottom w:val="none" w:sz="0" w:space="0" w:color="auto"/>
                        <w:right w:val="none" w:sz="0" w:space="0" w:color="auto"/>
                      </w:divBdr>
                      <w:divsChild>
                        <w:div w:id="1183789559">
                          <w:marLeft w:val="0"/>
                          <w:marRight w:val="0"/>
                          <w:marTop w:val="0"/>
                          <w:marBottom w:val="240"/>
                          <w:divBdr>
                            <w:top w:val="none" w:sz="0" w:space="0" w:color="auto"/>
                            <w:left w:val="none" w:sz="0" w:space="0" w:color="auto"/>
                            <w:bottom w:val="none" w:sz="0" w:space="0" w:color="auto"/>
                            <w:right w:val="none" w:sz="0" w:space="0" w:color="auto"/>
                          </w:divBdr>
                          <w:divsChild>
                            <w:div w:id="362287887">
                              <w:marLeft w:val="0"/>
                              <w:marRight w:val="0"/>
                              <w:marTop w:val="0"/>
                              <w:marBottom w:val="0"/>
                              <w:divBdr>
                                <w:top w:val="none" w:sz="0" w:space="0" w:color="auto"/>
                                <w:left w:val="none" w:sz="0" w:space="0" w:color="auto"/>
                                <w:bottom w:val="none" w:sz="0" w:space="0" w:color="auto"/>
                                <w:right w:val="none" w:sz="0" w:space="0" w:color="auto"/>
                              </w:divBdr>
                              <w:divsChild>
                                <w:div w:id="786508292">
                                  <w:marLeft w:val="0"/>
                                  <w:marRight w:val="0"/>
                                  <w:marTop w:val="0"/>
                                  <w:marBottom w:val="0"/>
                                  <w:divBdr>
                                    <w:top w:val="none" w:sz="0" w:space="0" w:color="auto"/>
                                    <w:left w:val="none" w:sz="0" w:space="0" w:color="auto"/>
                                    <w:bottom w:val="none" w:sz="0" w:space="0" w:color="auto"/>
                                    <w:right w:val="none" w:sz="0" w:space="0" w:color="auto"/>
                                  </w:divBdr>
                                </w:div>
                                <w:div w:id="1581213486">
                                  <w:marLeft w:val="0"/>
                                  <w:marRight w:val="0"/>
                                  <w:marTop w:val="0"/>
                                  <w:marBottom w:val="0"/>
                                  <w:divBdr>
                                    <w:top w:val="none" w:sz="0" w:space="0" w:color="auto"/>
                                    <w:left w:val="none" w:sz="0" w:space="0" w:color="auto"/>
                                    <w:bottom w:val="none" w:sz="0" w:space="0" w:color="auto"/>
                                    <w:right w:val="none" w:sz="0" w:space="0" w:color="auto"/>
                                  </w:divBdr>
                                </w:div>
                                <w:div w:id="19670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7875">
                      <w:marLeft w:val="0"/>
                      <w:marRight w:val="0"/>
                      <w:marTop w:val="0"/>
                      <w:marBottom w:val="300"/>
                      <w:divBdr>
                        <w:top w:val="none" w:sz="0" w:space="0" w:color="auto"/>
                        <w:left w:val="none" w:sz="0" w:space="0" w:color="auto"/>
                        <w:bottom w:val="none" w:sz="0" w:space="0" w:color="auto"/>
                        <w:right w:val="none" w:sz="0" w:space="0" w:color="auto"/>
                      </w:divBdr>
                      <w:divsChild>
                        <w:div w:id="949967167">
                          <w:marLeft w:val="0"/>
                          <w:marRight w:val="0"/>
                          <w:marTop w:val="0"/>
                          <w:marBottom w:val="0"/>
                          <w:divBdr>
                            <w:top w:val="none" w:sz="0" w:space="0" w:color="auto"/>
                            <w:left w:val="none" w:sz="0" w:space="0" w:color="auto"/>
                            <w:bottom w:val="none" w:sz="0" w:space="0" w:color="auto"/>
                            <w:right w:val="none" w:sz="0" w:space="0" w:color="auto"/>
                          </w:divBdr>
                          <w:divsChild>
                            <w:div w:id="1929315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0118427">
                      <w:marLeft w:val="0"/>
                      <w:marRight w:val="0"/>
                      <w:marTop w:val="0"/>
                      <w:marBottom w:val="300"/>
                      <w:divBdr>
                        <w:top w:val="none" w:sz="0" w:space="0" w:color="auto"/>
                        <w:left w:val="none" w:sz="0" w:space="0" w:color="auto"/>
                        <w:bottom w:val="none" w:sz="0" w:space="0" w:color="auto"/>
                        <w:right w:val="none" w:sz="0" w:space="0" w:color="auto"/>
                      </w:divBdr>
                      <w:divsChild>
                        <w:div w:id="558324605">
                          <w:marLeft w:val="0"/>
                          <w:marRight w:val="0"/>
                          <w:marTop w:val="0"/>
                          <w:marBottom w:val="240"/>
                          <w:divBdr>
                            <w:top w:val="none" w:sz="0" w:space="0" w:color="auto"/>
                            <w:left w:val="none" w:sz="0" w:space="0" w:color="auto"/>
                            <w:bottom w:val="none" w:sz="0" w:space="0" w:color="auto"/>
                            <w:right w:val="none" w:sz="0" w:space="0" w:color="auto"/>
                          </w:divBdr>
                          <w:divsChild>
                            <w:div w:id="841898378">
                              <w:marLeft w:val="0"/>
                              <w:marRight w:val="0"/>
                              <w:marTop w:val="0"/>
                              <w:marBottom w:val="0"/>
                              <w:divBdr>
                                <w:top w:val="none" w:sz="0" w:space="0" w:color="auto"/>
                                <w:left w:val="none" w:sz="0" w:space="0" w:color="auto"/>
                                <w:bottom w:val="none" w:sz="0" w:space="0" w:color="auto"/>
                                <w:right w:val="none" w:sz="0" w:space="0" w:color="auto"/>
                              </w:divBdr>
                              <w:divsChild>
                                <w:div w:id="1540431403">
                                  <w:marLeft w:val="0"/>
                                  <w:marRight w:val="0"/>
                                  <w:marTop w:val="0"/>
                                  <w:marBottom w:val="0"/>
                                  <w:divBdr>
                                    <w:top w:val="none" w:sz="0" w:space="0" w:color="auto"/>
                                    <w:left w:val="none" w:sz="0" w:space="0" w:color="auto"/>
                                    <w:bottom w:val="none" w:sz="0" w:space="0" w:color="auto"/>
                                    <w:right w:val="none" w:sz="0" w:space="0" w:color="auto"/>
                                  </w:divBdr>
                                </w:div>
                                <w:div w:id="2052610961">
                                  <w:marLeft w:val="0"/>
                                  <w:marRight w:val="0"/>
                                  <w:marTop w:val="0"/>
                                  <w:marBottom w:val="0"/>
                                  <w:divBdr>
                                    <w:top w:val="none" w:sz="0" w:space="0" w:color="auto"/>
                                    <w:left w:val="none" w:sz="0" w:space="0" w:color="auto"/>
                                    <w:bottom w:val="none" w:sz="0" w:space="0" w:color="auto"/>
                                    <w:right w:val="none" w:sz="0" w:space="0" w:color="auto"/>
                                  </w:divBdr>
                                </w:div>
                                <w:div w:id="2056006355">
                                  <w:marLeft w:val="0"/>
                                  <w:marRight w:val="0"/>
                                  <w:marTop w:val="0"/>
                                  <w:marBottom w:val="0"/>
                                  <w:divBdr>
                                    <w:top w:val="none" w:sz="0" w:space="0" w:color="auto"/>
                                    <w:left w:val="none" w:sz="0" w:space="0" w:color="auto"/>
                                    <w:bottom w:val="none" w:sz="0" w:space="0" w:color="auto"/>
                                    <w:right w:val="none" w:sz="0" w:space="0" w:color="auto"/>
                                  </w:divBdr>
                                </w:div>
                                <w:div w:id="1716615321">
                                  <w:marLeft w:val="0"/>
                                  <w:marRight w:val="0"/>
                                  <w:marTop w:val="0"/>
                                  <w:marBottom w:val="0"/>
                                  <w:divBdr>
                                    <w:top w:val="none" w:sz="0" w:space="0" w:color="auto"/>
                                    <w:left w:val="none" w:sz="0" w:space="0" w:color="auto"/>
                                    <w:bottom w:val="none" w:sz="0" w:space="0" w:color="auto"/>
                                    <w:right w:val="none" w:sz="0" w:space="0" w:color="auto"/>
                                  </w:divBdr>
                                </w:div>
                                <w:div w:id="8384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4166">
                      <w:marLeft w:val="0"/>
                      <w:marRight w:val="0"/>
                      <w:marTop w:val="0"/>
                      <w:marBottom w:val="300"/>
                      <w:divBdr>
                        <w:top w:val="none" w:sz="0" w:space="0" w:color="auto"/>
                        <w:left w:val="none" w:sz="0" w:space="0" w:color="auto"/>
                        <w:bottom w:val="none" w:sz="0" w:space="0" w:color="auto"/>
                        <w:right w:val="none" w:sz="0" w:space="0" w:color="auto"/>
                      </w:divBdr>
                      <w:divsChild>
                        <w:div w:id="11891815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0681568">
      <w:bodyDiv w:val="1"/>
      <w:marLeft w:val="0"/>
      <w:marRight w:val="0"/>
      <w:marTop w:val="0"/>
      <w:marBottom w:val="0"/>
      <w:divBdr>
        <w:top w:val="none" w:sz="0" w:space="0" w:color="auto"/>
        <w:left w:val="none" w:sz="0" w:space="0" w:color="auto"/>
        <w:bottom w:val="none" w:sz="0" w:space="0" w:color="auto"/>
        <w:right w:val="none" w:sz="0" w:space="0" w:color="auto"/>
      </w:divBdr>
    </w:div>
    <w:div w:id="1329090060">
      <w:bodyDiv w:val="1"/>
      <w:marLeft w:val="0"/>
      <w:marRight w:val="0"/>
      <w:marTop w:val="0"/>
      <w:marBottom w:val="0"/>
      <w:divBdr>
        <w:top w:val="none" w:sz="0" w:space="0" w:color="auto"/>
        <w:left w:val="none" w:sz="0" w:space="0" w:color="auto"/>
        <w:bottom w:val="none" w:sz="0" w:space="0" w:color="auto"/>
        <w:right w:val="none" w:sz="0" w:space="0" w:color="auto"/>
      </w:divBdr>
      <w:divsChild>
        <w:div w:id="511338380">
          <w:marLeft w:val="0"/>
          <w:marRight w:val="0"/>
          <w:marTop w:val="0"/>
          <w:marBottom w:val="0"/>
          <w:divBdr>
            <w:top w:val="none" w:sz="0" w:space="0" w:color="auto"/>
            <w:left w:val="none" w:sz="0" w:space="0" w:color="auto"/>
            <w:bottom w:val="none" w:sz="0" w:space="0" w:color="auto"/>
            <w:right w:val="none" w:sz="0" w:space="0" w:color="auto"/>
          </w:divBdr>
        </w:div>
        <w:div w:id="504125068">
          <w:marLeft w:val="0"/>
          <w:marRight w:val="0"/>
          <w:marTop w:val="0"/>
          <w:marBottom w:val="0"/>
          <w:divBdr>
            <w:top w:val="none" w:sz="0" w:space="0" w:color="auto"/>
            <w:left w:val="none" w:sz="0" w:space="0" w:color="auto"/>
            <w:bottom w:val="none" w:sz="0" w:space="0" w:color="auto"/>
            <w:right w:val="none" w:sz="0" w:space="0" w:color="auto"/>
          </w:divBdr>
        </w:div>
      </w:divsChild>
    </w:div>
    <w:div w:id="1403868030">
      <w:bodyDiv w:val="1"/>
      <w:marLeft w:val="0"/>
      <w:marRight w:val="0"/>
      <w:marTop w:val="0"/>
      <w:marBottom w:val="0"/>
      <w:divBdr>
        <w:top w:val="none" w:sz="0" w:space="0" w:color="auto"/>
        <w:left w:val="none" w:sz="0" w:space="0" w:color="auto"/>
        <w:bottom w:val="none" w:sz="0" w:space="0" w:color="auto"/>
        <w:right w:val="none" w:sz="0" w:space="0" w:color="auto"/>
      </w:divBdr>
      <w:divsChild>
        <w:div w:id="759644163">
          <w:marLeft w:val="0"/>
          <w:marRight w:val="0"/>
          <w:marTop w:val="0"/>
          <w:marBottom w:val="0"/>
          <w:divBdr>
            <w:top w:val="none" w:sz="0" w:space="0" w:color="auto"/>
            <w:left w:val="none" w:sz="0" w:space="0" w:color="auto"/>
            <w:bottom w:val="none" w:sz="0" w:space="0" w:color="auto"/>
            <w:right w:val="none" w:sz="0" w:space="0" w:color="auto"/>
          </w:divBdr>
          <w:divsChild>
            <w:div w:id="1572959022">
              <w:marLeft w:val="0"/>
              <w:marRight w:val="0"/>
              <w:marTop w:val="0"/>
              <w:marBottom w:val="0"/>
              <w:divBdr>
                <w:top w:val="none" w:sz="0" w:space="0" w:color="auto"/>
                <w:left w:val="none" w:sz="0" w:space="0" w:color="auto"/>
                <w:bottom w:val="none" w:sz="0" w:space="0" w:color="auto"/>
                <w:right w:val="none" w:sz="0" w:space="0" w:color="auto"/>
              </w:divBdr>
            </w:div>
            <w:div w:id="1683162127">
              <w:marLeft w:val="0"/>
              <w:marRight w:val="0"/>
              <w:marTop w:val="0"/>
              <w:marBottom w:val="0"/>
              <w:divBdr>
                <w:top w:val="none" w:sz="0" w:space="0" w:color="auto"/>
                <w:left w:val="none" w:sz="0" w:space="0" w:color="auto"/>
                <w:bottom w:val="none" w:sz="0" w:space="0" w:color="auto"/>
                <w:right w:val="none" w:sz="0" w:space="0" w:color="auto"/>
              </w:divBdr>
            </w:div>
            <w:div w:id="1154644105">
              <w:marLeft w:val="0"/>
              <w:marRight w:val="0"/>
              <w:marTop w:val="0"/>
              <w:marBottom w:val="0"/>
              <w:divBdr>
                <w:top w:val="none" w:sz="0" w:space="0" w:color="auto"/>
                <w:left w:val="none" w:sz="0" w:space="0" w:color="auto"/>
                <w:bottom w:val="none" w:sz="0" w:space="0" w:color="auto"/>
                <w:right w:val="none" w:sz="0" w:space="0" w:color="auto"/>
              </w:divBdr>
            </w:div>
            <w:div w:id="1013147518">
              <w:marLeft w:val="0"/>
              <w:marRight w:val="0"/>
              <w:marTop w:val="0"/>
              <w:marBottom w:val="0"/>
              <w:divBdr>
                <w:top w:val="none" w:sz="0" w:space="0" w:color="auto"/>
                <w:left w:val="none" w:sz="0" w:space="0" w:color="auto"/>
                <w:bottom w:val="none" w:sz="0" w:space="0" w:color="auto"/>
                <w:right w:val="none" w:sz="0" w:space="0" w:color="auto"/>
              </w:divBdr>
            </w:div>
            <w:div w:id="1711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6030">
      <w:bodyDiv w:val="1"/>
      <w:marLeft w:val="0"/>
      <w:marRight w:val="0"/>
      <w:marTop w:val="0"/>
      <w:marBottom w:val="0"/>
      <w:divBdr>
        <w:top w:val="none" w:sz="0" w:space="0" w:color="auto"/>
        <w:left w:val="none" w:sz="0" w:space="0" w:color="auto"/>
        <w:bottom w:val="none" w:sz="0" w:space="0" w:color="auto"/>
        <w:right w:val="none" w:sz="0" w:space="0" w:color="auto"/>
      </w:divBdr>
    </w:div>
    <w:div w:id="1637569564">
      <w:bodyDiv w:val="1"/>
      <w:marLeft w:val="0"/>
      <w:marRight w:val="0"/>
      <w:marTop w:val="0"/>
      <w:marBottom w:val="0"/>
      <w:divBdr>
        <w:top w:val="none" w:sz="0" w:space="0" w:color="auto"/>
        <w:left w:val="none" w:sz="0" w:space="0" w:color="auto"/>
        <w:bottom w:val="none" w:sz="0" w:space="0" w:color="auto"/>
        <w:right w:val="none" w:sz="0" w:space="0" w:color="auto"/>
      </w:divBdr>
    </w:div>
    <w:div w:id="1773894003">
      <w:bodyDiv w:val="1"/>
      <w:marLeft w:val="0"/>
      <w:marRight w:val="0"/>
      <w:marTop w:val="0"/>
      <w:marBottom w:val="0"/>
      <w:divBdr>
        <w:top w:val="none" w:sz="0" w:space="0" w:color="auto"/>
        <w:left w:val="none" w:sz="0" w:space="0" w:color="auto"/>
        <w:bottom w:val="none" w:sz="0" w:space="0" w:color="auto"/>
        <w:right w:val="none" w:sz="0" w:space="0" w:color="auto"/>
      </w:divBdr>
    </w:div>
    <w:div w:id="1796563412">
      <w:bodyDiv w:val="1"/>
      <w:marLeft w:val="0"/>
      <w:marRight w:val="0"/>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sChild>
            <w:div w:id="1792286747">
              <w:marLeft w:val="0"/>
              <w:marRight w:val="0"/>
              <w:marTop w:val="0"/>
              <w:marBottom w:val="0"/>
              <w:divBdr>
                <w:top w:val="none" w:sz="0" w:space="0" w:color="auto"/>
                <w:left w:val="none" w:sz="0" w:space="0" w:color="auto"/>
                <w:bottom w:val="none" w:sz="0" w:space="0" w:color="auto"/>
                <w:right w:val="none" w:sz="0" w:space="0" w:color="auto"/>
              </w:divBdr>
            </w:div>
            <w:div w:id="883566041">
              <w:marLeft w:val="0"/>
              <w:marRight w:val="0"/>
              <w:marTop w:val="0"/>
              <w:marBottom w:val="0"/>
              <w:divBdr>
                <w:top w:val="none" w:sz="0" w:space="0" w:color="auto"/>
                <w:left w:val="none" w:sz="0" w:space="0" w:color="auto"/>
                <w:bottom w:val="none" w:sz="0" w:space="0" w:color="auto"/>
                <w:right w:val="none" w:sz="0" w:space="0" w:color="auto"/>
              </w:divBdr>
            </w:div>
          </w:divsChild>
        </w:div>
        <w:div w:id="2143500565">
          <w:marLeft w:val="0"/>
          <w:marRight w:val="0"/>
          <w:marTop w:val="75"/>
          <w:marBottom w:val="75"/>
          <w:divBdr>
            <w:top w:val="none" w:sz="0" w:space="0" w:color="auto"/>
            <w:left w:val="none" w:sz="0" w:space="0" w:color="auto"/>
            <w:bottom w:val="none" w:sz="0" w:space="0" w:color="auto"/>
            <w:right w:val="none" w:sz="0" w:space="0" w:color="auto"/>
          </w:divBdr>
        </w:div>
      </w:divsChild>
    </w:div>
    <w:div w:id="1848128785">
      <w:bodyDiv w:val="1"/>
      <w:marLeft w:val="0"/>
      <w:marRight w:val="0"/>
      <w:marTop w:val="0"/>
      <w:marBottom w:val="0"/>
      <w:divBdr>
        <w:top w:val="none" w:sz="0" w:space="0" w:color="auto"/>
        <w:left w:val="none" w:sz="0" w:space="0" w:color="auto"/>
        <w:bottom w:val="none" w:sz="0" w:space="0" w:color="auto"/>
        <w:right w:val="none" w:sz="0" w:space="0" w:color="auto"/>
      </w:divBdr>
    </w:div>
    <w:div w:id="1911307118">
      <w:bodyDiv w:val="1"/>
      <w:marLeft w:val="0"/>
      <w:marRight w:val="0"/>
      <w:marTop w:val="0"/>
      <w:marBottom w:val="0"/>
      <w:divBdr>
        <w:top w:val="none" w:sz="0" w:space="0" w:color="auto"/>
        <w:left w:val="none" w:sz="0" w:space="0" w:color="auto"/>
        <w:bottom w:val="none" w:sz="0" w:space="0" w:color="auto"/>
        <w:right w:val="none" w:sz="0" w:space="0" w:color="auto"/>
      </w:divBdr>
      <w:divsChild>
        <w:div w:id="2041473291">
          <w:marLeft w:val="0"/>
          <w:marRight w:val="0"/>
          <w:marTop w:val="0"/>
          <w:marBottom w:val="0"/>
          <w:divBdr>
            <w:top w:val="none" w:sz="0" w:space="0" w:color="auto"/>
            <w:left w:val="none" w:sz="0" w:space="0" w:color="auto"/>
            <w:bottom w:val="none" w:sz="0" w:space="0" w:color="auto"/>
            <w:right w:val="none" w:sz="0" w:space="0" w:color="auto"/>
          </w:divBdr>
          <w:divsChild>
            <w:div w:id="169486776">
              <w:marLeft w:val="0"/>
              <w:marRight w:val="0"/>
              <w:marTop w:val="0"/>
              <w:marBottom w:val="150"/>
              <w:divBdr>
                <w:top w:val="none" w:sz="0" w:space="0" w:color="auto"/>
                <w:left w:val="none" w:sz="0" w:space="0" w:color="auto"/>
                <w:bottom w:val="none" w:sz="0" w:space="0" w:color="auto"/>
                <w:right w:val="none" w:sz="0" w:space="0" w:color="auto"/>
              </w:divBdr>
            </w:div>
            <w:div w:id="152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2692">
      <w:bodyDiv w:val="1"/>
      <w:marLeft w:val="0"/>
      <w:marRight w:val="0"/>
      <w:marTop w:val="0"/>
      <w:marBottom w:val="0"/>
      <w:divBdr>
        <w:top w:val="none" w:sz="0" w:space="0" w:color="auto"/>
        <w:left w:val="none" w:sz="0" w:space="0" w:color="auto"/>
        <w:bottom w:val="none" w:sz="0" w:space="0" w:color="auto"/>
        <w:right w:val="none" w:sz="0" w:space="0" w:color="auto"/>
      </w:divBdr>
    </w:div>
    <w:div w:id="2097044737">
      <w:bodyDiv w:val="1"/>
      <w:marLeft w:val="0"/>
      <w:marRight w:val="0"/>
      <w:marTop w:val="0"/>
      <w:marBottom w:val="0"/>
      <w:divBdr>
        <w:top w:val="none" w:sz="0" w:space="0" w:color="auto"/>
        <w:left w:val="none" w:sz="0" w:space="0" w:color="auto"/>
        <w:bottom w:val="none" w:sz="0" w:space="0" w:color="auto"/>
        <w:right w:val="none" w:sz="0" w:space="0" w:color="auto"/>
      </w:divBdr>
    </w:div>
    <w:div w:id="2100638746">
      <w:bodyDiv w:val="1"/>
      <w:marLeft w:val="0"/>
      <w:marRight w:val="0"/>
      <w:marTop w:val="0"/>
      <w:marBottom w:val="0"/>
      <w:divBdr>
        <w:top w:val="none" w:sz="0" w:space="0" w:color="auto"/>
        <w:left w:val="none" w:sz="0" w:space="0" w:color="auto"/>
        <w:bottom w:val="none" w:sz="0" w:space="0" w:color="auto"/>
        <w:right w:val="none" w:sz="0" w:space="0" w:color="auto"/>
      </w:divBdr>
    </w:div>
    <w:div w:id="2126264300">
      <w:bodyDiv w:val="1"/>
      <w:marLeft w:val="0"/>
      <w:marRight w:val="0"/>
      <w:marTop w:val="0"/>
      <w:marBottom w:val="0"/>
      <w:divBdr>
        <w:top w:val="none" w:sz="0" w:space="0" w:color="auto"/>
        <w:left w:val="none" w:sz="0" w:space="0" w:color="auto"/>
        <w:bottom w:val="none" w:sz="0" w:space="0" w:color="auto"/>
        <w:right w:val="none" w:sz="0" w:space="0" w:color="auto"/>
      </w:divBdr>
      <w:divsChild>
        <w:div w:id="2046446023">
          <w:marLeft w:val="0"/>
          <w:marRight w:val="0"/>
          <w:marTop w:val="0"/>
          <w:marBottom w:val="0"/>
          <w:divBdr>
            <w:top w:val="none" w:sz="0" w:space="0" w:color="auto"/>
            <w:left w:val="none" w:sz="0" w:space="0" w:color="auto"/>
            <w:bottom w:val="none" w:sz="0" w:space="0" w:color="auto"/>
            <w:right w:val="none" w:sz="0" w:space="0" w:color="auto"/>
          </w:divBdr>
          <w:divsChild>
            <w:div w:id="1946577001">
              <w:marLeft w:val="0"/>
              <w:marRight w:val="0"/>
              <w:marTop w:val="0"/>
              <w:marBottom w:val="0"/>
              <w:divBdr>
                <w:top w:val="none" w:sz="0" w:space="0" w:color="auto"/>
                <w:left w:val="none" w:sz="0" w:space="0" w:color="auto"/>
                <w:bottom w:val="none" w:sz="0" w:space="0" w:color="auto"/>
                <w:right w:val="none" w:sz="0" w:space="0" w:color="auto"/>
              </w:divBdr>
            </w:div>
            <w:div w:id="684015917">
              <w:marLeft w:val="0"/>
              <w:marRight w:val="0"/>
              <w:marTop w:val="0"/>
              <w:marBottom w:val="0"/>
              <w:divBdr>
                <w:top w:val="none" w:sz="0" w:space="0" w:color="auto"/>
                <w:left w:val="none" w:sz="0" w:space="0" w:color="auto"/>
                <w:bottom w:val="none" w:sz="0" w:space="0" w:color="auto"/>
                <w:right w:val="none" w:sz="0" w:space="0" w:color="auto"/>
              </w:divBdr>
            </w:div>
          </w:divsChild>
        </w:div>
        <w:div w:id="213771941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mac.org/people/committees/maintrain" TargetMode="External"/><Relationship Id="rId18" Type="http://schemas.openxmlformats.org/officeDocument/2006/relationships/hyperlink" Target="http://gfmam.org/sites/default/files/2019-05/GFMAMLandscape_SecondEdition_English.pdf" TargetMode="External"/><Relationship Id="rId26" Type="http://schemas.openxmlformats.org/officeDocument/2006/relationships/hyperlink" Target="https://www.pemac.org/webcast-asset-decision-framework-optimal-value" TargetMode="External"/><Relationship Id="rId39" Type="http://schemas.openxmlformats.org/officeDocument/2006/relationships/hyperlink" Target="https://www.pemac.org/webcast-getting-most-out-your-cmmseam" TargetMode="External"/><Relationship Id="rId21" Type="http://schemas.openxmlformats.org/officeDocument/2006/relationships/hyperlink" Target="https://www.pemac.org/bok-faceted-search" TargetMode="External"/><Relationship Id="rId34" Type="http://schemas.openxmlformats.org/officeDocument/2006/relationships/hyperlink" Target="https://www.pemac.org/webcast-retrofit-condition-based-monitoring-cbm-technology-aging-facility"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emac.org/node/add/maintrain-abstracts" TargetMode="External"/><Relationship Id="rId29" Type="http://schemas.openxmlformats.org/officeDocument/2006/relationships/hyperlink" Target="https://www.pemac.org/webcast-setting-suc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pemac.org" TargetMode="External"/><Relationship Id="rId24" Type="http://schemas.openxmlformats.org/officeDocument/2006/relationships/hyperlink" Target="https://www.pemac.org/civicrm/profile/edit?gid=16&amp;reset=1" TargetMode="External"/><Relationship Id="rId32" Type="http://schemas.openxmlformats.org/officeDocument/2006/relationships/hyperlink" Target="https://www.pemac.org/webcast-kpi-why-case-study-leveraging-maintenance-metrics-drive-improvements" TargetMode="External"/><Relationship Id="rId37" Type="http://schemas.openxmlformats.org/officeDocument/2006/relationships/hyperlink" Target="https://www.pemac.org/most-important-asset-your-cmmseam-people" TargetMode="External"/><Relationship Id="rId40" Type="http://schemas.openxmlformats.org/officeDocument/2006/relationships/hyperlink" Target="https://www.pemac.org/webcast-building-business-case-maintenance-improvement"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emac.org/civicrm/profile/create?gid=12&amp;reset=1" TargetMode="External"/><Relationship Id="rId23" Type="http://schemas.openxmlformats.org/officeDocument/2006/relationships/hyperlink" Target="https://youtu.be/tZTsknHLL4Y" TargetMode="External"/><Relationship Id="rId28" Type="http://schemas.openxmlformats.org/officeDocument/2006/relationships/hyperlink" Target="https://www.pemac.org/webcast-implementing-integrated-enterprise-asset-management-system" TargetMode="External"/><Relationship Id="rId36" Type="http://schemas.openxmlformats.org/officeDocument/2006/relationships/hyperlink" Target="https://www.pemac.org/webcast-lean-six-sigma-maintenance-operations" TargetMode="External"/><Relationship Id="rId10" Type="http://schemas.openxmlformats.org/officeDocument/2006/relationships/endnotes" Target="endnotes.xml"/><Relationship Id="rId19" Type="http://schemas.openxmlformats.org/officeDocument/2006/relationships/hyperlink" Target="https://www.pemac.org/sites/pemac.org/files/PEMACMaintenanceManagementFramework_Rev_6.0.pdf" TargetMode="External"/><Relationship Id="rId31" Type="http://schemas.openxmlformats.org/officeDocument/2006/relationships/hyperlink" Target="https://www.pemac.org/webcast-nova-scotia-power-asset-management-journey"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mac.org/individual-membership-application" TargetMode="External"/><Relationship Id="rId22" Type="http://schemas.openxmlformats.org/officeDocument/2006/relationships/hyperlink" Target="mailto:events@pemac.org" TargetMode="External"/><Relationship Id="rId27" Type="http://schemas.openxmlformats.org/officeDocument/2006/relationships/hyperlink" Target="https://www.pemac.org/webcast-mobile-devices-mining-environment-case-study" TargetMode="External"/><Relationship Id="rId30" Type="http://schemas.openxmlformats.org/officeDocument/2006/relationships/hyperlink" Target="https://www.pemac.org/bok-faceted-search/webcast-establishing-governance-model-support-am-development" TargetMode="External"/><Relationship Id="rId35" Type="http://schemas.openxmlformats.org/officeDocument/2006/relationships/hyperlink" Target="https://www.pemac.org/operational-reliability-case-study-rcm-analysis-and-unexpected-result"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vents@pemac.org" TargetMode="External"/><Relationship Id="rId17" Type="http://schemas.openxmlformats.org/officeDocument/2006/relationships/hyperlink" Target="https://www.pemac.org/node/add/maintrain-abstracts" TargetMode="External"/><Relationship Id="rId25" Type="http://schemas.openxmlformats.org/officeDocument/2006/relationships/hyperlink" Target="https://www.pemac.org/keynote-address-value-asset-management" TargetMode="External"/><Relationship Id="rId33" Type="http://schemas.openxmlformats.org/officeDocument/2006/relationships/hyperlink" Target="https://www.pemac.org/increasing-operational-service-levels-using-preventative-maintenance-optimization-strategies-case" TargetMode="External"/><Relationship Id="rId38" Type="http://schemas.openxmlformats.org/officeDocument/2006/relationships/hyperlink" Target="https://www.pemac.org/webcast-case-study-implementing-lubrication-program-%E2%80%93-cameco-cigar-lake-operation" TargetMode="External"/><Relationship Id="rId46" Type="http://schemas.openxmlformats.org/officeDocument/2006/relationships/theme" Target="theme/theme1.xml"/><Relationship Id="rId20" Type="http://schemas.openxmlformats.org/officeDocument/2006/relationships/hyperlink" Target="https://www.pemac.org/knowledge/pemac-body-knowledge"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0760083A1558449E222C06935AA5BA" ma:contentTypeVersion="9" ma:contentTypeDescription="Create a new document." ma:contentTypeScope="" ma:versionID="ba0f7fa992db4cb4d55c167b54d13ca6">
  <xsd:schema xmlns:xsd="http://www.w3.org/2001/XMLSchema" xmlns:xs="http://www.w3.org/2001/XMLSchema" xmlns:p="http://schemas.microsoft.com/office/2006/metadata/properties" xmlns:ns2="d7cf2d87-551e-4df1-a1e1-63ceb0fe76d9" targetNamespace="http://schemas.microsoft.com/office/2006/metadata/properties" ma:root="true" ma:fieldsID="d9fb4eceba1d7bf3a050e165da1f114a" ns2:_="">
    <xsd:import namespace="d7cf2d87-551e-4df1-a1e1-63ceb0fe76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f2d87-551e-4df1-a1e1-63ceb0fe7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6A033-FA47-8747-9C31-C750B4E2B44C}">
  <ds:schemaRefs>
    <ds:schemaRef ds:uri="http://schemas.openxmlformats.org/officeDocument/2006/bibliography"/>
  </ds:schemaRefs>
</ds:datastoreItem>
</file>

<file path=customXml/itemProps2.xml><?xml version="1.0" encoding="utf-8"?>
<ds:datastoreItem xmlns:ds="http://schemas.openxmlformats.org/officeDocument/2006/customXml" ds:itemID="{ABDFD8AF-48AE-47B7-9445-24C27D0FF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B7221-CE7E-40BC-B8BE-D9D71A4B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f2d87-551e-4df1-a1e1-63ceb0fe7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9C35A-D189-4B8D-B369-CCD08ADF57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2884</Words>
  <Characters>16443</Characters>
  <Application>Microsoft Office Word</Application>
  <DocSecurity>0</DocSecurity>
  <Lines>137</Lines>
  <Paragraphs>38</Paragraphs>
  <ScaleCrop>false</ScaleCrop>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Ghazaleh Marinho</dc:creator>
  <cp:keywords/>
  <dc:description/>
  <cp:lastModifiedBy>Ghazaleh Marinho</cp:lastModifiedBy>
  <cp:revision>48</cp:revision>
  <dcterms:created xsi:type="dcterms:W3CDTF">2021-12-02T20:49:00Z</dcterms:created>
  <dcterms:modified xsi:type="dcterms:W3CDTF">2021-12-15T00:10:00Z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0x010100200760083A1558449E222C06935AA5BA</vt:lpwstr>
  </property>
</Properties>
</file>